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b3c9" w14:textId="354b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разъяснении решения Экономического Суда СНГ N 01-1/5-98 от 15 апреля 1999 года о толковании Соглашения 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от 14 февраля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Экономического Суда Содружества Независимых Государств от 14 октября 1999 года N 01-1/5-98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Председателя Экономического Суда Каженова А.Б.,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Экономического Суда: Апостола Д.Д., Вылкова И.К., Запольского СВ., Керимбаевой А.Ш., Мирошник В.И., Сарсенбаева А.О., Симоняна Г.В., Толибова X.,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судью-докладчика Запольского СВ., Генерального советника Экономического Суда Пронину М.Г. об официальном разъяснении в связи с обращением Министерства обороны Республики Беларусь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Суда Содружества Независимых Государств N 01-1/5-98 от 15 апреля 1999 года о толковании,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15 апреля 1999 года Экономическим Судом Содружества Независимых Государств по запросу Совета Министров обороны Содружества Независимых Государств дано толкование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государствами-участниками Содружества о социальных и правовых гарантиях военнослужащих, лиц, уволенных с военной службы, и членов их семей от 14 февраля 1992 года в части порядка оплаты расходов на поездку военнослужащих в отпуск из одного государства-участника Содружества Независимых Государств в другое государство-участник, состоящее в следующем.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Указанная норма Соглашения содержит договорное условие, согласно которому для лиц, состоявших на день подписания Соглашения - 14 февраля 1992 года на военной службе, а также членов их семей продолжают действовать нормы законодательства бывшего Союза ССР в части возмещения затрат на проезд к месту проведения отпуска и обратно в пределах территории бывшего Союза ССР. Эти же правила действуют и тогда, когда акт национального законодательства государства-участника Содружества не предусматривает порядка возмещения расходов по проезду указанной категории военнослужащих, а также членов их семей в отпуск по территории бывшего Союза ССР.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Государства-участники Соглашения вправе в национальных законодательных актах устанавливать порядок возмещения расходов военнослужащих и членов их семей по проезду к месту проведения отпуска аналогичный правилам законодательства бывшего Союза ССР в отношении военнослужащих, поступивших на военную службу после 14 февраля 1992 года.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обороны Республики Беларусь в своем обращении в Экономический Суд просит разъяснить, должны ли возмещаться расходы по проезду в отпуск гражданину, состоявшему на военной службе 14 февраля 1992 года, впоследствии уволенному с военной службы и затем вновь поступившему на военную службу. Ввиду отсутствия в решении Экономического Суда от 15 апреля 1992 года прямого ответа на поставленный вопрос Экономический Суд счел необходимым дать по собственной инициативе официальное разъяснение указанного решения.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констатирует, что национальное законодательство государств-участников Соглашения от 14 февраля 1992 года связывает приобретение гражданином статуса (прав, обязанностей, ответственности) военнослужащего с началом военной службы и утрату его с окончанием этой службы (статья 2 Федерального Закона Российской Федерации "О статусе военнослужащих" от 27 марта 1998 года, статья 2 Закона Республики Беларусь "О статусе военнослужащих" от 13 ноября 1992 года, статья 3 Закона Республики Кыргызстан "О статусе военнослужащих" от 1 июля 1992 года в редакции Закона от 12 января 1994 года и акты законодательства других государств-участников Содружества Независимых Государств по военной службе).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15 апреля 1999 года о праве гражданина, имевшего статус военнослужащего на день подписания Соглашения -14 февраля 1992 года, на оплату проезда в отпуск по территории государств Содружества, Экономический Суд исходил из того, что это право сохраняется за военнослужащим в течение последующего его непрерывного пребывания на военной службе. Основанием указанной льготы является пролонгирование Соглашением от 14 февраля 1992 года действия Положения о льготах военнослужащих, военнообязанных, лиц, уволенных с военной службы в отставку, и их семей, утвержденного Постановлением Совета Министров СССР от 17 февраля 1981 года N 193, в отношении лиц, которые продолжают находиться на военной службе после подписания Соглашения до увольнения в запас или отставку.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целей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14 февраля 1992 года, обстоятельств, обусловивших его принятие, а также анализа содержащихся в нем положений, Экономический Суд в своем решении от 15 апреля 1999 года также констатировал, что при определении "уровня прав и льгот", которые должны быть сохранены в национальном законодательстве за военнослужащими, лицами, уволенными с военной службы и проживающими на территории государств-участников Содружества, а также членами их семей, должен быть применен в качестве общего принципа территориальный критерий. Вопрос о предоставлении дополнительных прав, гарантий и компенсаций в связи с прошлой службой гражданина в Вооруженных Силах СССР решается посредством заключения международного соглашения.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Увольнение с военной службы в запас или отставку означает утрату гражданином статуса военнослужащего, а вместе с этим - и утрату права на дополнительную льготу, вытекающую из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14 февраля 1992 года (оплату проезда в отпуск и обратно по территории государств Содружества). При повторном поступлении на военную службу гражданин вновь приобретает статус военнослужащего, содержание которого определено законодательством соответствующего государства-участника, действующим в момент повторного поступления на военную службу.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проезда по территории государств Содружества к местам использования отпуска и обратно должна предоставляться военнослужащему, уволенному в запас или отставку и вновь зачисленному на военную службу, только тогда, когда это предусмотрено национальным законодательством.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изложенного и руководствуясь пунктом 149 Регламента Экономического Суда Содружества Независимых Государств, Экономический Суд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ОПРЕДЕЛИЛ: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смысле и содержании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Суда N 01-1/5-98 от 15 апреля 1999 года дать следующее разъяснение.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 с военной службы лица, пользовавшегося в соответствии с Соглашением от 14 февраля 1992 года правом на оплату проезда в отпуск из одного государства-участника Содружества Независимых Государств в другое государство-участник, влечет прекращение действия указанной льготы.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вновь на военную службу влечет приобретение гражданином статуса военнослужащего, содержание которого определено национальным законодательством государства, в котором он зачислен на такую службу. Соответственно оплата проезда его и членов его семьи по территории государств-участников Содружества Независимых Государств к месту проведения отпуска и обратно производится в порядке, предусмотренном национальным законодательством, а льгота, установленная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14 февраля 1992 года, на эту категорию военнослужащих не распространяется.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определения направить Министерству обороны Республики Беларусь, государствам-участникам Содружества Независимых Государств, Совету Министров обороны Содружества Независимых Государств, Совету командующих Пограничными войсками, министерствам обороны государств-участников Содружества Независимых Государств, Исполнительному комитету Содружества Независимых Государств, а также для сведения в Экономический совет Содружества Независимых Государств, Межпарламентскую Ассамблею государств-участников Содружества Независимых Государств.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А.Б. Каженов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