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fc60" w14:textId="1faf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обучении военного и гражданского персонала государств-участников Содружества Независимых Государств для участия в операциях по поддержанию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19 января 1996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Независимых Государств, 
руководствуясь Перспективным планом интеграционного развития Содружества 
Независимых Государств, утвержденным Решением Совета глав государств 
Содружества Независимых Государств от 21 октября 1994 года. Решением 
Совета коллективной безопасности о Концепции коллективной безопасности 
государств-участников Договора о коллективной безопасности от 10 февраля 
1995 года, а также принимая во внимание необходимость согласованной и 
качественной подготовки военного и гражданского персонала для участия в 
операциях по поддержанию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проведения операций по поддержанию 
мира в Содружестве Независимых Государств организовать с 1 октября 1996 
года подготовку и обучение военного и гражданского персонала, выделяемого 
в состав Коллективных сил по поддержанию мира в Содружестве Независимых 
Государств,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Совету министров обороны государств-участников Содружества 
Независимых Государств и Совету министров иностранных дел 
государств-членов Содружества Независимых Государств вносить в случае 
необходимости согласованные изменения в указанный Перечень.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Подготовку и обучение военного и гражданского персонала, указанного в 
статье 1 настоящего Соглашения, осуществлять в центрах подготовки 
миротворческих сил по единым программам, утверждаемым Советом министров 
обороны государств-участников Содружества Независимых Государств по 
согласованию с Советом министров иностранных дел государств-членов 
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Центры подготовки миротворческих сил, количество и сроки готовности 
их к работе, а также порядок подготовки в них персонала, выделяемого в 
состав Коллективных сил по поддержанию мира в Содружестве Независимых 
Государств, определяются Советом глав правительств Содружества по 
совместному предложению Совета министров обороны государств-участников 
Содружества Независимых Государств и Совета министров иностранных дел 
государств-членов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и обучение полицейского (милицейского) персонала, 
выделяемого в состав подразделений полиции (милиции), осуществляется 
министерствами внутренних дел государств-участников данного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Материально-техническое обеспечение и финансирование центров 
подготовки миротворческих сил, указанных в статье 2 настоящего Соглашения, 
осуществляется за счет государств, на территории которых расположены эти 
центры.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и обучение военного и гражданского персонала 
государств-участников Содружества Независимых Государств, направленного в 
центры подготовки миротворческих сил другого государства-участника, 
производится в порядке, определяемом двусторонними контрактами на обучение.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вопросов, связанных с подготовкой и обучением в центрах 
подготовки миротворческих сил военного и гражданского персонала, 
выделяемого в состав Коллективных сил по поддержанию мира в Содружестве 
Независимых Государств, осуществляется Советом министров обороны 
государств-участников Содружества Независимых Государств совместно с 
Советом министров иностранных дел государств-членов Содружества 
Независимых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любого 
государства-участника Содружества Независимых Государств, а также других 
государств, разделяющих цели данного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со дня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заключается сроком на пять лет. По истечении этого срока 
действие Соглашения продлевается на следующий пятилетний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Любой участник настоящего Соглашения может выйти из него путем 
направления депозитарию письменного уведомления о своем намерении не менее 
чем за шесть месяцев. Депозитарий в месячный срок уведомляет об этом всех 
участников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19 января 1996 года в одном подлинном 
экземпляре на русском языке. Подлинный экземпляр хранится в Исполнительном 
Секретариате Содружества Независимых Государств, который направит каждому 
государству, подписавшему настоящее Соглашение, его заверенную копию.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*Соглашение подписано Республикой Беларусь с оговоркой: "Беларусь не 
направляет воинский контингент в состав миротворческих сил". Соглашение не 
подписано Азербайджанской Республикой, Республикой Казахстан, Республикой 
Молдова, Туркменистаном, Украиной.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к Соглашению государств-участников Содружества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Независимых Государств о подготовке
                        и обучении военного и гражданского персонала
                       государств-участников Содружества Независимых
                     Государств для участия в операциях по поддержанию мира
                                   от 19 января 1996 года
                             Перечень
       военного и гражданского персонала, выделяемого в состав
    Коллективных сил по поддержанию мира в Содружестве Независимых
        Государств, подлежащего обучению в центрах подготовки
                         миротворческих сил
     1. Военный персонал:
     Объединенное командование Коллективных сил по поддержанию мира в 
Содружестве Независимых Государств;
     боевые части (подразделения);
     военные наблюдатели и офицеры связи.
     2. Полицейский (милицейский) персонал, выделяемый в состав 
подразделений полиции (милиции).
     3. Гражданский персонал:
     а) наблюдатели Миссии наблюдения за:
     соблюдением прав человека,
     действиями администрации на местах,
     действиями подразделений полиции (милиции),
     ходом выборов в местные органы самоуправления и центральные органы 
власти, проведением референдумов;
     б) специалисты по вопросам оказания гуманитарной помощи.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