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a403" w14:textId="12ca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Ашгабатская Декларация о развитии сотрудничества и укреплении доверия в отношениях между государствами-участниками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Декларация Совета глав государств Содружества Независимых Государств от 24 декабря 1993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главы государств-участников Содружества Независимых Государств, собравшиеся 24 декабря 1993 года в городе Ашгабате, отмечаем, что, несмотря на сложный и противоречивый характер становления Содружества, оно превратилось в политическую и экономическую реальность современного мира. Заложена правовая основа, созданы и функционируют органы многостороннего сотрудничества в области экономики, обороны, внешней политики. Приступили к активной работе Координационно-консультативный Комитет и Исполнительный Секретариат Содружества. Идет, хотя и не просто, становление однородного экономического пространства на базе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создании Экономического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заявляем о своей искренней решимости во исполнение воли народов наших государств расширять и укреплять на новой основе традиционные, исторически сложившиеся отношения дружбы, сотрудничества и взаимопонимания между нашими государствами.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данном историческом этапе, в трудных условиях переходного периода, жизненно важно сохранить все доброе, что связывало наши народы столетиями общей истории в политике, экономике, культуре, гуманитарных связях в межличностном общении и на этой основе развивать сотрудничество качественно нового уровня. Уважение суверенитета и территориальной целостности государств, взаимное доверие и открытость, неприменение силы, угрозы силой или экономического давления, разрешение споров мирными средствами и невмешательство во внутренние дела, добросовестное выполнение взятых на себя обязательств и взаимовыгодное партнерство должны стать основой межгосударственных отношений.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осознание исключительности данного этапа в жизни наших народов, переживающих не только политическую и экономическую трансформацию, но и глубинную психологическую ломку, рост национального самосознания, возрождение собственной духовной культуры.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условиях от нас, глав государств, политиков, а также от деятелей культуры, науки, искусства, всех граждан наших государств требуется взвешенность к оценкам в отношении друг друга, бережное отношение к бесценному достоянию, обретенному нашими народами, независимости, возможности цивилизованного развития на основе суверенного равенства в системе международных отношений.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подтверждаем, что самое важное, во имя чего мы стремимся к укреплению доверия между нами, - это межнациональное согласие как высшая политическая, нравственная и человеческая ценность.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 вводя национальные валюты, будут стремиться к налаживанию свободного, цивилизованного обмена национальных валют, решению проблем во взаиморасчетах, что должно создать объективные условия оценки возможности поэтапного образования платежного и валютного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 мы все нуждаемся в поддержке друг друга, в сотрудничестве, во взаимопонимании. От уровня доверия между государствами-участниками Содружества Независимых Государств напрямую зависит будущее наших народов, их безопасность, стабильность, мир и покой в домах простых людей.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Нам, главам государств, а также правительств, необходимо проявить максимум мудрости, доброй воли, ответственности и сделать все возможное для выполнения взятых на себя в рамках Содружества обязательств. Готовность к разумным компромиссам позволит, не ущемляя интересов суверенных государств, идти дальше по пути созидания, совместного формирования эффективной договорно-правовой основы нашего сотрудничества во имя процветания народов.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двухлетнего существования Содружества Независимых Государств убеждает, что конструктивный диалог, многосторонние консультации, учет и уважение позиций партнера способствуют реальному укреплению политической и экономической независимости государств-участников Содружества Независимых Государств, достижению ими высокого уровня интеграции.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Содружество Независимых Государств на деле продемонстрировало свою открытость. Шел рост его участников. Позволяя каждому государству реализовать свой выбор политического и экономического строя в соответствии со своей спецификой и национальными особенностями, участие в Содружестве создавало необходимые политические и социально-экономические условия для построения в каждом из них демократического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Суверенные государства-участники Содружества, являющиеся самостоятельными и равноправными субъектами международного права, сохраняют за собой право участвовать в универсальных и региональных организациях.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поддержания мира и стабильности внутри и между странами Содружества Независимых Государств, главы государств-участников Содружества согласились с необходимостью новых усилий по укреплению миротворческого потенциала своих государств. Выражая озабоченность продолжающимися вооруженными конфликтами, возникающими на почве экспансионизма, национализма, шовинизма, ксенофобии и религиозной нетерпимости, участники ашгабатской встречи отмечают важность усилий по своевременному пресечению таких явлений, преисполнены решимости расширять сотрудничество друг с другом в данной сфере и принимать все необходимые, в том числе коллективные меры, направленные на мирное урегулирование вооруженных конфликтов и устранение причин, ведущих к их возникновению в будущем.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Мы, главы государств Содружества Независимых Государств, выражая волю своих народов, заявляем о готовности сделать все от нас зависящее для обеспечения нормальной жизни людей, их социальных гарантий, предотвращения вынужденной миграции, условий для экономической стабилизации и реализации масштабных программ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выражаем глубокую убежденность, что политический, экономический, гуманитарный потенциал Содружества Независимых Государств является мощной гарантией при решении исторических задач, стоящих перед нашими народами.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Ашгабате 24 декабря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настоящую Декларацию, ее заверенную копию.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За Азербайджанскую Республику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Армения   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Беларусь  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Грузия    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Казахстан 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Кыргызстан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Молдова   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Российскую Федерацию (РСФСР)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Таджикистан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Туркменистан         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Узбекистан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Украину              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