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9271c" w14:textId="94927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совместные постановление акимата города Темиртау от 4 октября 2024 года № 48/62 и решение Темиртауского городского маслихата от 4 октября 2024 года № 20/6 "Об установлении льготы отдельным категориям граждан для проезда на городском общественном транспорте (кроме такси) в городе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Темиртау Карагандинской области от 21 мая 2026 года № 20/40 и решение Темиртауского городского маслихата Карагандинской области от 21 мая 2026 года № 43/6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Темиртау ПОСТАНОВЛЯЕТ и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4 октября 2024 года № 48/62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от 4 октября 2024 года № 20/6 "Об установлении льготы отдельным категориям граждан для проезда на городском общественном транспорте (кроме такси) в городе Темиртау" (зарегистрировано в Государственном реестре нормативных правовых актов Республики Казахстан за № 6669-09)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льготу в виде бесплатного проезда на городском общественном транспорте (кроме такси) в городе Темиртау при наличии документа, подтверждающего право на бесплатный проезд (электронный проездной документ) следующим категориям гражданам: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 от 7 до 18 лет;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военнообязанным, призывавшимся на учебные сборы и направлявшимся в Афганистан в период ведения боевых действий;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военнослужащим летного состава, совершавшим вылеты на боевые задания в Афганистан с территории бывшего Союза ССР;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2-7)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2-8)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участвовавших непосредственно в ядерных испытаниях;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числа участников ликвидации последствий катастрофы на Чернобыльской атомной электростанции в 1988 – 1989 годах, эвакуированных (самостоятельно выехавшим) из зон отчуждения и отселения в Республику Казахстан, включая детей, которые на день эвакуации находились во внутри утробном состоянии;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родителям или опекунам, воспитывающим ребенка с инвалидностью до восемнадцати лет.".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Темиртауского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