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bf73" w14:textId="244b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21 декабря 2023 года № 8С-17-5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апреля 2026 года № 8С-55-1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21декабря 2023 года № 8С-17-5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 (зарегистрировано в Реестре государственной регистрации нормативных правовых актов № 8676-03)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закрытия Семипалатинского испытательного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в том числе детям с инвалидностью до восемнадцати лет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следующим категориям нуждающихся граждан за исключением лиц, находящихся на полном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причинение ущерба гражданину (семье) либо его имуществу вследствие стихийного бедствия не позднее трех месяцев единовременно в размере до 100 (сто) месячных расчетных показателей, по заявлению,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причинение ущерба гражданину (семье) либо его имуществу вследствие пожара не позднее трех месяцев единовременно в размере до 200 (двести) месячных расчетных показателей, по заявлению,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заболеванием туберкулез в активной форме, находящимся на амбулаторном лечении, ежемесячно в течение 6 месяцев в размере 10 (десять)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имеющим злокачественные новообразования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указанным в статьях 4, 5, 6 Закона Республики Казахстан "О ветеранах" и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60 (шестьдесят)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лицам, указанным в статьях 5, 6, 8 Закона Республики Казахстан "О ветеранах", на расходы за коммунальные услуги, без подачи заявления, ежемесячно в предельном размере 2 (два) месячных расчетных показателей,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состоящим на учете службы пробации единовременно в предельном размере 15 (пятнадцать) месячных расчетных показателей, по заявлению, без учета доходов.".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