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0656" w14:textId="fc80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20 марта 2024 года № 13-2 "Об определении размера и порядка оказания жилищной помощи в районе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июня 2025 года № 28-2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определении размера и порядка оказания жилищной помощи в районе Магжана Жумабаева Северо-Казахстанской области" от 20 марта 2024 года № 13-2 (зарегистрировано в Реестре государственной регистрации нормативных правовых актов под № 7729-15)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электронной цифровой подписью (далее – ЭЦП)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квитанции-счета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жилищной помощи либо мотивированный ответ об отказе в предоставлении услуги принимается услугодателем.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Выплата жилищной помощи услугополучателям осуществляется услугодателем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 путем перечисления начисленных сумм на лицевые счета получателей жилищной помощи.".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