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a800" w14:textId="a7ba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района Мақаншы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9 июня 2025 года № 72. Утратило силу постановлением акимата района Мақаншы области Абай от 16 февраля 2026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Мақаншы области Абай от 16.02.2026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района Мақаншы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района Мақаншы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постановления в Эталонном контрольном банке нормативных правовых актов Республики Казахстан в электронном виде;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Мақаншы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Мақаншы.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 Мақаншы области Абай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Мақаншы области Абай от 06.08.2025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Таскескен-Бахты-Карабута-Акшокы, км 0-44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Маканчи-Келдымурат, км 0-37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с.Коктерек-Кайынды-Кызыл булак, км 0-34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с.Подгорное, км 0-30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с.Коктал, 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Келдімұрат-Каратума, км 0-12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с.Маканчи, км 0-9 (Объезд)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Кабанбай, 0-8,2км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телевышка с.Маканшы,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Маканшы РЭС,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Карабута, 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с.Каратал,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с.Бугубай,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с.Бекет,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а/д-автомобильная дорога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