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e3f3" w14:textId="d68e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197 "Об утверждении бюджета Жайсанбайского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сентября 2025 года № 262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Жайсанбайского сельского округа на 2025-2027 годы" от 26 декабря 2024 года № 197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Жайсанбайского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 тысяч тенге- на освещение улиц в населенных пунктах.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