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3724" w14:textId="8ac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25 декабря 2024 года № 8С-32/2 "О бюджетах поселков,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апреля 2025 года № 8С-36/2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2025-2027 годы" от 25 декабря 2024 года № 8С-32/2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85, пунктом 3 статьи 91 Бюджетного кодекса Республики Казахстан, с пунктом 2-7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- 220 000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223 850,1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(-3 850,1)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3 850,1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173 660,3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(-23 660,3)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23 660,3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185 000,6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(-15 000,6)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15 000,6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53 423,5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(-632,5)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632,5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98 160,5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(-4 849,5)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4 849,5 тысяч тенге.";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(-20 477)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20 477 тысяч тенге.";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(-1 200)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1 200 тысяч тенге.";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54 149,9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(-1 000,9)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1 000,9 тысяч тенге.";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55 568,3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(-1 152,3)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1 152,3 тысяч тенге.";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(-457)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457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АвтКапитальный и средний ремонт автомобильных дорог в городах районного значения, селах, поселках, сельских округахомобильный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