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5ea6" w14:textId="0bc5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12/123 "О бюджете Рождественского cельского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ноября 2024 года № 23/200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Рождественского сельского округа на 2024-2026 годы" от 28 декабря 2023 года № 12/123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Рождественского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277 021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256 754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