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e6fa" w14:textId="c0ce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7 августа 2024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августа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Костанайского района: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Костанайского района от 10 октября 2023 года № 2 "Об объявлении чрезвычайной ситуации техногенного характера местного масштаба";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Костанайского района от 31 октября 2023 года № 3 "О внесении изменения в решение акима Костанайского района от 10 октября 2023 года № 2 "Об объявлении чрезвычайной ситуации техногенного характера местного масштаба";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Костанайского района от 22 ноября 2023 года № 4 "О внесении изменений в решение акима Костанайского района от 10 октября 2023 года № 2 "Об объявлении чрезвычайной ситуации природного характера местного масштаба".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