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b45f" w14:textId="d9cb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 июля 2024 года № 8/30-VIII "О бюджете района Жаңасемей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28 ноября 2024 года № 12/69-VIII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"О бюджете района Жаңасемей на 2024 - 2026 годы" от 02 июля 2024 года № 8/30-VIII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2 345 221,3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1 058115,9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пступления – 369,4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8717,0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1 278 019,0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3 380 101,3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14 768,0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-1 049 648,0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1 049 648,0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1 049 648,0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июля 2024 года и действует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№12/69-VIII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