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e292" w14:textId="ebce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маслихата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25 июня 2024 года № 27/148-VIII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РК от 28 декабря 2023 года № 424 "О некоторых вопросах административно–территориального устройства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внесении изменений в решение маслихата города Семей от 22 декабря 2023 года № 16/93-VIII "О бюджете города Семей на 2024-2026 годы" от 18 июня 2024 года № 26/145-VIII в связи с образованием района Жанасемей, маслихат города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следующие решения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маслихата города Семей от 26 декабря 2023 года № 17/104-VIII "О бюджете сельских округов и поселков на 2024-2026 годы" (Опубликовано в Эталонном контрольном банке НПА РК в электронном виде 9 января 2024 года);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маслихата города Семей от 18 июня 2024 года 26/144-VIII "О внесении изменений в решение маслихата города Семей от 26 декабря 2023 года № 17/104 VIII "О бюджете сельских округов и поселков на 2024-2026 годы" (Опубликовано в Эталонном контрольном банке НПА РК в электронном виде 25 июня 2024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