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0561" w14:textId="11d0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30/12-VII "О бюджете Сарыоленского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мая 2023 года № 3/12-VIII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на 2023-2025 годы" от 27 декабря 2022 года № 30/12-VII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126628,0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- 4302,0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- 48,0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- 122278,0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- 127266,1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- 638,1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638,1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638,1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Сарыоленского сельского округа объем субвенции, передаваемый из районного бюджета в бюджет Сарыоленского сельского округа на 2023 год в сумме 122278,0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