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dd9" w14:textId="0b2d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Биржанского сельского округа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2023 года №01-03/VIII-15-2 "О бюджете Зайсанского района на 2024-2026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Биржанского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- 159 488,0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- 8 226,2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150 941,0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- 160 787,8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Биржанского сельского округа на 2024 год установлен объем субвенции, передаваемый из районного бюджета в сумме 44 837,0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1 299,8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VIII-21-5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