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7404" w14:textId="b887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26 декабря 2023 года № 68-VIII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2023-2025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358 616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308 854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364 813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- 6 197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6 197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Исатайского районного маслихата Атырауской области от 01.10.2024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175 604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166 599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177 374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1 770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315 487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305 037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316 618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- 1 131 тысяч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- 1 131 тысяч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- 1 131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310 851 тысяч тенге, в том числе: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19 238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291 613 тысяч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312 592 тысяч тенге.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- 1 741 тысяч тенге.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1 741 тысяч тенге.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1 741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162 169 тысяч тенге, в том числе: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3 164 тысяч тенге;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159 005 тысяч тенге.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163 299 тысяч тенге.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- 1 130 тысяч тенге.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1 130 тысяч тенге.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1 130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135 716 тысяч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- 156 тысяч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132 719 тысяч тенге.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136 371 тысяч тенге.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- 655 тысяч тенге.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- 655 тысяч тенге.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- 655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140 121 тысяч тенге, в том числе: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2 835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137 286 тысяч тенге.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142 172 тысяч тенге.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- 2 051 тысяч тенге.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2 051 тысяч тенге.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2024 год объемы субвенций, передаваемых из районного бюджета в бюджеты сельских округов, в сумме 370 164 тысяч тенге, в том числе: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42 579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70 377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62 788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70 415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52 138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35 406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36 461 тысяч тенге.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2024 год объемы трансферты, передаваемых из районного бюджета в бюджеты сельских округов, в сумме 1 330 949 тысяч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266 275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80 581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101 880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122 544 тысяч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96 222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221 198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242 249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00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(Н.Хайрллаева)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8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8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8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8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Исатайского районного маслихата Атырауской области от 01.10.2024 № </w:t>
      </w:r>
      <w:r>
        <w:rPr>
          <w:rFonts w:ascii="Times New Roman"/>
          <w:b w:val="false"/>
          <w:i w:val="false"/>
          <w:color w:val="ff0000"/>
          <w:sz w:val="28"/>
        </w:rPr>
        <w:t>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9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9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