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fae4" w14:textId="f45f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Кызылординской области "О бюджете сельского округа Бозколь на 2023-2025 годы" от 23 декабря 2022 года № 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Бозколь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176786)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76188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74150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Бозколь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345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Бозколь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фонду оплаты труда работников аппарата акима сельского округа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