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da03" w14:textId="b04d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сел, улиц для участия в сходе местного сообщества Московского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31 августа 2022 года № 200. Отменено решением маслихата Костанайского района Костанайской области от 22 декабря 2023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Костанайского района Костанайской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Московского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улиц для участия в сходе местного сообщества Московского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Московского сельского округа Костанайского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Московского сельского округа Костанайского района Костанайской области (далее - порядок) разработан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внесении изменений в постановление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Московского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села, улицы (членов местного сообщества)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Московского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села, улицы избираются представители села, улицы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Московского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Московского сельского округа не позднее, чем за десять календарных дней до дня его проведения через средства массовой информации и официальные интернет ресурсы местных исполнительных органов.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Московского сельского округа.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Московского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Московского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течение двух рабочих дней в аппарат акима Московского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Московского сельского округа Костанайского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Московское, в разрезе улиц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Мельничная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70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Большая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Фестивальная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Светлый Жарколь,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Партизанская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