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f576" w14:textId="10bf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27 марта 2018 года № 15/165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4 марта 2022 года № 11/120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15/165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районного маслихата" (зарегистрировано в Реестре государственной регистрации нормативных правовых актов за № 3559)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Мангистауского районного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 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Мангистауского районного маслихата (Е.Калиев).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