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9352" w14:textId="d8793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Сартогайского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29 декабря 2022 года № 202. Прекращено действие в связи с истечением срока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"О местном государственном управлении и самоуправлении в Республике Казахстан", Байганинский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Сартогайского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33 902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34 202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–300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–300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Байганинского районного маслихата Актюбинской области от 15.11.2023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 на 2023-2025 годы"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Казахстан–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40 567 тенге.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на 2023 год объем субвенций, передаваемых из районного бюджета в бюджет Сартогайского сельского округа в сумме 31 984 тысяч тенге.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15.11.2023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