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3ee9" w14:textId="9693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1 "О бюджете Щап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Щаповского сельского округа района Бәйтерек на 2021-2023 годы" от 13 января 2021 года №60-21 (зарегистрированное в Реестре государственной регистрации нормативных правовых актов под №6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3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