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8872" w14:textId="f668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12 января 2021 года № 61/3-VI "О бюджете поселка Первомайский Шемонаихинского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 сентября 2021 года № 8/3-VII.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12 января 2021 года № 61/3-VI "О бюджете поселка Первомайский Шемонаихинского района на 2021-2023 годы" (зарегистрировано в Реестре государственной регистрации правовых актов № 8345)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Первомайский Шемонаихинского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274845,0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23147,0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251698,0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276232,7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- 1387,7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1387,7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1387,7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61/3-VI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сельского округа Шемонаихинского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