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921e" w14:textId="48f9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Бурановского сельского округа Курчумского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28 декабря 2021 года № 15/5-VII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Бурановского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- 122159,0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- 3590,0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- 118569,0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- 122592,8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- 433,8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- 433,8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- 433,8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- 433,8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28/5-VII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Бурановского сельского округа объем субвенции, передаваемый из районного бюджета в бюджет Бурановского сельского округа на 2022 год в сумме - 91360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28/5-VII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