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45c6" w14:textId="ab54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апелляционной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4 августа 2018 года № 1221.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"Об охране селекционных достижений",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указаниях и наименованиях мест происхождения товаров",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юстиции РК от 05.07.2022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об апелляционной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февраля 2012 года № 87 "Об утверждении Положения об апелляционной комиссии".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2018 года № 1221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апелляционной комиссии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об апелляционной комиссии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достижений", Законом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юстиции РК от 05.07.2022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апелляционная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международными договорами, законодательством Республики Казахстан регулирующим сферу промышленной собственности и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Положении используются следующие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апелляционная комиссия - коллегиальный орган Министерства юстиции Республики Казахстан по рассмотрению жалоб физических и (или) юридических лиц на действия патентных поверенных, совершенные с нарушением действующего законодательства в сфере промышленной собственности;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организация -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стороны - физические и (или) юридические лица, а также патентные поверенные, участвующие на заседании апелляционной комиссии;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Министерство юстиции Республики Казахстан (далее - Министерство).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Апелляционная комиссия: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жалобы физических и юридических лиц на действия патентных поверенных, поступающие в уполномоченный орган;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сторон информацию, необходимую для выполнения возложенных на него задач;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для рассмотрения споров специалистов соответствующего профиля из государственных органов и сотрудников экспертной организации, а также организовывает при необходимости рабочие встречи;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на заседаниях апелляционной комиссии представителей сторон.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апелляционной комиссии утверждается приказом Министра юстиции Республики Казахстан (либо лицом его заменяющим) и состоит из не менее пяти сотрудников Департамента по правам интеллектуальной собственности Министерства.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Апелляционную комиссию возглавляет директор Департамента по правам интеллектуальной собственности Министерства либо лицо, исполняющее его обязанности, который является председателем апелляционной комиссии.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апелляционной комиссии: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ее деятельностью;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график заседания апелляционной комиссии, а также место и время проведения заседаний апелляционной комиссии;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апелляционной комиссии и председательствует на них.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Материалы заседания апелляционной комиссии после согласования с председателем апелляционной комиссии доводятся до каждого члена апелляционной комиссии не позднее, чем за пять рабочих дней до даты проведения заседания.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рабочего органа апелляционной комиссии возлагаются на Управление по обеспечению деятельности апелляционного совета, комиссии по признанию товарного знака общеизвестным, аттестационной и апелляционной комиссий Департамента по правам интеллектуальной собственности Министерства.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апелляционной комиссии не является членом апелляционной комиссии.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апелляционной комиссии осуществляет подготовку проведения заседаний апелляционной комиссии, необходимых документов, материалов, уведомляет стороны и оформляет проекты решений после проведения заседания.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апелляционной комиссии считаются правомочными, если на них присутствует не менее 2/3 ее членов.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В случае поступления жалобы физического и (или) юридического лица либо представления палаты 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органа. На период рассмотрения апелляционной комиссией поступившей жалобы физического и (или) юридического лица либо представления палаты патентных поверенных действие свидетельства патентного поверенного приостанавливается протокольным решением аттестационной комиссии в целях выяснения обстоятельств до принятия соответствующего решения в течение трех месяцев, о чем делается отметка в реестре патентных поверенных.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жалобы физического и (или) юридического лица либо представления палаты патентных поверенных апелляционная комиссия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отозвать свидетельство патентного поверенного и внести соответствующую запись в реестр патентных поверенных;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удовлетворении жалобы физического и (или) юридического лица либо представления палаты патентных поверенных.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юстиции РК от 05.07.2022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апелляционной комиссии принимается простым большинством голосов, оформляется протоколом и может быть обжаловано в суде.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юстиции РК от 05.07.2022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может быть обжаловано в суде.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