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122" w14:textId="4bf6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09 июня 2016 года № 3-34/VI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Урджарского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9 апреля 2015 года № 32-376/V "Об утверждении состава экспертной комиссии Урджарского района по вопросам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2-21/VI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приостановлении действия решения Урджарского районного маслихата от 04 марта 2016 года № 41-485/V "О повышении базовых ставок земельного налога и ставок единого земельного налога на неиспользуемые в соответствии с земельным законодательством Республики Казахстан земли сельскохозяйственного назначения Урджарского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