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86b8" w14:textId="4438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района от 29 декабря 2015 года № 8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Бухар-Жырауского района Карагандинской области от 7 января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29 декабря 2015 года №8 "Об объявлении чрезвычайной ситуации природного характера" (зарегистрировано в Реестре государственной регистрации нормативных правовых актов за № 3579, опубликовано в районной газете "Бұқар жырау жаршысы" от 31 декабря 2015 года №52 (1138), в информационно-правовой системе "Әділет" 6 января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