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1ea8" w14:textId="48d1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Текелийского городского маслихата от 28 января 2016 года № 46-298 "О повышении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06 апреля 2016 года № 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28 января 2016 года № 46-298 "О повышении ставок земельного налога" (зарегистрированного в Реестре государственной регистрации нормативных правовых актов 18 февраля 2016 года № 3732, опубликованного в городской газете "Текели тынысы" от 26 февраля 2016 года № 9 (3272))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Текелийского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