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32fd" w14:textId="c043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24 қазанда Алматыда қол қойылған Қазақстан Республикасының Үкiметi мен Америка Құрама Штаттарының Үкiметi арасындағы Қосарланған салық салуға жол бермеу және кiрiстер мен капиталға салынатын салықтарға қатысты салық салудан жалтаруды болғызбау туралы конвенцияны, Қазақстан Республикасының Үкiметi мен Америка Құрама Штаттарының Үкiметi арасындағы Қосарланған салық салуға жол бермеу және кiрiстер мен капиталға салынатын салықтарға қатысты салық салудан жалтаруды болғызбау туралы конвенцияның кейбiр ережелерi жөнiндегi өзара түсiнiстiк Меморандумын және Салық конвенциясы мен Көрсетiлетiн қызметтер Саудасы жөнiндегi Бас Келiсiмге (КҚСБК) қатысты Ноталар алмасуды бекiту  туралы</w:t>
      </w:r>
    </w:p>
    <w:p>
      <w:pPr>
        <w:spacing w:after="0"/>
        <w:ind w:left="0"/>
        <w:jc w:val="both"/>
      </w:pPr>
      <w:r>
        <w:rPr>
          <w:rFonts w:ascii="Times New Roman"/>
          <w:b w:val="false"/>
          <w:i w:val="false"/>
          <w:color w:val="000000"/>
          <w:sz w:val="28"/>
        </w:rPr>
        <w:t>Қазақстан Республикасының Заңы 1996 жылғы 26 маусымдағы N 14-I</w:t>
      </w:r>
    </w:p>
    <w:p>
      <w:pPr>
        <w:spacing w:after="0"/>
        <w:ind w:left="0"/>
        <w:jc w:val="both"/>
      </w:pPr>
      <w:bookmarkStart w:name="z2" w:id="0"/>
      <w:r>
        <w:rPr>
          <w:rFonts w:ascii="Times New Roman"/>
          <w:b w:val="false"/>
          <w:i w:val="false"/>
          <w:color w:val="000000"/>
          <w:sz w:val="28"/>
        </w:rPr>
        <w:t>
      1993 жылғы 24 қазанда Алматыда қол қойылған Қазақстан Республикасының Үкiметi мен Америка Құрама Штаттарының Үкiметi арасындағы Қосарланған салық салуға жол бермеу және кiрiстер мен капиталға салынатын салықтарға қатысты салық салудан жалтаруды болғызбау туралы конвенция, Қазақстан Республикасының Үкiметi мен Америка Құрама Штаттарының Үкiметi арасындағы Қосарланған салық салуға жол бермеу және кiрiстер мен капиталға салынатын салықтарға қатысты салық салудан жалтаруды болғызбау туралы конвенцияның кейбiр ережелерi жөнiндегi өзара түсiнiстiк Меморандумы және Салық конвенциясы мен Көрсетiлетiн қызметтер Саудасы жөнiндегi Бас Келiсiмге (КҚСБК) қатысты Ноталар алмасу бекiтiлсiн.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