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1d7ca" w14:textId="4c1d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мәліметтерді ұсыну қағидаларын және оның нысанын бекіту туралы" Қазақстан Республикасы Инвестициялар және даму министрінің 2018 жылғы 4 қазандағы № 691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20 ақпандағы № 66 бұйрығы. Қазақстан Республикасының Әділет министрлігінде 2026 жылғы 23 ақпанда № 38027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2-тармағына</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"Түсті және қара металдардың сынықтары мен қалдықтарын жинауды жүзеге асыратын заңды тұлғалар және осындай сынықтар мен қалдықтарды өткізуді жүзеге асыратын жеке тұлғалар бойынша мәліметтерді ұсыну қағидаларын және оның нысанын бекіту туралы" Қазақстан Республикасы Инвестициялар және даму министрінің 2018 жылғы 4 қазандағы № 691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17605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ресми жариялағаннан кейін оны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Өнеркәсіп және құрылыс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алғышқы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Ұлттық экономика министрлігі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