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6d0b" w14:textId="cbf6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"Ерейментау ауданында барлық кандидаттар үшін үгіттік баспа материалдарын орналастыру үшін орындарды белгілеу туралы" Ақмола облысы Ерейментау ауданы әкімдігінің 2020 жылғы 1 маусымдағы № а-6/166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2024 жылғы 9 шілдедегі № а-7/197 қаулысы. Ақмола облысының Әділет департаментінде 2024 жылғы 9 шілдеде № 8787-03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Ерейментау ауданы әкімдігінің "Ерейментау ауданында барлық кандидаттар үшін үгіттік баспа материалдарын орналастыру үшін орындарды белгілеу туралы" 2020 жылғы 1 маусымдағы № а-6/166 (Нормативтік құқықтық актілерді мемлекеттік тіркеу тізілімінде № 7876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Ерейментау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барлық кандидаттар үшін үгiттiк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113.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114.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Шоқан Уәлиханов көшесі, 39.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Шәмшіт Байтуаров атындағы көшесі, 15.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Рақымжан Қошқарбаев атындағы көшесі, 19.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Шайкен Тұрсынбаев атындағы көшесі, 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Иллиадор Поморцев атындағы көшесі, 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Жаңатұрмыс көшесі, 36.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Тәуелсіздік көшесі, 42.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Ыбырай Алтынсарин атындағы көшесі, 9.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Сарыжайлау көшесі,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Юрий Гагарин көшесі, 34.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Мейман Мақатаев көшесі, 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Шайхы Кәрібаев көшесі, 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стенд,Сарыарқа көшесі, 53.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Достық көшесі, 4/2.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Ынтымақ көшесі, 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Бөгенбай батыр атындағы көшесі, 9/3.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Жәнібеков Құрмаш атындағы көшесі,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Сәкен Сейфуллин көшесі, 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Орталық көшесі, 12.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Тәуелсіздік көшесі, 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Қарағайлы көшесі, 16/1.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Жастар көшесі,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Жолбасшы көшесі, 13.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Ыбрай Алтынсарин атындағы көшесі,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Бөгенбай батыр атындағы көшесі, 16/1.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Достық көшесі, 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Мәншүк Маметова көшесі, 1а.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Жастар көшесі, 3.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Саққұлақ Би атындағы көшесі, 16.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Яков Киселев көшесі,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Бейбітшілік көшесі, 11.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Зейн Шашкин атындағы көшесі, 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Зейн Шашкин атындағы көшесі, 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Абай Құнанбаев атындағы көшесі, 93.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Жеңіс көшесі, 29.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Болашақ көшесі, 11.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