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1e3f" w14:textId="a831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бірыңғай тестілеуді өткізу және "Ұлттық бірыңғай тестілеу тапсырғаны туралы сертификат беру" мемлекеттік көрсетілетін қызмет қағидаларын бекіту туралы" Қазақстан Республикасы Білім және ғылым министрінің 2017 жылғы 2 мамырдағы № 204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28 ақпандағы № 92 бұйрығы. Қазақстан Республикасының Әділет министрлігінде 2024 жылғы 1 наурызда № 34095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"Ұлттық бірыңғай тестілеуді өткізу және "Ұлттық бірыңғай тестілеу тапсырғаны туралы сертификат беру" мемлекеттік көрсетілетін қызмет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15173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"Ұлттық бірыңғай тестілеуді өткізу қағидаларын бекіту туралы";</w:t>
      </w:r>
    </w:p>
    <w:bookmarkEnd w:id="3"/>
    <w:bookmarkStart w:name="z8"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"1. Қоса беріліп отырған Ұлттық бірыңғай тестілеуді өткізу қағидалары бекітілсін.";</w:t>
      </w:r>
    </w:p>
    <w:bookmarkEnd w:id="7"/>
    <w:bookmarkStart w:name="z12" w:id="8"/>
    <w:p>
      <w:pPr>
        <w:spacing w:after="0"/>
        <w:ind w:left="0"/>
        <w:jc w:val="both"/>
      </w:pPr>
      <w:r>
        <w:rPr>
          <w:rFonts w:ascii="Times New Roman"/>
          <w:b w:val="false"/>
          <w:i w:val="false"/>
          <w:color w:val="000000"/>
          <w:sz w:val="28"/>
        </w:rPr>
        <w:t xml:space="preserve">
      көрсетілген бұйрықпен бекітілген "Ұлттық бірыңғай тестілеуді өткізу және "Ұлттық бірыңғай тестілеу тапсырғаны туралы сертификат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"Ұлттық бірыңғай тестілеуді өткізу қағидалары";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"1. Осы Ұлттық бірыңғай тестілеуді өткізу қағидалары (бұдан әрі – Қағидалар)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25) тармақшасына</w:t>
      </w:r>
      <w:r>
        <w:rPr>
          <w:rFonts w:ascii="Times New Roman"/>
          <w:b w:val="false"/>
          <w:i w:val="false"/>
          <w:color w:val="000000"/>
          <w:sz w:val="28"/>
        </w:rPr>
        <w:t xml:space="preserve">, сондай-ақ Қазақстан Республикасы Білім және ғылым министрінің 2018 жылғы 31 қазандағы № 600 бұйрығымен бекітілген Жоғары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17650 болып тіркелген) (бұдан әрі – Үлгілік қағидалар) сәйкес әзірленді және ұлттық бірыңғай тестілеуді (бұдан әрі – ҰБТ) өткізу тәртібін белгілейді."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"3) ахуалдық орталық – ғылым және жоғары білім саласындағы уәкілетті орган айқындайтын ұйымда орналасқан, қағаз және электрондық форматтағы ҰБТ өткізу процесін бақылау үшін коммуникация құралдарымен жабдықталған зал;";</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"19) электрондық сертификат – Ұлттық тестілеу орталығының сайтында орналастырылған ҰБТ балдарын ресми растайтын үміткердің бірегей деректері бар электрондық құжат (бұдан әрі - сертификат);";</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"5. ҰБТ қағаз немесе электрондық форматта Ұлттық тестілеу орталығымен ҰБТӨП базасында немесе базалық ЖЖОКБҰ-да немесе ғылым және жоғары білім саласындағы уәкілетті орган айқындайтын ұйымдарда өткізіледі.</w:t>
      </w:r>
    </w:p>
    <w:bookmarkEnd w:id="13"/>
    <w:bookmarkStart w:name="z24" w:id="14"/>
    <w:p>
      <w:pPr>
        <w:spacing w:after="0"/>
        <w:ind w:left="0"/>
        <w:jc w:val="both"/>
      </w:pPr>
      <w:r>
        <w:rPr>
          <w:rFonts w:ascii="Times New Roman"/>
          <w:b w:val="false"/>
          <w:i w:val="false"/>
          <w:color w:val="000000"/>
          <w:sz w:val="28"/>
        </w:rPr>
        <w:t>
      ҰБТ-ға қатысу үшін өтініштерді қабылдау (қағаз және электрондық форматта) Ұлттық тестілеу орталығының www.testcenter.kz сайты арқылы онлайн режимде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"10. Қысқартылған оқыту мерзімдерін көздейтін білім беру бағдарламаларының ұқсас бағыттарына оқуға түсушілерді қоспағанда, орта, техникалық және кәсіптік немесе орта білімнен кейінгі білім беру ұйымдарының бітірушілері үшін ҰБТ тест тапсырмаларының саны:</w:t>
      </w:r>
    </w:p>
    <w:bookmarkEnd w:id="15"/>
    <w:bookmarkStart w:name="z27" w:id="16"/>
    <w:p>
      <w:pPr>
        <w:spacing w:after="0"/>
        <w:ind w:left="0"/>
        <w:jc w:val="both"/>
      </w:pPr>
      <w:r>
        <w:rPr>
          <w:rFonts w:ascii="Times New Roman"/>
          <w:b w:val="false"/>
          <w:i w:val="false"/>
          <w:color w:val="000000"/>
          <w:sz w:val="28"/>
        </w:rPr>
        <w:t>
      1) Қазақстан тарихы бойынша – 20;</w:t>
      </w:r>
    </w:p>
    <w:bookmarkEnd w:id="16"/>
    <w:bookmarkStart w:name="z28" w:id="17"/>
    <w:p>
      <w:pPr>
        <w:spacing w:after="0"/>
        <w:ind w:left="0"/>
        <w:jc w:val="both"/>
      </w:pPr>
      <w:r>
        <w:rPr>
          <w:rFonts w:ascii="Times New Roman"/>
          <w:b w:val="false"/>
          <w:i w:val="false"/>
          <w:color w:val="000000"/>
          <w:sz w:val="28"/>
        </w:rPr>
        <w:t>
      2) математикалық сауаттылық бойынша – 10;</w:t>
      </w:r>
    </w:p>
    <w:bookmarkEnd w:id="17"/>
    <w:bookmarkStart w:name="z29" w:id="18"/>
    <w:p>
      <w:pPr>
        <w:spacing w:after="0"/>
        <w:ind w:left="0"/>
        <w:jc w:val="both"/>
      </w:pPr>
      <w:r>
        <w:rPr>
          <w:rFonts w:ascii="Times New Roman"/>
          <w:b w:val="false"/>
          <w:i w:val="false"/>
          <w:color w:val="000000"/>
          <w:sz w:val="28"/>
        </w:rPr>
        <w:t>
      3) оқу сауаттылығы (оқу тілі) бойынша – 10;</w:t>
      </w:r>
    </w:p>
    <w:bookmarkEnd w:id="18"/>
    <w:bookmarkStart w:name="z30" w:id="19"/>
    <w:p>
      <w:pPr>
        <w:spacing w:after="0"/>
        <w:ind w:left="0"/>
        <w:jc w:val="both"/>
      </w:pPr>
      <w:r>
        <w:rPr>
          <w:rFonts w:ascii="Times New Roman"/>
          <w:b w:val="false"/>
          <w:i w:val="false"/>
          <w:color w:val="000000"/>
          <w:sz w:val="28"/>
        </w:rPr>
        <w:t>
      4) бірінші бейіндік пән бойынша – 40;</w:t>
      </w:r>
    </w:p>
    <w:bookmarkEnd w:id="19"/>
    <w:bookmarkStart w:name="z31" w:id="20"/>
    <w:p>
      <w:pPr>
        <w:spacing w:after="0"/>
        <w:ind w:left="0"/>
        <w:jc w:val="both"/>
      </w:pPr>
      <w:r>
        <w:rPr>
          <w:rFonts w:ascii="Times New Roman"/>
          <w:b w:val="false"/>
          <w:i w:val="false"/>
          <w:color w:val="000000"/>
          <w:sz w:val="28"/>
        </w:rPr>
        <w:t>
      5) екінші бейіндік пән бойынша – 40</w:t>
      </w:r>
    </w:p>
    <w:bookmarkEnd w:id="20"/>
    <w:bookmarkStart w:name="z32" w:id="21"/>
    <w:p>
      <w:pPr>
        <w:spacing w:after="0"/>
        <w:ind w:left="0"/>
        <w:jc w:val="both"/>
      </w:pPr>
      <w:r>
        <w:rPr>
          <w:rFonts w:ascii="Times New Roman"/>
          <w:b w:val="false"/>
          <w:i w:val="false"/>
          <w:color w:val="000000"/>
          <w:sz w:val="28"/>
        </w:rPr>
        <w:t>
      Ұлттық бірыңғай тестілеудің бейіндік пәндері көрсетілген білім беру бағдарламалары топтарының тізбесі осы Қағидаларға 1-қосымшаға сәйкес белгіленген.</w:t>
      </w:r>
    </w:p>
    <w:bookmarkEnd w:id="21"/>
    <w:bookmarkStart w:name="z33" w:id="22"/>
    <w:p>
      <w:pPr>
        <w:spacing w:after="0"/>
        <w:ind w:left="0"/>
        <w:jc w:val="both"/>
      </w:pPr>
      <w:r>
        <w:rPr>
          <w:rFonts w:ascii="Times New Roman"/>
          <w:b w:val="false"/>
          <w:i w:val="false"/>
          <w:color w:val="000000"/>
          <w:sz w:val="28"/>
        </w:rPr>
        <w:t>
      Көру аппаратының функциялары бұзылған мүгедектігі бар балалар және мүгедектігі бар адамдар үшін ҰБТ пәндерінің тест тапсырмаларының нұсқалары схемасыз, кестесіз, суретсіз, картасыз қалыптастырылады.</w:t>
      </w:r>
    </w:p>
    <w:bookmarkEnd w:id="22"/>
    <w:bookmarkStart w:name="z34" w:id="23"/>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 бойынша білім алушы және басқа білім беру бағдарламалары тобына ақылы негізде ауысуға ниет білдірген тұлғалар үшін ҰБТ тест тапсырмаларының саны:</w:t>
      </w:r>
    </w:p>
    <w:bookmarkEnd w:id="23"/>
    <w:bookmarkStart w:name="z35" w:id="24"/>
    <w:p>
      <w:pPr>
        <w:spacing w:after="0"/>
        <w:ind w:left="0"/>
        <w:jc w:val="both"/>
      </w:pPr>
      <w:r>
        <w:rPr>
          <w:rFonts w:ascii="Times New Roman"/>
          <w:b w:val="false"/>
          <w:i w:val="false"/>
          <w:color w:val="000000"/>
          <w:sz w:val="28"/>
        </w:rPr>
        <w:t>
      1) бірінші бейіндік пән бойынша – 40;</w:t>
      </w:r>
    </w:p>
    <w:bookmarkEnd w:id="24"/>
    <w:bookmarkStart w:name="z36" w:id="25"/>
    <w:p>
      <w:pPr>
        <w:spacing w:after="0"/>
        <w:ind w:left="0"/>
        <w:jc w:val="both"/>
      </w:pPr>
      <w:r>
        <w:rPr>
          <w:rFonts w:ascii="Times New Roman"/>
          <w:b w:val="false"/>
          <w:i w:val="false"/>
          <w:color w:val="000000"/>
          <w:sz w:val="28"/>
        </w:rPr>
        <w:t xml:space="preserve">
      2) екінші бейіндік пән бойынша – 40."; </w:t>
      </w:r>
    </w:p>
    <w:bookmarkEnd w:id="25"/>
    <w:bookmarkStart w:name="z37" w:id="26"/>
    <w:p>
      <w:pPr>
        <w:spacing w:after="0"/>
        <w:ind w:left="0"/>
        <w:jc w:val="both"/>
      </w:pPr>
      <w:r>
        <w:rPr>
          <w:rFonts w:ascii="Times New Roman"/>
          <w:b w:val="false"/>
          <w:i w:val="false"/>
          <w:color w:val="000000"/>
          <w:sz w:val="28"/>
        </w:rPr>
        <w:t>
      10-1-тармақпен толықтырылсын:</w:t>
      </w:r>
    </w:p>
    <w:bookmarkEnd w:id="26"/>
    <w:bookmarkStart w:name="z38" w:id="27"/>
    <w:p>
      <w:pPr>
        <w:spacing w:after="0"/>
        <w:ind w:left="0"/>
        <w:jc w:val="both"/>
      </w:pPr>
      <w:r>
        <w:rPr>
          <w:rFonts w:ascii="Times New Roman"/>
          <w:b w:val="false"/>
          <w:i w:val="false"/>
          <w:color w:val="000000"/>
          <w:sz w:val="28"/>
        </w:rPr>
        <w:t>
      "10-1. Көру аппаратының функциялары бұзылған мүгедектігі бар балалар және мүгедектігі бар адамдар үшін ҰБТ пәндерінің тест тапсырмаларының нұсқалары схемасыз, кестесіз, суретсіз, картасыз қалыптастырылады.";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"13. SAT - ЭсЭйТи (Scholastic Assessment Test), ACT – ЭйСиТи (American College Testing), IB - АйБи (International Baccalaureate), A Level (Э-Левел) халықаралық стандартталған тест сертификаттары бар тұлғалар қалауы бойынша халықаралық стандартталған тестілеудің нәтижелері мен шекті балдары бар пәндер бойынша ҰБТ тапсырудан босатылады және Үлгілік қағидаларға сәйкес білім беру грантын беру конкурсына қатыса алады және (немесе) ЖЖОКБҰ-ға ақылы негізде оқуға қабылдана алады. SAT балдарын ҰБТ балдарына ауыстыру мынадай жағдайларда жүзеге асырылады:</w:t>
      </w:r>
    </w:p>
    <w:bookmarkEnd w:id="28"/>
    <w:bookmarkStart w:name="z41" w:id="29"/>
    <w:p>
      <w:pPr>
        <w:spacing w:after="0"/>
        <w:ind w:left="0"/>
        <w:jc w:val="both"/>
      </w:pPr>
      <w:r>
        <w:rPr>
          <w:rFonts w:ascii="Times New Roman"/>
          <w:b w:val="false"/>
          <w:i w:val="false"/>
          <w:color w:val="000000"/>
          <w:sz w:val="28"/>
        </w:rPr>
        <w:t xml:space="preserve">
      1) SAT reasoning (ризонинг) және SAT subject (сабджект) сертификатары болған жағдайда. Бұл ретте түсуші Қазақстан тарихы пәні бойынша ҰБТ тапсырады. </w:t>
      </w:r>
    </w:p>
    <w:bookmarkEnd w:id="29"/>
    <w:bookmarkStart w:name="z42" w:id="30"/>
    <w:p>
      <w:pPr>
        <w:spacing w:after="0"/>
        <w:ind w:left="0"/>
        <w:jc w:val="both"/>
      </w:pPr>
      <w:r>
        <w:rPr>
          <w:rFonts w:ascii="Times New Roman"/>
          <w:b w:val="false"/>
          <w:i w:val="false"/>
          <w:color w:val="000000"/>
          <w:sz w:val="28"/>
        </w:rPr>
        <w:t>
      2) SAT reasoning сертификаттары болған жағдайда. Бұл ретте түсуші Қазақстан тарихы және екі бейіндік пән бойынша ҰБТ тапсырады.</w:t>
      </w:r>
    </w:p>
    <w:bookmarkEnd w:id="30"/>
    <w:bookmarkStart w:name="z43" w:id="31"/>
    <w:p>
      <w:pPr>
        <w:spacing w:after="0"/>
        <w:ind w:left="0"/>
        <w:jc w:val="both"/>
      </w:pPr>
      <w:r>
        <w:rPr>
          <w:rFonts w:ascii="Times New Roman"/>
          <w:b w:val="false"/>
          <w:i w:val="false"/>
          <w:color w:val="000000"/>
          <w:sz w:val="28"/>
        </w:rPr>
        <w:t>
      ACT балдары Қазақстан тарихы пәні бойынша ҰБТ тапсырған жағдайда ауыстырылады.</w:t>
      </w:r>
    </w:p>
    <w:bookmarkEnd w:id="31"/>
    <w:bookmarkStart w:name="z44" w:id="32"/>
    <w:p>
      <w:pPr>
        <w:spacing w:after="0"/>
        <w:ind w:left="0"/>
        <w:jc w:val="both"/>
      </w:pPr>
      <w:r>
        <w:rPr>
          <w:rFonts w:ascii="Times New Roman"/>
          <w:b w:val="false"/>
          <w:i w:val="false"/>
          <w:color w:val="000000"/>
          <w:sz w:val="28"/>
        </w:rPr>
        <w:t>
      IB және A Level балдары Қазақстан тарихы және оқу сауаттылығы пәндері бойынша ҰБТ тапсырған жағдайда ауыстырылады.</w:t>
      </w:r>
    </w:p>
    <w:bookmarkEnd w:id="32"/>
    <w:bookmarkStart w:name="z45" w:id="33"/>
    <w:p>
      <w:pPr>
        <w:spacing w:after="0"/>
        <w:ind w:left="0"/>
        <w:jc w:val="both"/>
      </w:pPr>
      <w:r>
        <w:rPr>
          <w:rFonts w:ascii="Times New Roman"/>
          <w:b w:val="false"/>
          <w:i w:val="false"/>
          <w:color w:val="000000"/>
          <w:sz w:val="28"/>
        </w:rPr>
        <w:t>
      SAT subject (сабджект), ACT (ЭйСиТи), IB (АйБи) және и A Level (Э-Левел) сертификаттарының біреуі бар тұлғалар үшін бейіндік пәндері сәйкес келген жағдайда ҰБТ балдарына ауыстырылады.</w:t>
      </w:r>
    </w:p>
    <w:bookmarkEnd w:id="33"/>
    <w:bookmarkStart w:name="z46" w:id="34"/>
    <w:p>
      <w:pPr>
        <w:spacing w:after="0"/>
        <w:ind w:left="0"/>
        <w:jc w:val="both"/>
      </w:pPr>
      <w:r>
        <w:rPr>
          <w:rFonts w:ascii="Times New Roman"/>
          <w:b w:val="false"/>
          <w:i w:val="false"/>
          <w:color w:val="000000"/>
          <w:sz w:val="28"/>
        </w:rPr>
        <w:t>
      Шығармашылық дайындықты талап ететін жоғары білімнің білім беру бағдарламалары тобына түсетін және республикалық бюджет қаражаты есебінен білім беру грантын беру конкурсына қатысу үшін, сондай-ақ ЖЖОКБҰ-ға ақылы негізде қабылдау кезінде SAT, ACT, IB және A-Level халықаралық стандартталған тестілерінің сертификаттары бар адамдарға балл Үлгілік қағидалардың 4-1-тармағына және 2-1-қосымшасына сәйкес (оқу сауаттылығы бойынша) есептеледі, бұл ретте SAT reasoning сертификатының балдары ғана ескеріледі.</w:t>
      </w:r>
    </w:p>
    <w:bookmarkEnd w:id="34"/>
    <w:bookmarkStart w:name="z47" w:id="35"/>
    <w:p>
      <w:pPr>
        <w:spacing w:after="0"/>
        <w:ind w:left="0"/>
        <w:jc w:val="both"/>
      </w:pPr>
      <w:r>
        <w:rPr>
          <w:rFonts w:ascii="Times New Roman"/>
          <w:b w:val="false"/>
          <w:i w:val="false"/>
          <w:color w:val="000000"/>
          <w:sz w:val="28"/>
        </w:rPr>
        <w:t xml:space="preserve">
      SAT, ACT, IB және A-Level, TOEFL ITP, TOEFL IBT, IELTS халықаралық стандартталған тест сертификаттары бар тұлғалар қағаз форматтағы ҰБТ үшін күнтізбелік жылғы 1 және 30 сәуір аралығында және электрондық форматтағы ҰБТ үшін күнтізбелік жылғы 28 сәуір және 14 мамыр аралығында ҰБТ-ға өтініштер қабылдау базасына мәліметтер мен сертификаттардың көшірмелерін (SAT, ACT, IB, A-Level үшін) енгізуі қажет. </w:t>
      </w:r>
    </w:p>
    <w:bookmarkEnd w:id="35"/>
    <w:bookmarkStart w:name="z48" w:id="36"/>
    <w:p>
      <w:pPr>
        <w:spacing w:after="0"/>
        <w:ind w:left="0"/>
        <w:jc w:val="both"/>
      </w:pPr>
      <w:r>
        <w:rPr>
          <w:rFonts w:ascii="Times New Roman"/>
          <w:b w:val="false"/>
          <w:i w:val="false"/>
          <w:color w:val="000000"/>
          <w:sz w:val="28"/>
        </w:rPr>
        <w:t>
      ҰБТ–ға өтініштер қабылдау аяқталғаннан кейін Ұлттық тестілеу орталығы күнтізбелік жылдың 12 маусымына дейін SAT, ACT, IB және A-Level халықаралық стандартталған тестілерінің сертификаттары бар адамдардың тізімін және олардың сертификаттарының көшірмелерін қарастырады.</w:t>
      </w:r>
    </w:p>
    <w:bookmarkEnd w:id="36"/>
    <w:bookmarkStart w:name="z49" w:id="37"/>
    <w:p>
      <w:pPr>
        <w:spacing w:after="0"/>
        <w:ind w:left="0"/>
        <w:jc w:val="both"/>
      </w:pPr>
      <w:r>
        <w:rPr>
          <w:rFonts w:ascii="Times New Roman"/>
          <w:b w:val="false"/>
          <w:i w:val="false"/>
          <w:color w:val="000000"/>
          <w:sz w:val="28"/>
        </w:rPr>
        <w:t>
      Ұсынылатын сертификаттардың түпнұсқалығы мен қолданылу мерзімін ЖЖОКБҰ қабылдау комиссиялары тексереді.</w:t>
      </w:r>
    </w:p>
    <w:bookmarkEnd w:id="37"/>
    <w:bookmarkStart w:name="z50" w:id="38"/>
    <w:p>
      <w:pPr>
        <w:spacing w:after="0"/>
        <w:ind w:left="0"/>
        <w:jc w:val="both"/>
      </w:pPr>
      <w:r>
        <w:rPr>
          <w:rFonts w:ascii="Times New Roman"/>
          <w:b w:val="false"/>
          <w:i w:val="false"/>
          <w:color w:val="000000"/>
          <w:sz w:val="28"/>
        </w:rPr>
        <w:t>
      Халықаралық стандартталған тест балдарын ҰБТ балдарына ауыстырғаны туралы шешімі шығарылғаннан кейін өтініш берушінің сертификаты Ұлттық тестілеу орталығының сайтында және түсушінің жеке кабинетінде (www.testcenter.kz) орналастырылады.</w:t>
      </w:r>
    </w:p>
    <w:bookmarkEnd w:id="38"/>
    <w:bookmarkStart w:name="z51" w:id="39"/>
    <w:p>
      <w:pPr>
        <w:spacing w:after="0"/>
        <w:ind w:left="0"/>
        <w:jc w:val="both"/>
      </w:pPr>
      <w:r>
        <w:rPr>
          <w:rFonts w:ascii="Times New Roman"/>
          <w:b w:val="false"/>
          <w:i w:val="false"/>
          <w:color w:val="000000"/>
          <w:sz w:val="28"/>
        </w:rPr>
        <w:t>
      14. ҰБТ бойынша ең жоғары балл – 140 балл.</w:t>
      </w:r>
    </w:p>
    <w:bookmarkEnd w:id="39"/>
    <w:bookmarkStart w:name="z52" w:id="40"/>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тобына түсетін тұлғалар үшін ҰБТ бойынша ең жоғары балл – 130 балл.";</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54" w:id="41"/>
    <w:p>
      <w:pPr>
        <w:spacing w:after="0"/>
        <w:ind w:left="0"/>
        <w:jc w:val="both"/>
      </w:pPr>
      <w:r>
        <w:rPr>
          <w:rFonts w:ascii="Times New Roman"/>
          <w:b w:val="false"/>
          <w:i w:val="false"/>
          <w:color w:val="000000"/>
          <w:sz w:val="28"/>
        </w:rPr>
        <w:t>
      "17. Ғылым және жоғары білім саласындағы уәкілетті орган айқындайтын ұйымда ҰБТ өткізу қағидаларының сақталуын бақылауды жүзеге асыру үшін тестілеу әкімшілері, ғылым және жоғары білім саласындағы уәкілетті органның, басқа да мүдделі мемлекеттік органдар мен ведомстволардың қызметкерлері, азаматтық қоғам институттарының, үкіметтік емес ұйымдардың өкілдері қатарынан байқаушылар жіберіледі.</w:t>
      </w:r>
    </w:p>
    <w:bookmarkEnd w:id="41"/>
    <w:bookmarkStart w:name="z55" w:id="42"/>
    <w:p>
      <w:pPr>
        <w:spacing w:after="0"/>
        <w:ind w:left="0"/>
        <w:jc w:val="both"/>
      </w:pPr>
      <w:r>
        <w:rPr>
          <w:rFonts w:ascii="Times New Roman"/>
          <w:b w:val="false"/>
          <w:i w:val="false"/>
          <w:color w:val="000000"/>
          <w:sz w:val="28"/>
        </w:rPr>
        <w:t>
      18. ҰБТ тест тапсырмаларының жауаптарын бағалау келесі түрде жүзеге асырылады:</w:t>
      </w:r>
    </w:p>
    <w:bookmarkEnd w:id="42"/>
    <w:bookmarkStart w:name="z56" w:id="43"/>
    <w:p>
      <w:pPr>
        <w:spacing w:after="0"/>
        <w:ind w:left="0"/>
        <w:jc w:val="both"/>
      </w:pPr>
      <w:r>
        <w:rPr>
          <w:rFonts w:ascii="Times New Roman"/>
          <w:b w:val="false"/>
          <w:i w:val="false"/>
          <w:color w:val="000000"/>
          <w:sz w:val="28"/>
        </w:rPr>
        <w:t>
      1) бір дұрыс жауабы бар тест тапсырмаларында дұрыс жауапты таңдағанда бір балмен бағаланады;</w:t>
      </w:r>
    </w:p>
    <w:bookmarkEnd w:id="43"/>
    <w:bookmarkStart w:name="z57" w:id="44"/>
    <w:p>
      <w:pPr>
        <w:spacing w:after="0"/>
        <w:ind w:left="0"/>
        <w:jc w:val="both"/>
      </w:pPr>
      <w:r>
        <w:rPr>
          <w:rFonts w:ascii="Times New Roman"/>
          <w:b w:val="false"/>
          <w:i w:val="false"/>
          <w:color w:val="000000"/>
          <w:sz w:val="28"/>
        </w:rPr>
        <w:t>
      бір немесе бірнеше дұрыс емес жауапты таңдағанда нөл балмен бағаланады;</w:t>
      </w:r>
    </w:p>
    <w:bookmarkEnd w:id="44"/>
    <w:bookmarkStart w:name="z58" w:id="45"/>
    <w:p>
      <w:pPr>
        <w:spacing w:after="0"/>
        <w:ind w:left="0"/>
        <w:jc w:val="both"/>
      </w:pPr>
      <w:r>
        <w:rPr>
          <w:rFonts w:ascii="Times New Roman"/>
          <w:b w:val="false"/>
          <w:i w:val="false"/>
          <w:color w:val="000000"/>
          <w:sz w:val="28"/>
        </w:rPr>
        <w:t>
      2) бір немесе бірнеше дұрыс жауабы бар (үш дұрыс жауаптан артық емес) және сәйкестікті анықтауға арналған тест тапсырмаларында:</w:t>
      </w:r>
    </w:p>
    <w:bookmarkEnd w:id="45"/>
    <w:bookmarkStart w:name="z59" w:id="46"/>
    <w:p>
      <w:pPr>
        <w:spacing w:after="0"/>
        <w:ind w:left="0"/>
        <w:jc w:val="both"/>
      </w:pPr>
      <w:r>
        <w:rPr>
          <w:rFonts w:ascii="Times New Roman"/>
          <w:b w:val="false"/>
          <w:i w:val="false"/>
          <w:color w:val="000000"/>
          <w:sz w:val="28"/>
        </w:rPr>
        <w:t>
      бір дұрыс жауабы бар тест тапсырмаларында дұрыс жауапты таңдағанда екі балмен;</w:t>
      </w:r>
    </w:p>
    <w:bookmarkEnd w:id="46"/>
    <w:bookmarkStart w:name="z60" w:id="47"/>
    <w:p>
      <w:pPr>
        <w:spacing w:after="0"/>
        <w:ind w:left="0"/>
        <w:jc w:val="both"/>
      </w:pPr>
      <w:r>
        <w:rPr>
          <w:rFonts w:ascii="Times New Roman"/>
          <w:b w:val="false"/>
          <w:i w:val="false"/>
          <w:color w:val="000000"/>
          <w:sz w:val="28"/>
        </w:rPr>
        <w:t>
      бір дұрыс жауабы бар тест тапсырмаларында бір дұрыс жауапты және бір дұрыс емес жауапты таңдағанда бір балмен;</w:t>
      </w:r>
    </w:p>
    <w:bookmarkEnd w:id="47"/>
    <w:bookmarkStart w:name="z61" w:id="48"/>
    <w:p>
      <w:pPr>
        <w:spacing w:after="0"/>
        <w:ind w:left="0"/>
        <w:jc w:val="both"/>
      </w:pPr>
      <w:r>
        <w:rPr>
          <w:rFonts w:ascii="Times New Roman"/>
          <w:b w:val="false"/>
          <w:i w:val="false"/>
          <w:color w:val="000000"/>
          <w:sz w:val="28"/>
        </w:rPr>
        <w:t>
      бір дұрыс жауабы бар тест тапсырмаларында екі және одан да көп дұрыс емес жауапты таңдағанда нөл балмен;</w:t>
      </w:r>
    </w:p>
    <w:bookmarkEnd w:id="48"/>
    <w:bookmarkStart w:name="z62" w:id="49"/>
    <w:p>
      <w:pPr>
        <w:spacing w:after="0"/>
        <w:ind w:left="0"/>
        <w:jc w:val="both"/>
      </w:pPr>
      <w:r>
        <w:rPr>
          <w:rFonts w:ascii="Times New Roman"/>
          <w:b w:val="false"/>
          <w:i w:val="false"/>
          <w:color w:val="000000"/>
          <w:sz w:val="28"/>
        </w:rPr>
        <w:t>
      екі дұрыс жауабы бар тест тапсырмаларында екі дұрыс жауапты таңдағанда екі балмен;</w:t>
      </w:r>
    </w:p>
    <w:bookmarkEnd w:id="49"/>
    <w:bookmarkStart w:name="z63" w:id="50"/>
    <w:p>
      <w:pPr>
        <w:spacing w:after="0"/>
        <w:ind w:left="0"/>
        <w:jc w:val="both"/>
      </w:pPr>
      <w:r>
        <w:rPr>
          <w:rFonts w:ascii="Times New Roman"/>
          <w:b w:val="false"/>
          <w:i w:val="false"/>
          <w:color w:val="000000"/>
          <w:sz w:val="28"/>
        </w:rPr>
        <w:t>
      екі дұрыс жауабы бар тест тапсырмаларында бір дұрыс жауапты таңдағанда бір балмен;</w:t>
      </w:r>
    </w:p>
    <w:bookmarkEnd w:id="50"/>
    <w:bookmarkStart w:name="z64" w:id="51"/>
    <w:p>
      <w:pPr>
        <w:spacing w:after="0"/>
        <w:ind w:left="0"/>
        <w:jc w:val="both"/>
      </w:pPr>
      <w:r>
        <w:rPr>
          <w:rFonts w:ascii="Times New Roman"/>
          <w:b w:val="false"/>
          <w:i w:val="false"/>
          <w:color w:val="000000"/>
          <w:sz w:val="28"/>
        </w:rPr>
        <w:t>
      екі дұрыс жауабы бар тест тапсырмаларында бір дұрыс жауапты және бір дұрыс емес жауапты таңдағанда бір балмен;</w:t>
      </w:r>
    </w:p>
    <w:bookmarkEnd w:id="51"/>
    <w:bookmarkStart w:name="z65" w:id="52"/>
    <w:p>
      <w:pPr>
        <w:spacing w:after="0"/>
        <w:ind w:left="0"/>
        <w:jc w:val="both"/>
      </w:pPr>
      <w:r>
        <w:rPr>
          <w:rFonts w:ascii="Times New Roman"/>
          <w:b w:val="false"/>
          <w:i w:val="false"/>
          <w:color w:val="000000"/>
          <w:sz w:val="28"/>
        </w:rPr>
        <w:t>
      екі дұрыс жауабы бар тест тапсырмаларында екі дұрыс жауапты және бір дұрыс емес жауапты таңдағанда бір балмен;</w:t>
      </w:r>
    </w:p>
    <w:bookmarkEnd w:id="52"/>
    <w:bookmarkStart w:name="z66" w:id="53"/>
    <w:p>
      <w:pPr>
        <w:spacing w:after="0"/>
        <w:ind w:left="0"/>
        <w:jc w:val="both"/>
      </w:pPr>
      <w:r>
        <w:rPr>
          <w:rFonts w:ascii="Times New Roman"/>
          <w:b w:val="false"/>
          <w:i w:val="false"/>
          <w:color w:val="000000"/>
          <w:sz w:val="28"/>
        </w:rPr>
        <w:t>
      екі дұрыс жауабы бар тест тапсырмаларында екі және одан да көп дұрыс емес жауапты таңдағанда нөл балмен;</w:t>
      </w:r>
    </w:p>
    <w:bookmarkEnd w:id="53"/>
    <w:bookmarkStart w:name="z67" w:id="54"/>
    <w:p>
      <w:pPr>
        <w:spacing w:after="0"/>
        <w:ind w:left="0"/>
        <w:jc w:val="both"/>
      </w:pPr>
      <w:r>
        <w:rPr>
          <w:rFonts w:ascii="Times New Roman"/>
          <w:b w:val="false"/>
          <w:i w:val="false"/>
          <w:color w:val="000000"/>
          <w:sz w:val="28"/>
        </w:rPr>
        <w:t>
      үш дұрыс жауабы бар тест тапсырмаларында үш дұрыс жауапты таңдағанда екі балмен;</w:t>
      </w:r>
    </w:p>
    <w:bookmarkEnd w:id="54"/>
    <w:bookmarkStart w:name="z68" w:id="55"/>
    <w:p>
      <w:pPr>
        <w:spacing w:after="0"/>
        <w:ind w:left="0"/>
        <w:jc w:val="both"/>
      </w:pPr>
      <w:r>
        <w:rPr>
          <w:rFonts w:ascii="Times New Roman"/>
          <w:b w:val="false"/>
          <w:i w:val="false"/>
          <w:color w:val="000000"/>
          <w:sz w:val="28"/>
        </w:rPr>
        <w:t>
      үш дұрыс жауабы бар тест тапсырмаларында екі дұрыс жауапты таңдағанда бір балмен;</w:t>
      </w:r>
    </w:p>
    <w:bookmarkEnd w:id="55"/>
    <w:bookmarkStart w:name="z69" w:id="56"/>
    <w:p>
      <w:pPr>
        <w:spacing w:after="0"/>
        <w:ind w:left="0"/>
        <w:jc w:val="both"/>
      </w:pPr>
      <w:r>
        <w:rPr>
          <w:rFonts w:ascii="Times New Roman"/>
          <w:b w:val="false"/>
          <w:i w:val="false"/>
          <w:color w:val="000000"/>
          <w:sz w:val="28"/>
        </w:rPr>
        <w:t>
      үш дұрыс жауабы бар тест тапсырмаларында екі дұрыс жауапты және бір дұрыс емес жауапты таңдағанда бір балмен;</w:t>
      </w:r>
    </w:p>
    <w:bookmarkEnd w:id="56"/>
    <w:bookmarkStart w:name="z70" w:id="57"/>
    <w:p>
      <w:pPr>
        <w:spacing w:after="0"/>
        <w:ind w:left="0"/>
        <w:jc w:val="both"/>
      </w:pPr>
      <w:r>
        <w:rPr>
          <w:rFonts w:ascii="Times New Roman"/>
          <w:b w:val="false"/>
          <w:i w:val="false"/>
          <w:color w:val="000000"/>
          <w:sz w:val="28"/>
        </w:rPr>
        <w:t>
      үш дұрыс жауабы бар тест тапсырмаларында үш дұрыс жауапты және бір дұрыс емес жауапты таңдағанда бір балмен;</w:t>
      </w:r>
    </w:p>
    <w:bookmarkEnd w:id="57"/>
    <w:bookmarkStart w:name="z71" w:id="58"/>
    <w:p>
      <w:pPr>
        <w:spacing w:after="0"/>
        <w:ind w:left="0"/>
        <w:jc w:val="both"/>
      </w:pPr>
      <w:r>
        <w:rPr>
          <w:rFonts w:ascii="Times New Roman"/>
          <w:b w:val="false"/>
          <w:i w:val="false"/>
          <w:color w:val="000000"/>
          <w:sz w:val="28"/>
        </w:rPr>
        <w:t>
      үш дұрыс жауабы бар тест тапсырмаларында тек бір дұрыс жауапты не екі және одан да көп дұрыс емес жауапты таңдағанда нөл балмен бағаланады.</w:t>
      </w:r>
    </w:p>
    <w:bookmarkEnd w:id="58"/>
    <w:bookmarkStart w:name="z72" w:id="59"/>
    <w:p>
      <w:pPr>
        <w:spacing w:after="0"/>
        <w:ind w:left="0"/>
        <w:jc w:val="both"/>
      </w:pPr>
      <w:r>
        <w:rPr>
          <w:rFonts w:ascii="Times New Roman"/>
          <w:b w:val="false"/>
          <w:i w:val="false"/>
          <w:color w:val="000000"/>
          <w:sz w:val="28"/>
        </w:rPr>
        <w:t>
      Контекст негізіндегі тест тапсырмаларының жауаптарын бағалау келесі түрде жүзеге асыралады:</w:t>
      </w:r>
    </w:p>
    <w:bookmarkEnd w:id="59"/>
    <w:bookmarkStart w:name="z73" w:id="60"/>
    <w:p>
      <w:pPr>
        <w:spacing w:after="0"/>
        <w:ind w:left="0"/>
        <w:jc w:val="both"/>
      </w:pPr>
      <w:r>
        <w:rPr>
          <w:rFonts w:ascii="Times New Roman"/>
          <w:b w:val="false"/>
          <w:i w:val="false"/>
          <w:color w:val="000000"/>
          <w:sz w:val="28"/>
        </w:rPr>
        <w:t>
      бір дұрыс жауабы бар тест тапсырмаларында дұрыс жауапты таңдағанда бір балмен бағаланады;</w:t>
      </w:r>
    </w:p>
    <w:bookmarkEnd w:id="60"/>
    <w:bookmarkStart w:name="z74" w:id="61"/>
    <w:p>
      <w:pPr>
        <w:spacing w:after="0"/>
        <w:ind w:left="0"/>
        <w:jc w:val="both"/>
      </w:pPr>
      <w:r>
        <w:rPr>
          <w:rFonts w:ascii="Times New Roman"/>
          <w:b w:val="false"/>
          <w:i w:val="false"/>
          <w:color w:val="000000"/>
          <w:sz w:val="28"/>
        </w:rPr>
        <w:t>
      бір немесе бірнеше дұрыс емес жауапты таңдағанда нөл балмен бағаланады.";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76" w:id="62"/>
    <w:p>
      <w:pPr>
        <w:spacing w:after="0"/>
        <w:ind w:left="0"/>
        <w:jc w:val="both"/>
      </w:pPr>
      <w:r>
        <w:rPr>
          <w:rFonts w:ascii="Times New Roman"/>
          <w:b w:val="false"/>
          <w:i w:val="false"/>
          <w:color w:val="000000"/>
          <w:sz w:val="28"/>
        </w:rPr>
        <w:t>
      "31. ҰБТӨП-ке кіруге арналған есіктер бейнебақылау жүйесімен қамтамасыз етіледі. Бұл ретте өткізу барысы, сонымен қатар тестілеуден кейінгі пайдаланылған кітапшалар сақталған бөлменің бейнебақылау жазбасы ҰБТ аяқталғаннан кейінгі күнтізбелік 5 (бес) күн ішінде Ұлттық тестілеу орталығының мұрағатына тапсырылады.</w:t>
      </w:r>
    </w:p>
    <w:bookmarkEnd w:id="62"/>
    <w:bookmarkStart w:name="z77" w:id="63"/>
    <w:p>
      <w:pPr>
        <w:spacing w:after="0"/>
        <w:ind w:left="0"/>
        <w:jc w:val="both"/>
      </w:pPr>
      <w:r>
        <w:rPr>
          <w:rFonts w:ascii="Times New Roman"/>
          <w:b w:val="false"/>
          <w:i w:val="false"/>
          <w:color w:val="000000"/>
          <w:sz w:val="28"/>
        </w:rPr>
        <w:t>
      ҰБТ аяқталғаннан кейін күнтізбелік жылдың 25 тамызына дейін Ұлттық тестілеу орталығы тестілеу кезіндегі бейнебақылау жазбаларын қарауды жүзеге асырады.</w:t>
      </w:r>
    </w:p>
    <w:bookmarkEnd w:id="63"/>
    <w:bookmarkStart w:name="z78" w:id="64"/>
    <w:p>
      <w:pPr>
        <w:spacing w:after="0"/>
        <w:ind w:left="0"/>
        <w:jc w:val="both"/>
      </w:pPr>
      <w:r>
        <w:rPr>
          <w:rFonts w:ascii="Times New Roman"/>
          <w:b w:val="false"/>
          <w:i w:val="false"/>
          <w:color w:val="000000"/>
          <w:sz w:val="28"/>
        </w:rPr>
        <w:t xml:space="preserve">
      ҰБТ-да Қағидалардың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51-тармақтарында</w:t>
      </w:r>
      <w:r>
        <w:rPr>
          <w:rFonts w:ascii="Times New Roman"/>
          <w:b w:val="false"/>
          <w:i w:val="false"/>
          <w:color w:val="000000"/>
          <w:sz w:val="28"/>
        </w:rPr>
        <w:t xml:space="preserve"> көрсетілген тыйым салынған заттарды пайдаланғандығы анықталған жағдайда Ұлттық тестілеу орталығы тестілеу барысында тыйым салынған затты пайдаланғаны туралы акт жасайды және растайтын материалдарымен бірге ғылым және жоғары білім саласындағы уәкілетті органға ұсынады.</w:t>
      </w:r>
    </w:p>
    <w:bookmarkEnd w:id="64"/>
    <w:bookmarkStart w:name="z79" w:id="65"/>
    <w:p>
      <w:pPr>
        <w:spacing w:after="0"/>
        <w:ind w:left="0"/>
        <w:jc w:val="both"/>
      </w:pPr>
      <w:r>
        <w:rPr>
          <w:rFonts w:ascii="Times New Roman"/>
          <w:b w:val="false"/>
          <w:i w:val="false"/>
          <w:color w:val="000000"/>
          <w:sz w:val="28"/>
        </w:rPr>
        <w:t>
      Тестілеу барысында тыйым салынған затты пайдаланғаны туралы акт және растайтын материалдар ғылым және жоғары білім саласындағы уәкілетті органмен құрылған комиссияның қарауына ұсынылады.</w:t>
      </w:r>
    </w:p>
    <w:bookmarkEnd w:id="65"/>
    <w:bookmarkStart w:name="z80" w:id="66"/>
    <w:p>
      <w:pPr>
        <w:spacing w:after="0"/>
        <w:ind w:left="0"/>
        <w:jc w:val="both"/>
      </w:pPr>
      <w:r>
        <w:rPr>
          <w:rFonts w:ascii="Times New Roman"/>
          <w:b w:val="false"/>
          <w:i w:val="false"/>
          <w:color w:val="000000"/>
          <w:sz w:val="28"/>
        </w:rPr>
        <w:t>
      Комиссияның шешімімен тестілеу нәтижелері (ҰБТ балдары), сондай-ақ республикалық бюджет қаражаты есебінен білім беру грантын беруге арналған конкурстың нәтижелері (білім беру грантын беру туралы куәлік) ғылым және жоғары білім саласындағы уәкілетті органның бұйрығымен, жергілікті бюджет қаражаты есебінен білім беру грантын беруге арналған конкурстың нәтижелері жергілікті атқарушы органның қаулысымен күнтізбелік жыл бойына нәтижелері жойылады.";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82" w:id="67"/>
    <w:p>
      <w:pPr>
        <w:spacing w:after="0"/>
        <w:ind w:left="0"/>
        <w:jc w:val="both"/>
      </w:pPr>
      <w:r>
        <w:rPr>
          <w:rFonts w:ascii="Times New Roman"/>
          <w:b w:val="false"/>
          <w:i w:val="false"/>
          <w:color w:val="000000"/>
          <w:sz w:val="28"/>
        </w:rPr>
        <w:t>
      "33. ҰБТ өткізу үшін жергілікті жерлерде құрамы ғылым және жоғары білім саласындағы уәкілетті органмен бекітілетін ҰБТ ұйымдастыру және өткізу жөніндегі мемлекеттік комиссиялар (бұдан әрі – мемлекеттік комиссиялар) құрылады.";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84" w:id="68"/>
    <w:p>
      <w:pPr>
        <w:spacing w:after="0"/>
        <w:ind w:left="0"/>
        <w:jc w:val="both"/>
      </w:pPr>
      <w:r>
        <w:rPr>
          <w:rFonts w:ascii="Times New Roman"/>
          <w:b w:val="false"/>
          <w:i w:val="false"/>
          <w:color w:val="000000"/>
          <w:sz w:val="28"/>
        </w:rPr>
        <w:t>
      "65. Республикалық апелляциялық комиссияның төрағасы мен құрамын, ҰБТӨП пен базалық ЖЖОКБҰ-дағы апелляциялық комиссияның төрағасын ғылым және жоғары білім саласындағы уәкілетті орган бекітеді.</w:t>
      </w:r>
    </w:p>
    <w:bookmarkEnd w:id="68"/>
    <w:bookmarkStart w:name="z85" w:id="69"/>
    <w:p>
      <w:pPr>
        <w:spacing w:after="0"/>
        <w:ind w:left="0"/>
        <w:jc w:val="both"/>
      </w:pPr>
      <w:r>
        <w:rPr>
          <w:rFonts w:ascii="Times New Roman"/>
          <w:b w:val="false"/>
          <w:i w:val="false"/>
          <w:color w:val="000000"/>
          <w:sz w:val="28"/>
        </w:rPr>
        <w:t>
      ҰБТӨП пен базалық ЖЖОКБҰ-дағы апелляциялық комиссияның құрамын мемлекеттік комиссия төрағасы бекітеді.";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75-тармақтар</w:t>
      </w:r>
      <w:r>
        <w:rPr>
          <w:rFonts w:ascii="Times New Roman"/>
          <w:b w:val="false"/>
          <w:i w:val="false"/>
          <w:color w:val="000000"/>
          <w:sz w:val="28"/>
        </w:rPr>
        <w:t xml:space="preserve"> мынадай редакцияда жазылсын:</w:t>
      </w:r>
    </w:p>
    <w:bookmarkStart w:name="z87" w:id="70"/>
    <w:p>
      <w:pPr>
        <w:spacing w:after="0"/>
        <w:ind w:left="0"/>
        <w:jc w:val="both"/>
      </w:pPr>
      <w:r>
        <w:rPr>
          <w:rFonts w:ascii="Times New Roman"/>
          <w:b w:val="false"/>
          <w:i w:val="false"/>
          <w:color w:val="000000"/>
          <w:sz w:val="28"/>
        </w:rPr>
        <w:t>
      "74. Электрондық форматтағы ҰБТ-ға қатысу үшін құжаттар қабылдау онлайн режимде осы Қағидаларға 3-қосымшаға немесе № 502 бұйрықпен бекітілген нысан бойынша белгіленген үлгіге сәйкес мынадай кезеңдерде жүзеге асырылады:</w:t>
      </w:r>
    </w:p>
    <w:bookmarkEnd w:id="70"/>
    <w:bookmarkStart w:name="z88" w:id="71"/>
    <w:p>
      <w:pPr>
        <w:spacing w:after="0"/>
        <w:ind w:left="0"/>
        <w:jc w:val="both"/>
      </w:pPr>
      <w:r>
        <w:rPr>
          <w:rFonts w:ascii="Times New Roman"/>
          <w:b w:val="false"/>
          <w:i w:val="false"/>
          <w:color w:val="000000"/>
          <w:sz w:val="28"/>
        </w:rPr>
        <w:t>
      1) күнтізбелік жылғы 14 желтоқсан мен 24 желтоқсан аралығында осы Қағидалардың 3-тармағының 1), 6), 7) және 8) тармақшаларында көрсетілген адамдар үшін, бұл ретте түсушілерге көрсетілген кезеңде 1 (бір) реттен артық емес өтініш беруге мүмкіндік беріледі;</w:t>
      </w:r>
    </w:p>
    <w:bookmarkEnd w:id="71"/>
    <w:bookmarkStart w:name="z89" w:id="72"/>
    <w:p>
      <w:pPr>
        <w:spacing w:after="0"/>
        <w:ind w:left="0"/>
        <w:jc w:val="both"/>
      </w:pPr>
      <w:r>
        <w:rPr>
          <w:rFonts w:ascii="Times New Roman"/>
          <w:b w:val="false"/>
          <w:i w:val="false"/>
          <w:color w:val="000000"/>
          <w:sz w:val="28"/>
        </w:rPr>
        <w:t>
      2) күнтізбелік жылғы 15 ақпан мен 25 ақпан аралығында осы Қағидалардың 3-тармағының 1), 3), 5) және 6) тармақшаларында көрсетілген адамдар үшін, бұл ретте түсушілерге көрсетілген кезеңде 1 (бір) реттен артық емес өтініш беруге мүмкіндік беріледі;</w:t>
      </w:r>
    </w:p>
    <w:bookmarkEnd w:id="72"/>
    <w:bookmarkStart w:name="z90" w:id="73"/>
    <w:p>
      <w:pPr>
        <w:spacing w:after="0"/>
        <w:ind w:left="0"/>
        <w:jc w:val="both"/>
      </w:pPr>
      <w:r>
        <w:rPr>
          <w:rFonts w:ascii="Times New Roman"/>
          <w:b w:val="false"/>
          <w:i w:val="false"/>
          <w:color w:val="000000"/>
          <w:sz w:val="28"/>
        </w:rPr>
        <w:t>
      3) күнтізбелік жылғы 28 сәуір мен 14 мамыр аралығында осы Қағидалардың 3-тармағының 2), 3), 4), 5) және 6) тармақшаларында көрсетілген адамдар үшін, бұл ретте түсушілерге көрсетілген кезеңде 2 (екі) реттен артық емес өтініш беруге мүмкіндік беріледі;</w:t>
      </w:r>
    </w:p>
    <w:bookmarkEnd w:id="73"/>
    <w:bookmarkStart w:name="z91" w:id="74"/>
    <w:p>
      <w:pPr>
        <w:spacing w:after="0"/>
        <w:ind w:left="0"/>
        <w:jc w:val="both"/>
      </w:pPr>
      <w:r>
        <w:rPr>
          <w:rFonts w:ascii="Times New Roman"/>
          <w:b w:val="false"/>
          <w:i w:val="false"/>
          <w:color w:val="000000"/>
          <w:sz w:val="28"/>
        </w:rPr>
        <w:t>
      4) күнтізбелік жылғы 20 шілде мен 30 шілде аралығында осы Қағидалардың 3-тармағының 2), 3), 5), 6), 7) және 8) тармақшаларында көрсетілген адамдар үшін, бұл ретте түсушілерге көрсетілген кезеңде 1 (бір) реттен артық емес өтініш беруге мүмкіндік беріледі.</w:t>
      </w:r>
    </w:p>
    <w:bookmarkEnd w:id="74"/>
    <w:bookmarkStart w:name="z92" w:id="75"/>
    <w:p>
      <w:pPr>
        <w:spacing w:after="0"/>
        <w:ind w:left="0"/>
        <w:jc w:val="both"/>
      </w:pPr>
      <w:r>
        <w:rPr>
          <w:rFonts w:ascii="Times New Roman"/>
          <w:b w:val="false"/>
          <w:i w:val="false"/>
          <w:color w:val="000000"/>
          <w:sz w:val="28"/>
        </w:rPr>
        <w:t>
      Электрондық форматтағы ҰБТ-ға қатысу үшін онлайн режимде өтініш беру кезінде түсуші тестілеу күнін және уақытын, ҰБТӨП-ті таңдай алады.</w:t>
      </w:r>
    </w:p>
    <w:bookmarkEnd w:id="75"/>
    <w:bookmarkStart w:name="z93" w:id="76"/>
    <w:p>
      <w:pPr>
        <w:spacing w:after="0"/>
        <w:ind w:left="0"/>
        <w:jc w:val="both"/>
      </w:pPr>
      <w:r>
        <w:rPr>
          <w:rFonts w:ascii="Times New Roman"/>
          <w:b w:val="false"/>
          <w:i w:val="false"/>
          <w:color w:val="000000"/>
          <w:sz w:val="28"/>
        </w:rPr>
        <w:t>
      74-1. Электрондық форматтағы ҰБТ мынадай мерзімдерде өткізіледі:</w:t>
      </w:r>
    </w:p>
    <w:bookmarkEnd w:id="76"/>
    <w:bookmarkStart w:name="z94" w:id="77"/>
    <w:p>
      <w:pPr>
        <w:spacing w:after="0"/>
        <w:ind w:left="0"/>
        <w:jc w:val="both"/>
      </w:pPr>
      <w:r>
        <w:rPr>
          <w:rFonts w:ascii="Times New Roman"/>
          <w:b w:val="false"/>
          <w:i w:val="false"/>
          <w:color w:val="000000"/>
          <w:sz w:val="28"/>
        </w:rPr>
        <w:t>
      1) күнтізбелік жылғы 10 қаңтар мен 10 ақпан аралығында осы Қағидалардың 3-тармағының 1), 6), 7) және 8) тармақшаларында көрсетілген адамдар үшін ҰБТ тапсыруға мүмкіндік беріледі;</w:t>
      </w:r>
    </w:p>
    <w:bookmarkEnd w:id="77"/>
    <w:bookmarkStart w:name="z95" w:id="78"/>
    <w:p>
      <w:pPr>
        <w:spacing w:after="0"/>
        <w:ind w:left="0"/>
        <w:jc w:val="both"/>
      </w:pPr>
      <w:r>
        <w:rPr>
          <w:rFonts w:ascii="Times New Roman"/>
          <w:b w:val="false"/>
          <w:i w:val="false"/>
          <w:color w:val="000000"/>
          <w:sz w:val="28"/>
        </w:rPr>
        <w:t>
      2) күнтізбелік жылғы 1-31 наурыз аралығында осы Қағидалардың 3-тармағының 1), 3), 5) және 6) тармақшаларында көрсетілген адамдар үшін ҰБТ тапсыруға мүмкіндік беріледі;</w:t>
      </w:r>
    </w:p>
    <w:bookmarkEnd w:id="78"/>
    <w:bookmarkStart w:name="z96" w:id="79"/>
    <w:p>
      <w:pPr>
        <w:spacing w:after="0"/>
        <w:ind w:left="0"/>
        <w:jc w:val="both"/>
      </w:pPr>
      <w:r>
        <w:rPr>
          <w:rFonts w:ascii="Times New Roman"/>
          <w:b w:val="false"/>
          <w:i w:val="false"/>
          <w:color w:val="000000"/>
          <w:sz w:val="28"/>
        </w:rPr>
        <w:t>
      3) күнтізбелік жылғы 16 мамыр мен 5 шілде аралығында осы Қағидалардың 3-тармағының 2), 3), 4), 5) және 6) тармақшаларында көрсетілген адамдар үшін (бұл ретте ҰБТ нәтижесі республикалық бюджет немесе жергілікті бюджет қаражаты есебінен білім беру грантын беру конкурсына қатысу немесе ЖЖОКБҰ-ға ақылы негізде оқуға қабылдану үшін жарамды);</w:t>
      </w:r>
    </w:p>
    <w:bookmarkEnd w:id="79"/>
    <w:bookmarkStart w:name="z97" w:id="80"/>
    <w:p>
      <w:pPr>
        <w:spacing w:after="0"/>
        <w:ind w:left="0"/>
        <w:jc w:val="both"/>
      </w:pPr>
      <w:r>
        <w:rPr>
          <w:rFonts w:ascii="Times New Roman"/>
          <w:b w:val="false"/>
          <w:i w:val="false"/>
          <w:color w:val="000000"/>
          <w:sz w:val="28"/>
        </w:rPr>
        <w:t>
      4) күнтізбелік жылғы 10-20 тамыз аралығында осы Қағидалардың 3-тармағының 2), 3), 5), 6), 7) және 8) тармақшаларында көрсетілген адамдар үшін ҰБТ-ны тапсыруға мүмкіндік беріледі.</w:t>
      </w:r>
    </w:p>
    <w:bookmarkEnd w:id="80"/>
    <w:bookmarkStart w:name="z98" w:id="81"/>
    <w:p>
      <w:pPr>
        <w:spacing w:after="0"/>
        <w:ind w:left="0"/>
        <w:jc w:val="both"/>
      </w:pPr>
      <w:r>
        <w:rPr>
          <w:rFonts w:ascii="Times New Roman"/>
          <w:b w:val="false"/>
          <w:i w:val="false"/>
          <w:color w:val="000000"/>
          <w:sz w:val="28"/>
        </w:rPr>
        <w:t>
      Күнтізбелік жылғы 16 мамыр мен 5 шілде аралығында ҰБТ тапсыратын тұлғалар үшін бейіндік пәндер комбинациясын өзгертуге жол берілмейді.</w:t>
      </w:r>
    </w:p>
    <w:bookmarkEnd w:id="81"/>
    <w:bookmarkStart w:name="z99" w:id="82"/>
    <w:p>
      <w:pPr>
        <w:spacing w:after="0"/>
        <w:ind w:left="0"/>
        <w:jc w:val="both"/>
      </w:pPr>
      <w:r>
        <w:rPr>
          <w:rFonts w:ascii="Times New Roman"/>
          <w:b w:val="false"/>
          <w:i w:val="false"/>
          <w:color w:val="000000"/>
          <w:sz w:val="28"/>
        </w:rPr>
        <w:t xml:space="preserve">
      75. ҰБТ-ны электрондық форматта өткізу кезінде оқуға түсушілер ҰБТӨП-ке бір-бірден кіргізіледі, бұл ретте оқуға түсушінің жеке басын көлемді-кеңістіктік нысандағы сканер арқылы сәйкестендіру жүргізіледі және жеке басын растайтын құжаты және он алты жасқа толмағандарға орта білім беру ұйымын ағымдағы жылы аяқтайтыны туралы анықтамасы ұсынылады. </w:t>
      </w:r>
    </w:p>
    <w:bookmarkEnd w:id="82"/>
    <w:bookmarkStart w:name="z100" w:id="83"/>
    <w:p>
      <w:pPr>
        <w:spacing w:after="0"/>
        <w:ind w:left="0"/>
        <w:jc w:val="both"/>
      </w:pPr>
      <w:r>
        <w:rPr>
          <w:rFonts w:ascii="Times New Roman"/>
          <w:b w:val="false"/>
          <w:i w:val="false"/>
          <w:color w:val="000000"/>
          <w:sz w:val="28"/>
        </w:rPr>
        <w:t>
      Тестілеуге кіргізу кезінде қолды және рамалық типтегі металл іздегіштер қолданылады. Тестілеуге кіргізу кезінде металл іздегіштерді қолдану тестілеуді өткізу кезінде түсушілердің қауіпсіздігін қамтамасыз ету, сондай-ақ олардың ҰБТӨП-ке мынадай тыйым салынған заттарын: фотоаппарат, ақпараттарды тасымалдау функциясымен жабдықталған кез келген ұялы байланыс құралдарын (пейджер, ұялы телефондар, планшеттер, iPad (Айпад), iPod (Айпод), SmartPhone (Смартфон), рациялар, ноутбуктер, плейерлер, модемдер (мобильді роутерлер), смарт сағаттар, смарт көзілдірік, фитнес білезіктер (трекерлер), диктофон, сымды және сымсыз құлаққаптар, микроқұлаққаптар, сымсыз бейнекамераларды, GPS (ДжиПиЭс) навигаторларды, GPS (ДжиПиЭс) трекерлерді, қашықтан басқару құрылғыларын, сондай-ақ келесі стандарттарда жұмыс істейтін басқа да ақпарат алмасу құрылғыларын: GSM (ДжиСиМ), 3G (3 Джи), 4G (4 Джи), 5G (5 Джи), VHF (ВиЭйчЭф), UHF (ЮЭйчЭф), Wi-Fi (Вай-фай), GPS (ДжиПиЭс), Bluetooth (Блютуз), Dect (Дект) алып кірмеу үшін жүзеге асырылады.</w:t>
      </w:r>
    </w:p>
    <w:bookmarkEnd w:id="83"/>
    <w:bookmarkStart w:name="z101" w:id="84"/>
    <w:p>
      <w:pPr>
        <w:spacing w:after="0"/>
        <w:ind w:left="0"/>
        <w:jc w:val="both"/>
      </w:pPr>
      <w:r>
        <w:rPr>
          <w:rFonts w:ascii="Times New Roman"/>
          <w:b w:val="false"/>
          <w:i w:val="false"/>
          <w:color w:val="000000"/>
          <w:sz w:val="28"/>
        </w:rPr>
        <w:t>
      Сонымен қоса, келесі заттарды тестілеу ғимаратына кіргізуге тыйым салынады: шпаргалкалар, оқу-әдістемелік әдебиеттер, Менделеев кестесі және тұздардың ерігіштігі кестесі, калькулятор, А0-А10 форматтағы қағаздар.</w:t>
      </w:r>
    </w:p>
    <w:bookmarkEnd w:id="84"/>
    <w:bookmarkStart w:name="z102" w:id="85"/>
    <w:p>
      <w:pPr>
        <w:spacing w:after="0"/>
        <w:ind w:left="0"/>
        <w:jc w:val="both"/>
      </w:pPr>
      <w:r>
        <w:rPr>
          <w:rFonts w:ascii="Times New Roman"/>
          <w:b w:val="false"/>
          <w:i w:val="false"/>
          <w:color w:val="000000"/>
          <w:sz w:val="28"/>
        </w:rPr>
        <w:t xml:space="preserve">
      Тестілеуге жіберу барысында металл іздегішпен тексеру жүргізу кезінде осы тармақта көрсетілген тыйым салынған заттар анықталған жағдайда, тестілеу әкімшілері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"ҰБТӨП-ке кіреберісте тестілеуге тыйым салынған зат табылғаны туралы және түсушіні ҰБТӨП-тен шығару туралы акт (электрондық формат)" жасайды және түсуші осы тестілеуге жіберілмейді.</w:t>
      </w:r>
    </w:p>
    <w:bookmarkEnd w:id="85"/>
    <w:bookmarkStart w:name="z103" w:id="86"/>
    <w:p>
      <w:pPr>
        <w:spacing w:after="0"/>
        <w:ind w:left="0"/>
        <w:jc w:val="both"/>
      </w:pPr>
      <w:r>
        <w:rPr>
          <w:rFonts w:ascii="Times New Roman"/>
          <w:b w:val="false"/>
          <w:i w:val="false"/>
          <w:color w:val="000000"/>
          <w:sz w:val="28"/>
        </w:rPr>
        <w:t xml:space="preserve">
      Тестілеуге кіргізу барысында бөгде адам анықталған жағдайда тестілеу әкімшісі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"Тестілеуге кіргізу барысында бөгде адамды анықтау актісін (электрондық форматта)" жасайды, оқуға түсуші ағымдағы жылы тестілеуге жіберілмейді.</w:t>
      </w:r>
    </w:p>
    <w:bookmarkEnd w:id="86"/>
    <w:bookmarkStart w:name="z104" w:id="87"/>
    <w:p>
      <w:pPr>
        <w:spacing w:after="0"/>
        <w:ind w:left="0"/>
        <w:jc w:val="both"/>
      </w:pPr>
      <w:r>
        <w:rPr>
          <w:rFonts w:ascii="Times New Roman"/>
          <w:b w:val="false"/>
          <w:i w:val="false"/>
          <w:color w:val="000000"/>
          <w:sz w:val="28"/>
        </w:rPr>
        <w:t>
      Ұлттық тестілеу орталығы түсушіні сайттағы жеке кабинеті арқылы тестілеуге жіберілмейтінін қосымша хабардар етеді.";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106" w:id="88"/>
    <w:p>
      <w:pPr>
        <w:spacing w:after="0"/>
        <w:ind w:left="0"/>
        <w:jc w:val="both"/>
      </w:pPr>
      <w:r>
        <w:rPr>
          <w:rFonts w:ascii="Times New Roman"/>
          <w:b w:val="false"/>
          <w:i w:val="false"/>
          <w:color w:val="000000"/>
          <w:sz w:val="28"/>
        </w:rPr>
        <w:t>
      "78. Тестілеуді бастау үшін түсушіге:</w:t>
      </w:r>
    </w:p>
    <w:bookmarkEnd w:id="88"/>
    <w:bookmarkStart w:name="z107" w:id="89"/>
    <w:p>
      <w:pPr>
        <w:spacing w:after="0"/>
        <w:ind w:left="0"/>
        <w:jc w:val="both"/>
      </w:pPr>
      <w:r>
        <w:rPr>
          <w:rFonts w:ascii="Times New Roman"/>
          <w:b w:val="false"/>
          <w:i w:val="false"/>
          <w:color w:val="000000"/>
          <w:sz w:val="28"/>
        </w:rPr>
        <w:t>
      тестілеу жүйесіне кіру үшін компьютер экранындағы өрісте логині мен паролін көрсету немесе жеке сәйкестендіру нөмірін енгізу (бұдан әрі – ЖСН) және компьютерде орнатылған фронтальды камера арқылы адам бетінің көлемдік-кеңістіктік формасының сканері арқылы авторизациялаудан өту;</w:t>
      </w:r>
    </w:p>
    <w:bookmarkEnd w:id="89"/>
    <w:bookmarkStart w:name="z108" w:id="90"/>
    <w:p>
      <w:pPr>
        <w:spacing w:after="0"/>
        <w:ind w:left="0"/>
        <w:jc w:val="both"/>
      </w:pPr>
      <w:r>
        <w:rPr>
          <w:rFonts w:ascii="Times New Roman"/>
          <w:b w:val="false"/>
          <w:i w:val="false"/>
          <w:color w:val="000000"/>
          <w:sz w:val="28"/>
        </w:rPr>
        <w:t>
      "ҰБТ тестілеу" интерфейсін ашу;</w:t>
      </w:r>
    </w:p>
    <w:bookmarkEnd w:id="90"/>
    <w:bookmarkStart w:name="z109" w:id="91"/>
    <w:p>
      <w:pPr>
        <w:spacing w:after="0"/>
        <w:ind w:left="0"/>
        <w:jc w:val="both"/>
      </w:pPr>
      <w:r>
        <w:rPr>
          <w:rFonts w:ascii="Times New Roman"/>
          <w:b w:val="false"/>
          <w:i w:val="false"/>
          <w:color w:val="000000"/>
          <w:sz w:val="28"/>
        </w:rPr>
        <w:t>
      тестілеу тапсыру тілін таңдау, бұл ретте тестілеу басталғаннан кейін тестілеуді тапсыру тілі өзгермейді;</w:t>
      </w:r>
    </w:p>
    <w:bookmarkEnd w:id="91"/>
    <w:bookmarkStart w:name="z110" w:id="92"/>
    <w:p>
      <w:pPr>
        <w:spacing w:after="0"/>
        <w:ind w:left="0"/>
        <w:jc w:val="both"/>
      </w:pPr>
      <w:r>
        <w:rPr>
          <w:rFonts w:ascii="Times New Roman"/>
          <w:b w:val="false"/>
          <w:i w:val="false"/>
          <w:color w:val="000000"/>
          <w:sz w:val="28"/>
        </w:rPr>
        <w:t>
      бейіндік пәндер комбинациясын таңдау және таңдау дұрыстығын растау;</w:t>
      </w:r>
    </w:p>
    <w:bookmarkEnd w:id="92"/>
    <w:bookmarkStart w:name="z111" w:id="93"/>
    <w:p>
      <w:pPr>
        <w:spacing w:after="0"/>
        <w:ind w:left="0"/>
        <w:jc w:val="both"/>
      </w:pPr>
      <w:r>
        <w:rPr>
          <w:rFonts w:ascii="Times New Roman"/>
          <w:b w:val="false"/>
          <w:i w:val="false"/>
          <w:color w:val="000000"/>
          <w:sz w:val="28"/>
        </w:rPr>
        <w:t>
      ҰБТ тапсыруға кірісу.</w:t>
      </w:r>
    </w:p>
    <w:bookmarkEnd w:id="93"/>
    <w:bookmarkStart w:name="z112" w:id="94"/>
    <w:p>
      <w:pPr>
        <w:spacing w:after="0"/>
        <w:ind w:left="0"/>
        <w:jc w:val="both"/>
      </w:pPr>
      <w:r>
        <w:rPr>
          <w:rFonts w:ascii="Times New Roman"/>
          <w:b w:val="false"/>
          <w:i w:val="false"/>
          <w:color w:val="000000"/>
          <w:sz w:val="28"/>
        </w:rPr>
        <w:t>
      Түсуші тестілеу жүйесіне әрбір кіру және шығу кезінде, сондай-ақ тестілеу аяқталғаннан кейін компьютерде орнатылған фронтальды камера арқылы адам бетінің көлемдік-кеңістіктік формасының сканері арқылы авторизациялаудан өтеді.</w:t>
      </w:r>
    </w:p>
    <w:bookmarkEnd w:id="94"/>
    <w:bookmarkStart w:name="z113" w:id="95"/>
    <w:p>
      <w:pPr>
        <w:spacing w:after="0"/>
        <w:ind w:left="0"/>
        <w:jc w:val="both"/>
      </w:pPr>
      <w:r>
        <w:rPr>
          <w:rFonts w:ascii="Times New Roman"/>
          <w:b w:val="false"/>
          <w:i w:val="false"/>
          <w:color w:val="000000"/>
          <w:sz w:val="28"/>
        </w:rPr>
        <w:t xml:space="preserve">
      ҰБТ өткізу пунктінде электр қуаты ажыратылған жағдайда немесе тестілеу жазбасы жүргізілмейтін басқа да форс-мажорлық жағдайларда, Ұлттық тестілеу орталығының келісімен тестілеу әкімшісі мен аймақтық мемлекеттік комиссия осы Қағидаларға 32-2-қосымшаға сәйкес нысан бойынша тестілеу процесін тоқтата тұру және ауыстыру туралы акт жасай отырып, тестілеу процесін тоқтатады (күшін жояды) және басқа күнге ауыстырады. </w:t>
      </w:r>
    </w:p>
    <w:bookmarkEnd w:id="95"/>
    <w:bookmarkStart w:name="z114" w:id="96"/>
    <w:p>
      <w:pPr>
        <w:spacing w:after="0"/>
        <w:ind w:left="0"/>
        <w:jc w:val="both"/>
      </w:pPr>
      <w:r>
        <w:rPr>
          <w:rFonts w:ascii="Times New Roman"/>
          <w:b w:val="false"/>
          <w:i w:val="false"/>
          <w:color w:val="000000"/>
          <w:sz w:val="28"/>
        </w:rPr>
        <w:t>
      Тестілеу процесін тоқтата тұру және ауыстыру туралы акт тестілеу әкімшісімен және аймақтық мемлекеттік комиссиямен бірлесіп жасалады.</w:t>
      </w:r>
    </w:p>
    <w:bookmarkEnd w:id="96"/>
    <w:bookmarkStart w:name="z115" w:id="97"/>
    <w:p>
      <w:pPr>
        <w:spacing w:after="0"/>
        <w:ind w:left="0"/>
        <w:jc w:val="both"/>
      </w:pPr>
      <w:r>
        <w:rPr>
          <w:rFonts w:ascii="Times New Roman"/>
          <w:b w:val="false"/>
          <w:i w:val="false"/>
          <w:color w:val="000000"/>
          <w:sz w:val="28"/>
        </w:rPr>
        <w:t xml:space="preserve">
      Тестілеу кезінде техниканың техникалық ақауы болған жағдайда түсуші тестілеу әкімшісіне хабарлау қажет. </w:t>
      </w:r>
    </w:p>
    <w:bookmarkEnd w:id="97"/>
    <w:bookmarkStart w:name="z116" w:id="98"/>
    <w:p>
      <w:pPr>
        <w:spacing w:after="0"/>
        <w:ind w:left="0"/>
        <w:jc w:val="both"/>
      </w:pPr>
      <w:r>
        <w:rPr>
          <w:rFonts w:ascii="Times New Roman"/>
          <w:b w:val="false"/>
          <w:i w:val="false"/>
          <w:color w:val="000000"/>
          <w:sz w:val="28"/>
        </w:rPr>
        <w:t xml:space="preserve">
      Тестілеу әкімшісі бақылаушылармен бірлесіп (бар болған жағдайда)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 тестілеу кезінде техниканың техникалық ақауын анықтау актісін жасайды.";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118" w:id="99"/>
    <w:p>
      <w:pPr>
        <w:spacing w:after="0"/>
        <w:ind w:left="0"/>
        <w:jc w:val="both"/>
      </w:pPr>
      <w:r>
        <w:rPr>
          <w:rFonts w:ascii="Times New Roman"/>
          <w:b w:val="false"/>
          <w:i w:val="false"/>
          <w:color w:val="000000"/>
          <w:sz w:val="28"/>
        </w:rPr>
        <w:t>
      "80. Электрондық форматтағы ҰБТ-ны өткізу барысында түсушіге:</w:t>
      </w:r>
    </w:p>
    <w:bookmarkEnd w:id="99"/>
    <w:bookmarkStart w:name="z119" w:id="100"/>
    <w:p>
      <w:pPr>
        <w:spacing w:after="0"/>
        <w:ind w:left="0"/>
        <w:jc w:val="both"/>
      </w:pPr>
      <w:r>
        <w:rPr>
          <w:rFonts w:ascii="Times New Roman"/>
          <w:b w:val="false"/>
          <w:i w:val="false"/>
          <w:color w:val="000000"/>
          <w:sz w:val="28"/>
        </w:rPr>
        <w:t xml:space="preserve">
      аудиториядан (компьютерлік сыныптан) тестілеу әкімшісінің рұқсатынсыз 10 минуттан артық шығуға; </w:t>
      </w:r>
    </w:p>
    <w:bookmarkEnd w:id="100"/>
    <w:bookmarkStart w:name="z120" w:id="101"/>
    <w:p>
      <w:pPr>
        <w:spacing w:after="0"/>
        <w:ind w:left="0"/>
        <w:jc w:val="both"/>
      </w:pPr>
      <w:r>
        <w:rPr>
          <w:rFonts w:ascii="Times New Roman"/>
          <w:b w:val="false"/>
          <w:i w:val="false"/>
          <w:color w:val="000000"/>
          <w:sz w:val="28"/>
        </w:rPr>
        <w:t>
      Бұл ретте төтенше, форс-мажорлық жағдайларды және/немесе түсушілердің денсаулығына байланысты жағдайларды қоспағанда, тестілеудің бірінші және соңғы сағаттарында шығуға;</w:t>
      </w:r>
    </w:p>
    <w:bookmarkEnd w:id="101"/>
    <w:bookmarkStart w:name="z121" w:id="102"/>
    <w:p>
      <w:pPr>
        <w:spacing w:after="0"/>
        <w:ind w:left="0"/>
        <w:jc w:val="both"/>
      </w:pPr>
      <w:r>
        <w:rPr>
          <w:rFonts w:ascii="Times New Roman"/>
          <w:b w:val="false"/>
          <w:i w:val="false"/>
          <w:color w:val="000000"/>
          <w:sz w:val="28"/>
        </w:rPr>
        <w:t>
      сөйлесуге, орын ауыстыруға;</w:t>
      </w:r>
    </w:p>
    <w:bookmarkEnd w:id="102"/>
    <w:bookmarkStart w:name="z122" w:id="103"/>
    <w:p>
      <w:pPr>
        <w:spacing w:after="0"/>
        <w:ind w:left="0"/>
        <w:jc w:val="both"/>
      </w:pPr>
      <w:r>
        <w:rPr>
          <w:rFonts w:ascii="Times New Roman"/>
          <w:b w:val="false"/>
          <w:i w:val="false"/>
          <w:color w:val="000000"/>
          <w:sz w:val="28"/>
        </w:rPr>
        <w:t>
      құжаттармен, кез келген тыйым салынған заттармен және түсушіге жұмыс үшін берілген А4 форматындағы парағымен алмасуға;</w:t>
      </w:r>
    </w:p>
    <w:bookmarkEnd w:id="103"/>
    <w:bookmarkStart w:name="z123" w:id="104"/>
    <w:p>
      <w:pPr>
        <w:spacing w:after="0"/>
        <w:ind w:left="0"/>
        <w:jc w:val="both"/>
      </w:pPr>
      <w:r>
        <w:rPr>
          <w:rFonts w:ascii="Times New Roman"/>
          <w:b w:val="false"/>
          <w:i w:val="false"/>
          <w:color w:val="000000"/>
          <w:sz w:val="28"/>
        </w:rPr>
        <w:t xml:space="preserve">
      тестілеу материалдарын, құжаттарды және тест тапсырмаларымен жұмыс үшін берілген А4 форматындағы парақты аудиториядан (компьютерлік сыныптан) алып шығуға, бүлдіруге; </w:t>
      </w:r>
    </w:p>
    <w:bookmarkEnd w:id="104"/>
    <w:bookmarkStart w:name="z124" w:id="105"/>
    <w:p>
      <w:pPr>
        <w:spacing w:after="0"/>
        <w:ind w:left="0"/>
        <w:jc w:val="both"/>
      </w:pPr>
      <w:r>
        <w:rPr>
          <w:rFonts w:ascii="Times New Roman"/>
          <w:b w:val="false"/>
          <w:i w:val="false"/>
          <w:color w:val="000000"/>
          <w:sz w:val="28"/>
        </w:rPr>
        <w:t>
      аудиторияға (компьютерлік сыныпқа) Қағидалардың 75-тармағында көрсетілген тыйым салынған заттарды алып кіруіне және/немесе қолдануына;</w:t>
      </w:r>
    </w:p>
    <w:bookmarkEnd w:id="105"/>
    <w:bookmarkStart w:name="z125" w:id="106"/>
    <w:p>
      <w:pPr>
        <w:spacing w:after="0"/>
        <w:ind w:left="0"/>
        <w:jc w:val="both"/>
      </w:pPr>
      <w:r>
        <w:rPr>
          <w:rFonts w:ascii="Times New Roman"/>
          <w:b w:val="false"/>
          <w:i w:val="false"/>
          <w:color w:val="000000"/>
          <w:sz w:val="28"/>
        </w:rPr>
        <w:t>
      тестілеу алдында немесе тестілеу кезінде шулауға;</w:t>
      </w:r>
    </w:p>
    <w:bookmarkEnd w:id="106"/>
    <w:bookmarkStart w:name="z126" w:id="107"/>
    <w:p>
      <w:pPr>
        <w:spacing w:after="0"/>
        <w:ind w:left="0"/>
        <w:jc w:val="both"/>
      </w:pPr>
      <w:r>
        <w:rPr>
          <w:rFonts w:ascii="Times New Roman"/>
          <w:b w:val="false"/>
          <w:i w:val="false"/>
          <w:color w:val="000000"/>
          <w:sz w:val="28"/>
        </w:rPr>
        <w:t>
      тестілеу тапсырмаларының мазмұнын талқылауға және жария етуге;</w:t>
      </w:r>
    </w:p>
    <w:bookmarkEnd w:id="107"/>
    <w:bookmarkStart w:name="z127" w:id="108"/>
    <w:p>
      <w:pPr>
        <w:spacing w:after="0"/>
        <w:ind w:left="0"/>
        <w:jc w:val="both"/>
      </w:pPr>
      <w:r>
        <w:rPr>
          <w:rFonts w:ascii="Times New Roman"/>
          <w:b w:val="false"/>
          <w:i w:val="false"/>
          <w:color w:val="000000"/>
          <w:sz w:val="28"/>
        </w:rPr>
        <w:t>
      тестілеуге пайдаланылатын техникаға және қауіпсіздік жүйесіне қасақана зиян келтіруге;</w:t>
      </w:r>
    </w:p>
    <w:bookmarkEnd w:id="108"/>
    <w:bookmarkStart w:name="z128" w:id="109"/>
    <w:p>
      <w:pPr>
        <w:spacing w:after="0"/>
        <w:ind w:left="0"/>
        <w:jc w:val="both"/>
      </w:pPr>
      <w:r>
        <w:rPr>
          <w:rFonts w:ascii="Times New Roman"/>
          <w:b w:val="false"/>
          <w:i w:val="false"/>
          <w:color w:val="000000"/>
          <w:sz w:val="28"/>
        </w:rPr>
        <w:t>
      тестілеу жүйесіне араласу әрекетіне және тестілеуден өтуге байланысты өзге де бұзушылықтарға рұқсат етілмейді.</w:t>
      </w:r>
    </w:p>
    <w:bookmarkEnd w:id="109"/>
    <w:bookmarkStart w:name="z129" w:id="110"/>
    <w:p>
      <w:pPr>
        <w:spacing w:after="0"/>
        <w:ind w:left="0"/>
        <w:jc w:val="both"/>
      </w:pPr>
      <w:r>
        <w:rPr>
          <w:rFonts w:ascii="Times New Roman"/>
          <w:b w:val="false"/>
          <w:i w:val="false"/>
          <w:color w:val="000000"/>
          <w:sz w:val="28"/>
        </w:rPr>
        <w:t>
      Бұл ретте тестілеу өткізілетін компьютердің интерфейсіндегі калькуляторларды, Менделеев кестесін және тұздардың ерігіштігі кестесін пайдалануға рұқсат етіледі.</w:t>
      </w:r>
    </w:p>
    <w:bookmarkEnd w:id="110"/>
    <w:bookmarkStart w:name="z130" w:id="111"/>
    <w:p>
      <w:pPr>
        <w:spacing w:after="0"/>
        <w:ind w:left="0"/>
        <w:jc w:val="both"/>
      </w:pPr>
      <w:r>
        <w:rPr>
          <w:rFonts w:ascii="Times New Roman"/>
          <w:b w:val="false"/>
          <w:i w:val="false"/>
          <w:color w:val="000000"/>
          <w:sz w:val="28"/>
        </w:rPr>
        <w:t>
      Бұл ретте осы Қағидалардың 74-1 тармағының 3) тармақшасында көрсетілген мерзімде ҰБТ тапсыратын тұлғаларға Менделеев кестесі мен тұздардың ерігіштігі кестесі қосымша қағаз нұсқада беріледі.</w:t>
      </w:r>
    </w:p>
    <w:bookmarkEnd w:id="111"/>
    <w:bookmarkStart w:name="z131" w:id="112"/>
    <w:p>
      <w:pPr>
        <w:spacing w:after="0"/>
        <w:ind w:left="0"/>
        <w:jc w:val="both"/>
      </w:pPr>
      <w:r>
        <w:rPr>
          <w:rFonts w:ascii="Times New Roman"/>
          <w:b w:val="false"/>
          <w:i w:val="false"/>
          <w:color w:val="000000"/>
          <w:sz w:val="28"/>
        </w:rPr>
        <w:t>
      Түсуші аудиториядан шыққан жағдайда аудиторияға қайта кірген кезде металл іздегішпен тексеріліп кіргізіледі.";</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133" w:id="113"/>
    <w:p>
      <w:pPr>
        <w:spacing w:after="0"/>
        <w:ind w:left="0"/>
        <w:jc w:val="both"/>
      </w:pPr>
      <w:r>
        <w:rPr>
          <w:rFonts w:ascii="Times New Roman"/>
          <w:b w:val="false"/>
          <w:i w:val="false"/>
          <w:color w:val="000000"/>
          <w:sz w:val="28"/>
        </w:rPr>
        <w:t>
      "83. ҰБТ өткізу үшін жергілікті жерлерде ғылым және жоғары білім саласындағы уәкілетті органмен бекітілетін ҰБТ ұйымдастыру жөніндегі аймақтық мемлекеттік комиссиялар (бұдан әрі – аймақтық мемлекеттік комиссиялар) құрылады.</w:t>
      </w:r>
    </w:p>
    <w:bookmarkEnd w:id="113"/>
    <w:bookmarkStart w:name="z134" w:id="114"/>
    <w:p>
      <w:pPr>
        <w:spacing w:after="0"/>
        <w:ind w:left="0"/>
        <w:jc w:val="both"/>
      </w:pPr>
      <w:r>
        <w:rPr>
          <w:rFonts w:ascii="Times New Roman"/>
          <w:b w:val="false"/>
          <w:i w:val="false"/>
          <w:color w:val="000000"/>
          <w:sz w:val="28"/>
        </w:rPr>
        <w:t>
      Аймақтық мемлекеттік комиссияның төрағасы болып жоғары оқу орындарының басшылары немесе қалалық, аудандық білім бөлімдерінің (басқармаларының) басшылары тағайындалады.</w:t>
      </w:r>
    </w:p>
    <w:bookmarkEnd w:id="114"/>
    <w:bookmarkStart w:name="z135" w:id="115"/>
    <w:p>
      <w:pPr>
        <w:spacing w:after="0"/>
        <w:ind w:left="0"/>
        <w:jc w:val="both"/>
      </w:pPr>
      <w:r>
        <w:rPr>
          <w:rFonts w:ascii="Times New Roman"/>
          <w:b w:val="false"/>
          <w:i w:val="false"/>
          <w:color w:val="000000"/>
          <w:sz w:val="28"/>
        </w:rPr>
        <w:t>
      Аймақтық мемлекеттік комиссияның құрамына облыстар немесе республикалық маңызы бар қалалар әкімдіктерінің өкілдері, құқық қорғау органдарының өкілдері кіреді.</w:t>
      </w:r>
    </w:p>
    <w:bookmarkEnd w:id="115"/>
    <w:bookmarkStart w:name="z136" w:id="116"/>
    <w:p>
      <w:pPr>
        <w:spacing w:after="0"/>
        <w:ind w:left="0"/>
        <w:jc w:val="both"/>
      </w:pPr>
      <w:r>
        <w:rPr>
          <w:rFonts w:ascii="Times New Roman"/>
          <w:b w:val="false"/>
          <w:i w:val="false"/>
          <w:color w:val="000000"/>
          <w:sz w:val="28"/>
        </w:rPr>
        <w:t>
      Бұл ретте аймақтық мемлекеттік комиссия құрамына күнтізбелік жылы жақын туыстығы Кодекспен белгіленген ҰБТ тапсыратын адамдардың туыстары кірмейді.</w:t>
      </w:r>
    </w:p>
    <w:bookmarkEnd w:id="116"/>
    <w:bookmarkStart w:name="z137" w:id="117"/>
    <w:p>
      <w:pPr>
        <w:spacing w:after="0"/>
        <w:ind w:left="0"/>
        <w:jc w:val="both"/>
      </w:pPr>
      <w:r>
        <w:rPr>
          <w:rFonts w:ascii="Times New Roman"/>
          <w:b w:val="false"/>
          <w:i w:val="false"/>
          <w:color w:val="000000"/>
          <w:sz w:val="28"/>
        </w:rPr>
        <w:t>
      Аймақтық мемлекеттік комиссия мүшелерінің саны бес адамды құрайды.</w:t>
      </w:r>
    </w:p>
    <w:bookmarkEnd w:id="117"/>
    <w:bookmarkStart w:name="z138" w:id="118"/>
    <w:p>
      <w:pPr>
        <w:spacing w:after="0"/>
        <w:ind w:left="0"/>
        <w:jc w:val="both"/>
      </w:pPr>
      <w:r>
        <w:rPr>
          <w:rFonts w:ascii="Times New Roman"/>
          <w:b w:val="false"/>
          <w:i w:val="false"/>
          <w:color w:val="000000"/>
          <w:sz w:val="28"/>
        </w:rPr>
        <w:t>
      Аймақтық мемлекеттік комиссия:</w:t>
      </w:r>
    </w:p>
    <w:bookmarkEnd w:id="118"/>
    <w:bookmarkStart w:name="z139" w:id="119"/>
    <w:p>
      <w:pPr>
        <w:spacing w:after="0"/>
        <w:ind w:left="0"/>
        <w:jc w:val="both"/>
      </w:pPr>
      <w:r>
        <w:rPr>
          <w:rFonts w:ascii="Times New Roman"/>
          <w:b w:val="false"/>
          <w:i w:val="false"/>
          <w:color w:val="000000"/>
          <w:sz w:val="28"/>
        </w:rPr>
        <w:t>
      1) тестілеуге кіргізу, сондай-ақ тестілеуді өткізу кезеңінде қоғамдық тәртіпті сақтауды қамтамасыз етуді;</w:t>
      </w:r>
    </w:p>
    <w:bookmarkEnd w:id="119"/>
    <w:bookmarkStart w:name="z140" w:id="120"/>
    <w:p>
      <w:pPr>
        <w:spacing w:after="0"/>
        <w:ind w:left="0"/>
        <w:jc w:val="both"/>
      </w:pPr>
      <w:r>
        <w:rPr>
          <w:rFonts w:ascii="Times New Roman"/>
          <w:b w:val="false"/>
          <w:i w:val="false"/>
          <w:color w:val="000000"/>
          <w:sz w:val="28"/>
        </w:rPr>
        <w:t>
      2) ҰБТ өткізу кезінде медициналық қызметкерлермен және психологпен жұмысты;</w:t>
      </w:r>
    </w:p>
    <w:bookmarkEnd w:id="120"/>
    <w:bookmarkStart w:name="z141" w:id="121"/>
    <w:p>
      <w:pPr>
        <w:spacing w:after="0"/>
        <w:ind w:left="0"/>
        <w:jc w:val="both"/>
      </w:pPr>
      <w:r>
        <w:rPr>
          <w:rFonts w:ascii="Times New Roman"/>
          <w:b w:val="false"/>
          <w:i w:val="false"/>
          <w:color w:val="000000"/>
          <w:sz w:val="28"/>
        </w:rPr>
        <w:t>
      3) көру қабілеті, тірек-қозғалыс аппаратының функциялары бұзылған мүгедектігі бар адамдар және мүгедектігі бар балалар үшін мүгедектігі туралы белгіленген құжатты көрсеткен жағдайда ҰБТ шеңберінде тапсырылатын пән мұғалімі болып табылмайтын немесе ымдау тілін меңгерген маман беруді;</w:t>
      </w:r>
    </w:p>
    <w:bookmarkEnd w:id="121"/>
    <w:bookmarkStart w:name="z142" w:id="122"/>
    <w:p>
      <w:pPr>
        <w:spacing w:after="0"/>
        <w:ind w:left="0"/>
        <w:jc w:val="both"/>
      </w:pPr>
      <w:r>
        <w:rPr>
          <w:rFonts w:ascii="Times New Roman"/>
          <w:b w:val="false"/>
          <w:i w:val="false"/>
          <w:color w:val="000000"/>
          <w:sz w:val="28"/>
        </w:rPr>
        <w:t>
      4) тестілеу әкімшісімен бірлесіп электр қуаты ажыратылған немесе нәтижесінде тестілеу жазбасы жүргізілмейтін басқа да форс-мажорлық жағдайларда тестілеу процесін тоқтата тұру және ауыстыру туралы акт жасауды ұйымдастырады.</w:t>
      </w:r>
    </w:p>
    <w:bookmarkEnd w:id="122"/>
    <w:bookmarkStart w:name="z143" w:id="123"/>
    <w:p>
      <w:pPr>
        <w:spacing w:after="0"/>
        <w:ind w:left="0"/>
        <w:jc w:val="both"/>
      </w:pPr>
      <w:r>
        <w:rPr>
          <w:rFonts w:ascii="Times New Roman"/>
          <w:b w:val="false"/>
          <w:i w:val="false"/>
          <w:color w:val="000000"/>
          <w:sz w:val="28"/>
        </w:rPr>
        <w:t>
      Бұл ретте аймақтық мемлекеттік комиссия төрағасы мен мүшелері тестілеу өткізу барысына қатыса алмайды.";</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145" w:id="124"/>
    <w:p>
      <w:pPr>
        <w:spacing w:after="0"/>
        <w:ind w:left="0"/>
        <w:jc w:val="both"/>
      </w:pPr>
      <w:r>
        <w:rPr>
          <w:rFonts w:ascii="Times New Roman"/>
          <w:b w:val="false"/>
          <w:i w:val="false"/>
          <w:color w:val="000000"/>
          <w:sz w:val="28"/>
        </w:rPr>
        <w:t xml:space="preserve">
      "89. ҰБТӨП-ке кіруге арналған есіктер бейнебақылау жүйесімен қамтамасыз етіледі. Бұл ретте өткізу барысы, сонымен қатар тестілеуден кейінгі пайдаланылған кітапшалар сақталған бөлменің бейнебақылау жазбасы ҰБТ аяқталғаннан кейінгі күнтізбелік 5 (бес) күн ішінде Ұлттық тестілеу орталығының мұрағатына тапсырылады. </w:t>
      </w:r>
    </w:p>
    <w:bookmarkEnd w:id="124"/>
    <w:bookmarkStart w:name="z146" w:id="125"/>
    <w:p>
      <w:pPr>
        <w:spacing w:after="0"/>
        <w:ind w:left="0"/>
        <w:jc w:val="both"/>
      </w:pPr>
      <w:r>
        <w:rPr>
          <w:rFonts w:ascii="Times New Roman"/>
          <w:b w:val="false"/>
          <w:i w:val="false"/>
          <w:color w:val="000000"/>
          <w:sz w:val="28"/>
        </w:rPr>
        <w:t>
      Электрондық форматтағы ҰБТ аяқталғаннан кейін күнтізбелік жылғы 31 қазанға дейін Ұлттық тестілеу орталығы тестілеу кезіндегі бейнебақылау жазбаларын қарауды жүзеге асырады және тестілеу жүйесіндегі түсушінің тіркеу файлдарын (логтарын) тексеруді жүргізеді.</w:t>
      </w:r>
    </w:p>
    <w:bookmarkEnd w:id="125"/>
    <w:bookmarkStart w:name="z147" w:id="126"/>
    <w:p>
      <w:pPr>
        <w:spacing w:after="0"/>
        <w:ind w:left="0"/>
        <w:jc w:val="both"/>
      </w:pPr>
      <w:r>
        <w:rPr>
          <w:rFonts w:ascii="Times New Roman"/>
          <w:b w:val="false"/>
          <w:i w:val="false"/>
          <w:color w:val="000000"/>
          <w:sz w:val="28"/>
        </w:rPr>
        <w:t xml:space="preserve">
      ҰБТ өткізу кезінде өтініш берушінің тыйым салынған заттарды пайдаланғаны және (немесе) осы Қағидаларға 75 және 80-тармақтарда көрсетілген әрекеттері анықталған кезде Ұлттық тестілеу орталығы Аудиторияда тыйым салынған зат пайдаланған және тестілеу кезіндегі тәртіп сақтау ережесін бұзған (электрондық формат) және (немесе) әрекеттері немесе тестілеу жүйесіне араласу немесе әрекеттер жасаған тестіленушіні анықтау осы Қағидаларға </w:t>
      </w:r>
      <w:r>
        <w:rPr>
          <w:rFonts w:ascii="Times New Roman"/>
          <w:b w:val="false"/>
          <w:i w:val="false"/>
          <w:color w:val="000000"/>
          <w:sz w:val="28"/>
        </w:rPr>
        <w:t>35-1 қосымшаға</w:t>
      </w:r>
      <w:r>
        <w:rPr>
          <w:rFonts w:ascii="Times New Roman"/>
          <w:b w:val="false"/>
          <w:i w:val="false"/>
          <w:color w:val="000000"/>
          <w:sz w:val="28"/>
        </w:rPr>
        <w:t xml:space="preserve"> сәйкес нысан бойынша акт жасалады. Тестілеу нәтижесін Ұлттық тестілеу орталығының комиссия шешімі арқылы жою туралы және растайтын материалдарымен бірге ғылым және жоғары білім саласындағы уәкілетті органға ұсынылады.</w:t>
      </w:r>
    </w:p>
    <w:bookmarkEnd w:id="126"/>
    <w:bookmarkStart w:name="z148" w:id="127"/>
    <w:p>
      <w:pPr>
        <w:spacing w:after="0"/>
        <w:ind w:left="0"/>
        <w:jc w:val="both"/>
      </w:pPr>
      <w:r>
        <w:rPr>
          <w:rFonts w:ascii="Times New Roman"/>
          <w:b w:val="false"/>
          <w:i w:val="false"/>
          <w:color w:val="000000"/>
          <w:sz w:val="28"/>
        </w:rPr>
        <w:t>
      Ғылым және жоғары білім саласындағы уәкілетті органның комиссия шешімімен тестілеу нәтижелері (ҰБТ балдары), сондай-ақ республикалық бюджет қаражаты есебінен білім беру грантын беруге арналған конкурстың нәтижелері (білім беру грантын беру туралы куәлік) білім беру саласындағы уәкілетті органның бұйрығымен, жергілікті бюджет қаражаты есебінен білім беру грантын беруге арналған конкурстың нәтижелері жергілікті атқарушы органның қаулысымен күнтізбелік жыл бойына нәтижелері жойылады.</w:t>
      </w:r>
    </w:p>
    <w:bookmarkEnd w:id="127"/>
    <w:bookmarkStart w:name="z149" w:id="128"/>
    <w:p>
      <w:pPr>
        <w:spacing w:after="0"/>
        <w:ind w:left="0"/>
        <w:jc w:val="both"/>
      </w:pPr>
      <w:r>
        <w:rPr>
          <w:rFonts w:ascii="Times New Roman"/>
          <w:b w:val="false"/>
          <w:i w:val="false"/>
          <w:color w:val="000000"/>
          <w:sz w:val="28"/>
        </w:rPr>
        <w:t>
      Тестілеу нәтижелері (ҰБТ балдары) және (немесе) білім беру грантын беру туралы куәлікті жойылғаннан кейін Ұлттық тестілеу орталығы түсушілерге жеке кабинеті арқылы хабарлама жібереді.";</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151" w:id="129"/>
    <w:p>
      <w:pPr>
        <w:spacing w:after="0"/>
        <w:ind w:left="0"/>
        <w:jc w:val="both"/>
      </w:pPr>
      <w:r>
        <w:rPr>
          <w:rFonts w:ascii="Times New Roman"/>
          <w:b w:val="false"/>
          <w:i w:val="false"/>
          <w:color w:val="000000"/>
          <w:sz w:val="28"/>
        </w:rPr>
        <w:t>
      "91. Республикалық апелляциялық комиссияның төрағасы мен құрамын ғылым және жоғары білім саласындағы уәкілетті орган бекітеді.";</w:t>
      </w:r>
    </w:p>
    <w:bookmarkEnd w:id="129"/>
    <w:bookmarkStart w:name="z152" w:id="130"/>
    <w:p>
      <w:pPr>
        <w:spacing w:after="0"/>
        <w:ind w:left="0"/>
        <w:jc w:val="both"/>
      </w:pPr>
      <w:r>
        <w:rPr>
          <w:rFonts w:ascii="Times New Roman"/>
          <w:b w:val="false"/>
          <w:i w:val="false"/>
          <w:color w:val="000000"/>
          <w:sz w:val="28"/>
        </w:rPr>
        <w:t>
      95-1-тармақпен толықтырылсын:</w:t>
      </w:r>
    </w:p>
    <w:bookmarkEnd w:id="130"/>
    <w:bookmarkStart w:name="z153" w:id="131"/>
    <w:p>
      <w:pPr>
        <w:spacing w:after="0"/>
        <w:ind w:left="0"/>
        <w:jc w:val="both"/>
      </w:pPr>
      <w:r>
        <w:rPr>
          <w:rFonts w:ascii="Times New Roman"/>
          <w:b w:val="false"/>
          <w:i w:val="false"/>
          <w:color w:val="000000"/>
          <w:sz w:val="28"/>
        </w:rPr>
        <w:t>
      "95-1. Түсушінің жеке кабинетінде Республикалық апелляциялық комиссия отырысының мерзімі көрсетіледі.</w:t>
      </w:r>
    </w:p>
    <w:bookmarkEnd w:id="131"/>
    <w:bookmarkStart w:name="z154" w:id="132"/>
    <w:p>
      <w:pPr>
        <w:spacing w:after="0"/>
        <w:ind w:left="0"/>
        <w:jc w:val="both"/>
      </w:pPr>
      <w:r>
        <w:rPr>
          <w:rFonts w:ascii="Times New Roman"/>
          <w:b w:val="false"/>
          <w:i w:val="false"/>
          <w:color w:val="000000"/>
          <w:sz w:val="28"/>
        </w:rPr>
        <w:t>
      Республикалық апелляциялық комиссия отырысы басталғанға дейін апелляция өтінішін жеке кабинетінде қайтарып алу жүзеге асырылады.</w:t>
      </w:r>
    </w:p>
    <w:bookmarkEnd w:id="132"/>
    <w:bookmarkStart w:name="z155" w:id="133"/>
    <w:p>
      <w:pPr>
        <w:spacing w:after="0"/>
        <w:ind w:left="0"/>
        <w:jc w:val="both"/>
      </w:pPr>
      <w:r>
        <w:rPr>
          <w:rFonts w:ascii="Times New Roman"/>
          <w:b w:val="false"/>
          <w:i w:val="false"/>
          <w:color w:val="000000"/>
          <w:sz w:val="28"/>
        </w:rPr>
        <w:t>
      Апелляция өтініші қайтарып алынғаннан кейін сертификат түсушінің жеке кабинетінде бір жұмыс күні ішінде қолжетімді болады.</w:t>
      </w:r>
    </w:p>
    <w:bookmarkEnd w:id="133"/>
    <w:bookmarkStart w:name="z156" w:id="134"/>
    <w:p>
      <w:pPr>
        <w:spacing w:after="0"/>
        <w:ind w:left="0"/>
        <w:jc w:val="both"/>
      </w:pPr>
      <w:r>
        <w:rPr>
          <w:rFonts w:ascii="Times New Roman"/>
          <w:b w:val="false"/>
          <w:i w:val="false"/>
          <w:color w:val="000000"/>
          <w:sz w:val="28"/>
        </w:rPr>
        <w:t>
      Апелляцияға өтініш берген түсушілер үшін Республикалық апелляциялық комиссияның шешімінен кейін қағаз түріндегі ҰБТ-да апелляцияға бергеннен бастап 3 (үш) жұмыс күні ішінде, электронды форматтағы ҰБТ-да 30 (отыз) жұмыс күні ішінде cертификат қолжетімді болады.";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158" w:id="135"/>
    <w:p>
      <w:pPr>
        <w:spacing w:after="0"/>
        <w:ind w:left="0"/>
        <w:jc w:val="both"/>
      </w:pPr>
      <w:r>
        <w:rPr>
          <w:rFonts w:ascii="Times New Roman"/>
          <w:b w:val="false"/>
          <w:i w:val="false"/>
          <w:color w:val="000000"/>
          <w:sz w:val="28"/>
        </w:rPr>
        <w:t>
      "98. Сертификат тестілеу аяқталғаннан кейін тестіленушінің жеке кабинетінде қолжетімді (апелляцияға өтініш берген түсушілерді есепке алмағанда).";</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және </w:t>
      </w:r>
      <w:r>
        <w:rPr>
          <w:rFonts w:ascii="Times New Roman"/>
          <w:b w:val="false"/>
          <w:i w:val="false"/>
          <w:color w:val="000000"/>
          <w:sz w:val="28"/>
        </w:rPr>
        <w:t>100-тармақтар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161" w:id="136"/>
    <w:p>
      <w:pPr>
        <w:spacing w:after="0"/>
        <w:ind w:left="0"/>
        <w:jc w:val="both"/>
      </w:pPr>
      <w:r>
        <w:rPr>
          <w:rFonts w:ascii="Times New Roman"/>
          <w:b w:val="false"/>
          <w:i w:val="false"/>
          <w:color w:val="000000"/>
          <w:sz w:val="28"/>
        </w:rPr>
        <w:t>
      "101. ҰБТ нәтижелері Ұлттық тестілеу орталығының www.testcenter.kz сайтында орналастырылады.</w:t>
      </w:r>
    </w:p>
    <w:bookmarkEnd w:id="136"/>
    <w:bookmarkStart w:name="z162" w:id="137"/>
    <w:p>
      <w:pPr>
        <w:spacing w:after="0"/>
        <w:ind w:left="0"/>
        <w:jc w:val="both"/>
      </w:pPr>
      <w:r>
        <w:rPr>
          <w:rFonts w:ascii="Times New Roman"/>
          <w:b w:val="false"/>
          <w:i w:val="false"/>
          <w:color w:val="000000"/>
          <w:sz w:val="28"/>
        </w:rPr>
        <w:t>
      Шетелдік ЖЖОКБҰ-ға тапсыруға ниет білдірген адамдар, өтініш негізінде ҰБТ балдары көрсетілген анықтама алады.";</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bookmarkStart w:name="z164" w:id="138"/>
    <w:p>
      <w:pPr>
        <w:spacing w:after="0"/>
        <w:ind w:left="0"/>
        <w:jc w:val="both"/>
      </w:pPr>
      <w:r>
        <w:rPr>
          <w:rFonts w:ascii="Times New Roman"/>
          <w:b w:val="false"/>
          <w:i w:val="false"/>
          <w:color w:val="000000"/>
          <w:sz w:val="28"/>
        </w:rPr>
        <w:t>
      "103. Сертификат Ұлттық тестілеу орталығының ақпараттық жүйесіндегі деректерді қамтиды.";</w:t>
      </w:r>
    </w:p>
    <w:bookmarkEnd w:id="138"/>
    <w:bookmarkStart w:name="z165" w:id="139"/>
    <w:p>
      <w:pPr>
        <w:spacing w:after="0"/>
        <w:ind w:left="0"/>
        <w:jc w:val="both"/>
      </w:pPr>
      <w:r>
        <w:rPr>
          <w:rFonts w:ascii="Times New Roman"/>
          <w:b w:val="false"/>
          <w:i w:val="false"/>
          <w:color w:val="000000"/>
          <w:sz w:val="28"/>
        </w:rPr>
        <w:t xml:space="preserve">
      Ұлттық бірыңғай тестілеуді өткізу және "Ұлттық бірыңғай тестілеу тапсырғаны туралы сертификат беру" мемлекеттік көрсетілетін қызмет қағидаларына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w:t>
      </w:r>
      <w:r>
        <w:rPr>
          <w:rFonts w:ascii="Times New Roman"/>
          <w:b w:val="false"/>
          <w:i w:val="false"/>
          <w:color w:val="000000"/>
          <w:sz w:val="28"/>
        </w:rPr>
        <w:t>36-қосымшалардың</w:t>
      </w:r>
      <w:r>
        <w:rPr>
          <w:rFonts w:ascii="Times New Roman"/>
          <w:b w:val="false"/>
          <w:i w:val="false"/>
          <w:color w:val="000000"/>
          <w:sz w:val="28"/>
        </w:rPr>
        <w:t xml:space="preserve"> оң жақ жоғары бұрышы мынадай редакцияда жазылсын: </w:t>
      </w:r>
    </w:p>
    <w:bookmarkEnd w:id="139"/>
    <w:bookmarkStart w:name="z166" w:id="140"/>
    <w:p>
      <w:pPr>
        <w:spacing w:after="0"/>
        <w:ind w:left="0"/>
        <w:jc w:val="both"/>
      </w:pPr>
      <w:r>
        <w:rPr>
          <w:rFonts w:ascii="Times New Roman"/>
          <w:b w:val="false"/>
          <w:i w:val="false"/>
          <w:color w:val="000000"/>
          <w:sz w:val="28"/>
        </w:rPr>
        <w:t>
      "Ұлттық бірыңғай тестілеуді өткізу қағидаларына 1-қосымша.";</w:t>
      </w:r>
    </w:p>
    <w:bookmarkEnd w:id="140"/>
    <w:bookmarkStart w:name="z167" w:id="141"/>
    <w:p>
      <w:pPr>
        <w:spacing w:after="0"/>
        <w:ind w:left="0"/>
        <w:jc w:val="both"/>
      </w:pPr>
      <w:r>
        <w:rPr>
          <w:rFonts w:ascii="Times New Roman"/>
          <w:b w:val="false"/>
          <w:i w:val="false"/>
          <w:color w:val="000000"/>
          <w:sz w:val="28"/>
        </w:rPr>
        <w:t>
      "Ұлттық бірыңғай тестілеуді өткізу қағидаларына 2-қосымша.";</w:t>
      </w:r>
    </w:p>
    <w:bookmarkEnd w:id="141"/>
    <w:bookmarkStart w:name="z168" w:id="142"/>
    <w:p>
      <w:pPr>
        <w:spacing w:after="0"/>
        <w:ind w:left="0"/>
        <w:jc w:val="both"/>
      </w:pPr>
      <w:r>
        <w:rPr>
          <w:rFonts w:ascii="Times New Roman"/>
          <w:b w:val="false"/>
          <w:i w:val="false"/>
          <w:color w:val="000000"/>
          <w:sz w:val="28"/>
        </w:rPr>
        <w:t>
      "Ұлттық бірыңғай тестілеуді өткізу қағидаларына 3-қосымша.";</w:t>
      </w:r>
    </w:p>
    <w:bookmarkEnd w:id="142"/>
    <w:bookmarkStart w:name="z169" w:id="143"/>
    <w:p>
      <w:pPr>
        <w:spacing w:after="0"/>
        <w:ind w:left="0"/>
        <w:jc w:val="both"/>
      </w:pPr>
      <w:r>
        <w:rPr>
          <w:rFonts w:ascii="Times New Roman"/>
          <w:b w:val="false"/>
          <w:i w:val="false"/>
          <w:color w:val="000000"/>
          <w:sz w:val="28"/>
        </w:rPr>
        <w:t>
      "Ұлттық бірыңғай тестілеуді өткізу қағидаларына 4-қосымша.";</w:t>
      </w:r>
    </w:p>
    <w:bookmarkEnd w:id="143"/>
    <w:bookmarkStart w:name="z170" w:id="144"/>
    <w:p>
      <w:pPr>
        <w:spacing w:after="0"/>
        <w:ind w:left="0"/>
        <w:jc w:val="both"/>
      </w:pPr>
      <w:r>
        <w:rPr>
          <w:rFonts w:ascii="Times New Roman"/>
          <w:b w:val="false"/>
          <w:i w:val="false"/>
          <w:color w:val="000000"/>
          <w:sz w:val="28"/>
        </w:rPr>
        <w:t>
      "Ұлттық бірыңғай тестілеуді өткізу қағидаларына 7-қосымша.";</w:t>
      </w:r>
    </w:p>
    <w:bookmarkEnd w:id="144"/>
    <w:bookmarkStart w:name="z171" w:id="145"/>
    <w:p>
      <w:pPr>
        <w:spacing w:after="0"/>
        <w:ind w:left="0"/>
        <w:jc w:val="both"/>
      </w:pPr>
      <w:r>
        <w:rPr>
          <w:rFonts w:ascii="Times New Roman"/>
          <w:b w:val="false"/>
          <w:i w:val="false"/>
          <w:color w:val="000000"/>
          <w:sz w:val="28"/>
        </w:rPr>
        <w:t>
      "Ұлттық бірыңғай тестілеуді өткізу қағидаларына 9-қосымша.";</w:t>
      </w:r>
    </w:p>
    <w:bookmarkEnd w:id="145"/>
    <w:bookmarkStart w:name="z172" w:id="146"/>
    <w:p>
      <w:pPr>
        <w:spacing w:after="0"/>
        <w:ind w:left="0"/>
        <w:jc w:val="both"/>
      </w:pPr>
      <w:r>
        <w:rPr>
          <w:rFonts w:ascii="Times New Roman"/>
          <w:b w:val="false"/>
          <w:i w:val="false"/>
          <w:color w:val="000000"/>
          <w:sz w:val="28"/>
        </w:rPr>
        <w:t>
      "Ұлттық бірыңғай тестілеуді өткізу қағидаларына 10-қосымша.";</w:t>
      </w:r>
    </w:p>
    <w:bookmarkEnd w:id="146"/>
    <w:bookmarkStart w:name="z173" w:id="147"/>
    <w:p>
      <w:pPr>
        <w:spacing w:after="0"/>
        <w:ind w:left="0"/>
        <w:jc w:val="both"/>
      </w:pPr>
      <w:r>
        <w:rPr>
          <w:rFonts w:ascii="Times New Roman"/>
          <w:b w:val="false"/>
          <w:i w:val="false"/>
          <w:color w:val="000000"/>
          <w:sz w:val="28"/>
        </w:rPr>
        <w:t>
      "Ұлттық бірыңғай тестілеуді өткізу қағидаларына 11-қосымша.";</w:t>
      </w:r>
    </w:p>
    <w:bookmarkEnd w:id="147"/>
    <w:bookmarkStart w:name="z174" w:id="148"/>
    <w:p>
      <w:pPr>
        <w:spacing w:after="0"/>
        <w:ind w:left="0"/>
        <w:jc w:val="both"/>
      </w:pPr>
      <w:r>
        <w:rPr>
          <w:rFonts w:ascii="Times New Roman"/>
          <w:b w:val="false"/>
          <w:i w:val="false"/>
          <w:color w:val="000000"/>
          <w:sz w:val="28"/>
        </w:rPr>
        <w:t>
      "Ұлттық бірыңғай тестілеуді өткізу қағидаларына 12-қосымша.";</w:t>
      </w:r>
    </w:p>
    <w:bookmarkEnd w:id="148"/>
    <w:bookmarkStart w:name="z175" w:id="149"/>
    <w:p>
      <w:pPr>
        <w:spacing w:after="0"/>
        <w:ind w:left="0"/>
        <w:jc w:val="both"/>
      </w:pPr>
      <w:r>
        <w:rPr>
          <w:rFonts w:ascii="Times New Roman"/>
          <w:b w:val="false"/>
          <w:i w:val="false"/>
          <w:color w:val="000000"/>
          <w:sz w:val="28"/>
        </w:rPr>
        <w:t>
      "Ұлттық бірыңғай тестілеуді өткізу қағидаларына 13-қосымша.";</w:t>
      </w:r>
    </w:p>
    <w:bookmarkEnd w:id="149"/>
    <w:bookmarkStart w:name="z176" w:id="150"/>
    <w:p>
      <w:pPr>
        <w:spacing w:after="0"/>
        <w:ind w:left="0"/>
        <w:jc w:val="both"/>
      </w:pPr>
      <w:r>
        <w:rPr>
          <w:rFonts w:ascii="Times New Roman"/>
          <w:b w:val="false"/>
          <w:i w:val="false"/>
          <w:color w:val="000000"/>
          <w:sz w:val="28"/>
        </w:rPr>
        <w:t>
      "Ұлттық бірыңғай тестілеуді өткізу қағидаларына 14-қосымша.";</w:t>
      </w:r>
    </w:p>
    <w:bookmarkEnd w:id="150"/>
    <w:bookmarkStart w:name="z177" w:id="151"/>
    <w:p>
      <w:pPr>
        <w:spacing w:after="0"/>
        <w:ind w:left="0"/>
        <w:jc w:val="both"/>
      </w:pPr>
      <w:r>
        <w:rPr>
          <w:rFonts w:ascii="Times New Roman"/>
          <w:b w:val="false"/>
          <w:i w:val="false"/>
          <w:color w:val="000000"/>
          <w:sz w:val="28"/>
        </w:rPr>
        <w:t>
      "Ұлттық бірыңғай тестілеуді өткізу қағидаларына 15-қосымша.";</w:t>
      </w:r>
    </w:p>
    <w:bookmarkEnd w:id="151"/>
    <w:bookmarkStart w:name="z178" w:id="152"/>
    <w:p>
      <w:pPr>
        <w:spacing w:after="0"/>
        <w:ind w:left="0"/>
        <w:jc w:val="both"/>
      </w:pPr>
      <w:r>
        <w:rPr>
          <w:rFonts w:ascii="Times New Roman"/>
          <w:b w:val="false"/>
          <w:i w:val="false"/>
          <w:color w:val="000000"/>
          <w:sz w:val="28"/>
        </w:rPr>
        <w:t>
      "Ұлттық бірыңғай тестілеуді өткізу қағидаларына 16-қосымша.";</w:t>
      </w:r>
    </w:p>
    <w:bookmarkEnd w:id="152"/>
    <w:bookmarkStart w:name="z179" w:id="153"/>
    <w:p>
      <w:pPr>
        <w:spacing w:after="0"/>
        <w:ind w:left="0"/>
        <w:jc w:val="both"/>
      </w:pPr>
      <w:r>
        <w:rPr>
          <w:rFonts w:ascii="Times New Roman"/>
          <w:b w:val="false"/>
          <w:i w:val="false"/>
          <w:color w:val="000000"/>
          <w:sz w:val="28"/>
        </w:rPr>
        <w:t>
      "Ұлттық бірыңғай тестілеуді өткізу қағидаларына 17-қосымша.";</w:t>
      </w:r>
    </w:p>
    <w:bookmarkEnd w:id="153"/>
    <w:bookmarkStart w:name="z180" w:id="154"/>
    <w:p>
      <w:pPr>
        <w:spacing w:after="0"/>
        <w:ind w:left="0"/>
        <w:jc w:val="both"/>
      </w:pPr>
      <w:r>
        <w:rPr>
          <w:rFonts w:ascii="Times New Roman"/>
          <w:b w:val="false"/>
          <w:i w:val="false"/>
          <w:color w:val="000000"/>
          <w:sz w:val="28"/>
        </w:rPr>
        <w:t>
      "Ұлттық бірыңғай тестілеуді өткізу қағидаларына 18-қосымша.";</w:t>
      </w:r>
    </w:p>
    <w:bookmarkEnd w:id="154"/>
    <w:bookmarkStart w:name="z181" w:id="155"/>
    <w:p>
      <w:pPr>
        <w:spacing w:after="0"/>
        <w:ind w:left="0"/>
        <w:jc w:val="both"/>
      </w:pPr>
      <w:r>
        <w:rPr>
          <w:rFonts w:ascii="Times New Roman"/>
          <w:b w:val="false"/>
          <w:i w:val="false"/>
          <w:color w:val="000000"/>
          <w:sz w:val="28"/>
        </w:rPr>
        <w:t>
      "Ұлттық бірыңғай тестілеуді өткізу қағидаларына 19-қосымша.";</w:t>
      </w:r>
    </w:p>
    <w:bookmarkEnd w:id="155"/>
    <w:bookmarkStart w:name="z182" w:id="156"/>
    <w:p>
      <w:pPr>
        <w:spacing w:after="0"/>
        <w:ind w:left="0"/>
        <w:jc w:val="both"/>
      </w:pPr>
      <w:r>
        <w:rPr>
          <w:rFonts w:ascii="Times New Roman"/>
          <w:b w:val="false"/>
          <w:i w:val="false"/>
          <w:color w:val="000000"/>
          <w:sz w:val="28"/>
        </w:rPr>
        <w:t>
      "Ұлттық бірыңғай тестілеуді өткізу қағидаларына 20-қосымша.";</w:t>
      </w:r>
    </w:p>
    <w:bookmarkEnd w:id="156"/>
    <w:bookmarkStart w:name="z183" w:id="157"/>
    <w:p>
      <w:pPr>
        <w:spacing w:after="0"/>
        <w:ind w:left="0"/>
        <w:jc w:val="both"/>
      </w:pPr>
      <w:r>
        <w:rPr>
          <w:rFonts w:ascii="Times New Roman"/>
          <w:b w:val="false"/>
          <w:i w:val="false"/>
          <w:color w:val="000000"/>
          <w:sz w:val="28"/>
        </w:rPr>
        <w:t>
      "Ұлттық бірыңғай тестілеуді өткізу қағидаларына 21-қосымша.";</w:t>
      </w:r>
    </w:p>
    <w:bookmarkEnd w:id="157"/>
    <w:bookmarkStart w:name="z184" w:id="158"/>
    <w:p>
      <w:pPr>
        <w:spacing w:after="0"/>
        <w:ind w:left="0"/>
        <w:jc w:val="both"/>
      </w:pPr>
      <w:r>
        <w:rPr>
          <w:rFonts w:ascii="Times New Roman"/>
          <w:b w:val="false"/>
          <w:i w:val="false"/>
          <w:color w:val="000000"/>
          <w:sz w:val="28"/>
        </w:rPr>
        <w:t>
      "Ұлттық бірыңғай тестілеуді өткізу қағидаларына 22-қосымша.";</w:t>
      </w:r>
    </w:p>
    <w:bookmarkEnd w:id="158"/>
    <w:bookmarkStart w:name="z185" w:id="159"/>
    <w:p>
      <w:pPr>
        <w:spacing w:after="0"/>
        <w:ind w:left="0"/>
        <w:jc w:val="both"/>
      </w:pPr>
      <w:r>
        <w:rPr>
          <w:rFonts w:ascii="Times New Roman"/>
          <w:b w:val="false"/>
          <w:i w:val="false"/>
          <w:color w:val="000000"/>
          <w:sz w:val="28"/>
        </w:rPr>
        <w:t>
      "Ұлттық бірыңғай тестілеуді өткізу қағидаларына 23-қосымша";</w:t>
      </w:r>
    </w:p>
    <w:bookmarkEnd w:id="159"/>
    <w:bookmarkStart w:name="z186" w:id="160"/>
    <w:p>
      <w:pPr>
        <w:spacing w:after="0"/>
        <w:ind w:left="0"/>
        <w:jc w:val="both"/>
      </w:pPr>
      <w:r>
        <w:rPr>
          <w:rFonts w:ascii="Times New Roman"/>
          <w:b w:val="false"/>
          <w:i w:val="false"/>
          <w:color w:val="000000"/>
          <w:sz w:val="28"/>
        </w:rPr>
        <w:t>
      "Ұлттық бірыңғай тестілеуді өткізу қағидаларына 24-қосымша.";</w:t>
      </w:r>
    </w:p>
    <w:bookmarkEnd w:id="160"/>
    <w:bookmarkStart w:name="z187" w:id="161"/>
    <w:p>
      <w:pPr>
        <w:spacing w:after="0"/>
        <w:ind w:left="0"/>
        <w:jc w:val="both"/>
      </w:pPr>
      <w:r>
        <w:rPr>
          <w:rFonts w:ascii="Times New Roman"/>
          <w:b w:val="false"/>
          <w:i w:val="false"/>
          <w:color w:val="000000"/>
          <w:sz w:val="28"/>
        </w:rPr>
        <w:t>
      "Ұлттық бірыңғай тестілеуді өткізу қағидаларына 25-қосымша.";</w:t>
      </w:r>
    </w:p>
    <w:bookmarkEnd w:id="161"/>
    <w:bookmarkStart w:name="z188" w:id="162"/>
    <w:p>
      <w:pPr>
        <w:spacing w:after="0"/>
        <w:ind w:left="0"/>
        <w:jc w:val="both"/>
      </w:pPr>
      <w:r>
        <w:rPr>
          <w:rFonts w:ascii="Times New Roman"/>
          <w:b w:val="false"/>
          <w:i w:val="false"/>
          <w:color w:val="000000"/>
          <w:sz w:val="28"/>
        </w:rPr>
        <w:t>
      "Ұлттық бірыңғай тестілеуді өткізу қағидаларына 26-қосымша.";</w:t>
      </w:r>
    </w:p>
    <w:bookmarkEnd w:id="162"/>
    <w:bookmarkStart w:name="z189" w:id="163"/>
    <w:p>
      <w:pPr>
        <w:spacing w:after="0"/>
        <w:ind w:left="0"/>
        <w:jc w:val="both"/>
      </w:pPr>
      <w:r>
        <w:rPr>
          <w:rFonts w:ascii="Times New Roman"/>
          <w:b w:val="false"/>
          <w:i w:val="false"/>
          <w:color w:val="000000"/>
          <w:sz w:val="28"/>
        </w:rPr>
        <w:t>
      "Ұлттық бірыңғай тестілеуді өткізу қағидаларына 27-қосымша.";</w:t>
      </w:r>
    </w:p>
    <w:bookmarkEnd w:id="163"/>
    <w:bookmarkStart w:name="z190" w:id="164"/>
    <w:p>
      <w:pPr>
        <w:spacing w:after="0"/>
        <w:ind w:left="0"/>
        <w:jc w:val="both"/>
      </w:pPr>
      <w:r>
        <w:rPr>
          <w:rFonts w:ascii="Times New Roman"/>
          <w:b w:val="false"/>
          <w:i w:val="false"/>
          <w:color w:val="000000"/>
          <w:sz w:val="28"/>
        </w:rPr>
        <w:t>
      "Ұлттық бірыңғай тестілеуді өткізу қағидаларына 29-қосымша.";</w:t>
      </w:r>
    </w:p>
    <w:bookmarkEnd w:id="164"/>
    <w:bookmarkStart w:name="z191" w:id="165"/>
    <w:p>
      <w:pPr>
        <w:spacing w:after="0"/>
        <w:ind w:left="0"/>
        <w:jc w:val="both"/>
      </w:pPr>
      <w:r>
        <w:rPr>
          <w:rFonts w:ascii="Times New Roman"/>
          <w:b w:val="false"/>
          <w:i w:val="false"/>
          <w:color w:val="000000"/>
          <w:sz w:val="28"/>
        </w:rPr>
        <w:t>
      "Ұлттық бірыңғай тестілеуді өткізу қағидаларына 31-қосымша.";</w:t>
      </w:r>
    </w:p>
    <w:bookmarkEnd w:id="165"/>
    <w:bookmarkStart w:name="z192" w:id="166"/>
    <w:p>
      <w:pPr>
        <w:spacing w:after="0"/>
        <w:ind w:left="0"/>
        <w:jc w:val="both"/>
      </w:pPr>
      <w:r>
        <w:rPr>
          <w:rFonts w:ascii="Times New Roman"/>
          <w:b w:val="false"/>
          <w:i w:val="false"/>
          <w:color w:val="000000"/>
          <w:sz w:val="28"/>
        </w:rPr>
        <w:t>
      "Ұлттық бірыңғай тестілеуді өткізу қағидаларына 32-қосымша.";</w:t>
      </w:r>
    </w:p>
    <w:bookmarkEnd w:id="166"/>
    <w:bookmarkStart w:name="z193" w:id="167"/>
    <w:p>
      <w:pPr>
        <w:spacing w:after="0"/>
        <w:ind w:left="0"/>
        <w:jc w:val="both"/>
      </w:pPr>
      <w:r>
        <w:rPr>
          <w:rFonts w:ascii="Times New Roman"/>
          <w:b w:val="false"/>
          <w:i w:val="false"/>
          <w:color w:val="000000"/>
          <w:sz w:val="28"/>
        </w:rPr>
        <w:t>
      "Ұлттық бірыңғай тестілеуді өткізу қағидаларына 32-1-қосымша.";</w:t>
      </w:r>
    </w:p>
    <w:bookmarkEnd w:id="167"/>
    <w:bookmarkStart w:name="z194" w:id="168"/>
    <w:p>
      <w:pPr>
        <w:spacing w:after="0"/>
        <w:ind w:left="0"/>
        <w:jc w:val="both"/>
      </w:pPr>
      <w:r>
        <w:rPr>
          <w:rFonts w:ascii="Times New Roman"/>
          <w:b w:val="false"/>
          <w:i w:val="false"/>
          <w:color w:val="000000"/>
          <w:sz w:val="28"/>
        </w:rPr>
        <w:t>
      "Ұлттық бірыңғай тестілеуді өткізу қағидаларына 32-2-қосымша.";</w:t>
      </w:r>
    </w:p>
    <w:bookmarkEnd w:id="168"/>
    <w:bookmarkStart w:name="z195" w:id="169"/>
    <w:p>
      <w:pPr>
        <w:spacing w:after="0"/>
        <w:ind w:left="0"/>
        <w:jc w:val="both"/>
      </w:pPr>
      <w:r>
        <w:rPr>
          <w:rFonts w:ascii="Times New Roman"/>
          <w:b w:val="false"/>
          <w:i w:val="false"/>
          <w:color w:val="000000"/>
          <w:sz w:val="28"/>
        </w:rPr>
        <w:t>
      "Ұлттық бірыңғай тестілеуді өткізу қағидаларына 33-қосымша.";</w:t>
      </w:r>
    </w:p>
    <w:bookmarkEnd w:id="169"/>
    <w:bookmarkStart w:name="z196" w:id="170"/>
    <w:p>
      <w:pPr>
        <w:spacing w:after="0"/>
        <w:ind w:left="0"/>
        <w:jc w:val="both"/>
      </w:pPr>
      <w:r>
        <w:rPr>
          <w:rFonts w:ascii="Times New Roman"/>
          <w:b w:val="false"/>
          <w:i w:val="false"/>
          <w:color w:val="000000"/>
          <w:sz w:val="28"/>
        </w:rPr>
        <w:t>
      "Ұлттық бірыңғай тестілеуді өткізу қағидаларына 34-қосымша.";</w:t>
      </w:r>
    </w:p>
    <w:bookmarkEnd w:id="170"/>
    <w:bookmarkStart w:name="z197" w:id="171"/>
    <w:p>
      <w:pPr>
        <w:spacing w:after="0"/>
        <w:ind w:left="0"/>
        <w:jc w:val="both"/>
      </w:pPr>
      <w:r>
        <w:rPr>
          <w:rFonts w:ascii="Times New Roman"/>
          <w:b w:val="false"/>
          <w:i w:val="false"/>
          <w:color w:val="000000"/>
          <w:sz w:val="28"/>
        </w:rPr>
        <w:t>
      "Ұлттық бірыңғай тестілеуді өткізу қағидаларына 35-қосымша.";</w:t>
      </w:r>
    </w:p>
    <w:bookmarkEnd w:id="171"/>
    <w:bookmarkStart w:name="z198" w:id="172"/>
    <w:p>
      <w:pPr>
        <w:spacing w:after="0"/>
        <w:ind w:left="0"/>
        <w:jc w:val="both"/>
      </w:pPr>
      <w:r>
        <w:rPr>
          <w:rFonts w:ascii="Times New Roman"/>
          <w:b w:val="false"/>
          <w:i w:val="false"/>
          <w:color w:val="000000"/>
          <w:sz w:val="28"/>
        </w:rPr>
        <w:t>
      "Ұлттық бірыңғай тестілеуді өткізу қағидаларына 35-1-қосымша.";</w:t>
      </w:r>
    </w:p>
    <w:bookmarkEnd w:id="172"/>
    <w:bookmarkStart w:name="z199" w:id="173"/>
    <w:p>
      <w:pPr>
        <w:spacing w:after="0"/>
        <w:ind w:left="0"/>
        <w:jc w:val="both"/>
      </w:pPr>
      <w:r>
        <w:rPr>
          <w:rFonts w:ascii="Times New Roman"/>
          <w:b w:val="false"/>
          <w:i w:val="false"/>
          <w:color w:val="000000"/>
          <w:sz w:val="28"/>
        </w:rPr>
        <w:t>
      "Ұлттық бірыңғай тестілеуді өткізу қағидаларына 36-қосымша.";</w:t>
      </w:r>
    </w:p>
    <w:bookmarkEnd w:id="173"/>
    <w:bookmarkStart w:name="z200" w:id="174"/>
    <w:p>
      <w:pPr>
        <w:spacing w:after="0"/>
        <w:ind w:left="0"/>
        <w:jc w:val="both"/>
      </w:pPr>
      <w:r>
        <w:rPr>
          <w:rFonts w:ascii="Times New Roman"/>
          <w:b w:val="false"/>
          <w:i w:val="false"/>
          <w:color w:val="000000"/>
          <w:sz w:val="28"/>
        </w:rPr>
        <w:t xml:space="preserve">
      Ұлттық бірыңғай тестілеуді өткізу қағидаларына </w:t>
      </w:r>
      <w:r>
        <w:rPr>
          <w:rFonts w:ascii="Times New Roman"/>
          <w:b w:val="false"/>
          <w:i w:val="false"/>
          <w:color w:val="000000"/>
          <w:sz w:val="28"/>
        </w:rPr>
        <w:t>1-қосымша</w:t>
      </w:r>
      <w:r>
        <w:rPr>
          <w:rFonts w:ascii="Times New Roman"/>
          <w:b w:val="false"/>
          <w:i w:val="false"/>
          <w:color w:val="000000"/>
          <w:sz w:val="28"/>
        </w:rPr>
        <w:t xml:space="preserve"> қосымшаға сәйкес редакцияда жазылсын;</w:t>
      </w:r>
    </w:p>
    <w:bookmarkEnd w:id="174"/>
    <w:bookmarkStart w:name="z201" w:id="175"/>
    <w:p>
      <w:pPr>
        <w:spacing w:after="0"/>
        <w:ind w:left="0"/>
        <w:jc w:val="both"/>
      </w:pPr>
      <w:r>
        <w:rPr>
          <w:rFonts w:ascii="Times New Roman"/>
          <w:b w:val="false"/>
          <w:i w:val="false"/>
          <w:color w:val="000000"/>
          <w:sz w:val="28"/>
        </w:rPr>
        <w:t xml:space="preserve">
      Ұлттық бірыңғай тестілеуді өткізу және "Ұлттық бірыңғай тестілеу тапсырғаны туралы сертификат беру" мемлекеттік көрсетілетін қызмет қағидаларына </w:t>
      </w:r>
      <w:r>
        <w:rPr>
          <w:rFonts w:ascii="Times New Roman"/>
          <w:b w:val="false"/>
          <w:i w:val="false"/>
          <w:color w:val="000000"/>
          <w:sz w:val="28"/>
        </w:rPr>
        <w:t>37-қосымша</w:t>
      </w:r>
      <w:r>
        <w:rPr>
          <w:rFonts w:ascii="Times New Roman"/>
          <w:b w:val="false"/>
          <w:i w:val="false"/>
          <w:color w:val="000000"/>
          <w:sz w:val="28"/>
        </w:rPr>
        <w:t xml:space="preserve"> алып тасталсын.</w:t>
      </w:r>
    </w:p>
    <w:bookmarkEnd w:id="175"/>
    <w:bookmarkStart w:name="z202" w:id="176"/>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Ғылым және жоғары білім министрлігінің ресми интернет-ресурсында орналастыруды қамтамасыз етсін.</w:t>
      </w:r>
    </w:p>
    <w:bookmarkEnd w:id="176"/>
    <w:bookmarkStart w:name="z203" w:id="17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77"/>
    <w:bookmarkStart w:name="z204" w:id="17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bookmarkStart w:name="z206" w:id="179"/>
    <w:p>
      <w:pPr>
        <w:spacing w:after="0"/>
        <w:ind w:left="0"/>
        <w:jc w:val="both"/>
      </w:pPr>
      <w:r>
        <w:rPr>
          <w:rFonts w:ascii="Times New Roman"/>
          <w:b w:val="false"/>
          <w:i w:val="false"/>
          <w:color w:val="000000"/>
          <w:sz w:val="28"/>
        </w:rPr>
        <w:t>
      "КЕЛІСІЛДІ"</w:t>
      </w:r>
    </w:p>
    <w:bookmarkEnd w:id="179"/>
    <w:bookmarkStart w:name="z207" w:id="180"/>
    <w:p>
      <w:pPr>
        <w:spacing w:after="0"/>
        <w:ind w:left="0"/>
        <w:jc w:val="both"/>
      </w:pPr>
      <w:r>
        <w:rPr>
          <w:rFonts w:ascii="Times New Roman"/>
          <w:b w:val="false"/>
          <w:i w:val="false"/>
          <w:color w:val="000000"/>
          <w:sz w:val="28"/>
        </w:rPr>
        <w:t>
      Қазақстан Республикасының</w:t>
      </w:r>
    </w:p>
    <w:bookmarkEnd w:id="180"/>
    <w:bookmarkStart w:name="z208" w:id="181"/>
    <w:p>
      <w:pPr>
        <w:spacing w:after="0"/>
        <w:ind w:left="0"/>
        <w:jc w:val="both"/>
      </w:pPr>
      <w:r>
        <w:rPr>
          <w:rFonts w:ascii="Times New Roman"/>
          <w:b w:val="false"/>
          <w:i w:val="false"/>
          <w:color w:val="000000"/>
          <w:sz w:val="28"/>
        </w:rPr>
        <w:t>
      Денсаулық сақтау министрлігі</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28 ақпандағы</w:t>
            </w:r>
            <w:r>
              <w:br/>
            </w:r>
            <w:r>
              <w:rPr>
                <w:rFonts w:ascii="Times New Roman"/>
                <w:b w:val="false"/>
                <w:i w:val="false"/>
                <w:color w:val="000000"/>
                <w:sz w:val="20"/>
              </w:rPr>
              <w:t>№ 92 бұйрығына</w:t>
            </w:r>
            <w:r>
              <w:br/>
            </w:r>
            <w:r>
              <w:rPr>
                <w:rFonts w:ascii="Times New Roman"/>
                <w:b w:val="false"/>
                <w:i w:val="false"/>
                <w:color w:val="000000"/>
                <w:sz w:val="20"/>
              </w:rPr>
              <w:t>1-қосымша</w:t>
            </w:r>
            <w:r>
              <w:br/>
            </w: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10" w:id="182"/>
    <w:p>
      <w:pPr>
        <w:spacing w:after="0"/>
        <w:ind w:left="0"/>
        <w:jc w:val="left"/>
      </w:pPr>
      <w:r>
        <w:rPr>
          <w:rFonts w:ascii="Times New Roman"/>
          <w:b/>
          <w:i w:val="false"/>
          <w:color w:val="000000"/>
        </w:rPr>
        <w:t xml:space="preserve"> Ұлттық бірыңғай тестілеудің бейіндік пәндері көрсетілген білім беру бағдарламалары топтарының тізбесі</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Түркітану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қозғалтқыштарды ұшуда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