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18b2" w14:textId="c951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26 шiлдедегi № 545 бұйрығы. Қазақстан Республикасының Әділет министрлігінде 2023 жылғы 29 шiлдеде № 33180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инфрақұрылымық даму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авиациядағы еңбек қауіпсіздігі және еңбекті қорғау саласындағы нормативтік құқықтық актілерді бекіту туралы" Қазақстан Республикасы Инвестициялар және даму министрінің 2017 жылғы 12 маусымдағы № 339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15363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әуежайларында жолаушыларға қызмет көрсетуді ұйымдастыру қағидаларын бекіту туралы" Қазақстан Республикасы Инвестициялар және даму министрінің міндетін атқарушының 2015 жылғы 24 ақпандағы № 189 бұйрығына және "Азаматтық авиациядағы еңбек қауіпсіздігі және еңбекті қорғау саласындағы нормативтік құқықтық актілерді бекіту туралы" Қазақстан Республикасы Инвестициялар және даму министрінің 2017 жылғы 12 маусымдағы № 339 бұйрығына өзгерістер енгізу туралы Қазақстан Республикасы Индустрия және инфрақұрылымдық даму министрінің 2022 жылғы 22 қыркүйектегі № 523 бұйрығының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29832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"Азаматтық авиациядағы еңбек қауіпсіздігі және еңбекті қорғау саласындағы нормативтік құқықтық актілерді бекіту туралы" Қазақстан Республикасы Инвестициялар және даму министрінің 2017 жылғы 12 маусымдағы № 339 бұйрығына және "Авиация инспекторларын кәсіптік даярлау және олардың біліктілігін ұстап тұру қағидаларын бекіту туралы" Қазақстан Республикасы Индустрия және инфрақұрылымдық даму министрінің 2019 жылғы 22 шілдедегі № 525 бұйрығына өзгерістер енгізу туралы Қазақстан Республикасы Индустрия және инфрақұрылымдық даму министрінің 2023 жылғы 24 ақпандағы № 119 бұйрығының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31981 болып тіркелген) күші жойылды деп танылсын.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