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d83c" w14:textId="46bd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"Шектеу іс-шараларын және карантинді белгілеу немесе алып тастау қағидаларын бекіту туралы" Қазақстан Республикасы Ауыл шаруашылығы министрінің 2015 жылғы 9 ақпандағы № 7-1/86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2023 жылғы 16 маусымдағы № 233 бұйрығы. Қазақстан Республикасының Әділет министрлігінде 2023 жылғы 19 маусымда № 32843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"Шектеу іс-шараларын және карантинді белгілеу немесе алып тастау қағидаларын бекіту туралы" Қазақстан Республикасы Ауыл шаруашылығы министрінің 2015 жылғы 9 ақпандағы № 7-1/86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10414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46-22)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Шектеу іс-шараларын және карантинді белгілеу немесе алып тастау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Жалпы ережелер";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Шектеу іс-шараларын және карантинді белгілеу немесе алып тастау қағидалары (бұдан әрі – Қағидалар) "Ветеринария туралы" Қазақстан Республикасы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46-22)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шектеу іс-шараларын және карантинді белгілеу немесе алып тастау тәртібін анықтайды.";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Шектеу іс-шараларын және карантинді белгілеу тәртібі";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Тиісті аумақтың бас мемлекеттік ветеринариялық-санитариялық инспекторының шектеу іс-шараларын және карантинді белгілеу туралы ұсынысы Қазақстан Республикасы Ауыл шаруашылығы министрінің 2014 жылғы 27 қарашадағы № 7-1/618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10021 болып тіркелген) Эпизоотиялық мониторинг жүргізу қағидаларына қосымшаға сәйкес нысан бойынша эпизоотологиялық зерттеу актісін алған сәттен бастап бір күн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шектеу іс-шараларын немесе карантинді белгілеу енгізілетін әкімшілік-аумақтық бірлікті;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шектеу іс-шараларын немесе карантинді белгілеу себептерін (аурудың атауын), жануардың түрін көрсете отырып, ерікті нысанда жазбаша түрде ресімделеді.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Тиісті аумақтың бас мемлекеттік ветеринариялық-санитариялық инспекторының шектеу іс-шараларын немесе карантинді белгілеу туралы ұсынысына эпизоотологиялық зерттеу актісінің көшірмесі қоса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Облыстардың, республикалық маңызы бар қалалардың, астананың, аудандардың, облыстық маңызы бар қалалардың жергілікті атқарушы органдарының, аудандық маңызы бар қала, кент, ауыл, ауылдық округ әкімдерінің шектеу іс-шараларын және карантинді белгілеу туралы шешімінің күшіне енгенінен кейін, бір жұмыс күні ішінде оның көшірмесі тиісті аумақтың бас мемлекеттік ветеринариялық-санитариялық инспекторына жолданады.";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"3-тарау. Шектеу іс-шараларын және карантинді алып тастау тәртібі";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Тиісті аумақтың бас мемлекеттік ветеринариялық-санитариялық инспекторының шектеу іс-шараларын және карантинді алып тастау туралы ұсынысы туынды түрде жазбаша нысанда жануарлардың жұқпалы ауруларының ошақтарын жою бойынша ветеринариялық іс-шаралар кешені аяқталғаннан кейін бір жұмыс күні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ұсыныс енгізілетін шектеу іс-шараларын және карантинді белгілеу туралы шешімнің күнін және нөмірін;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дезинфекцияның сапасына бактериологиялық зерттеуді көрсете отырып сараптама актісінің (сынақ хаттамасының) күнін және нөмірін көрсете отырып еркін нысанда жазбаша түрде ресімделеді.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Тиісті аумақтың бас мемлекеттік ветеринариялық-санитариялық инспекторының шектеу іс-шараларын және карантинді алып тастау туралы ұсынысына Қазақстан Республикасы Ауыл шаруашылығы министрінің 2015 жылғы 16 қаңтардағы № 7-1/19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10410 болып тіркелген) Сараптама актісін (сынақ хаттамасын) беру қағидаларына сәйкес ветеринариялық зертханалар беретін дезинфекцияның сапасына бактериологиялық зерттеуді көрсете отырып, сараптама актісі (сынақ хаттамасы) қоса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Облыстардың, республикалық маңызы бар қалалардың, астананың, аудандардың, облыстық маңызы бар қалалардың жергілікті атқарушы органдарының, аудандық маңызы бар қала, кент, ауыл, ауылдық округ әкімдерінің шектеу іс-шараларын және карантинді алып тастау туралы шешімнің көшірмесі оны қабылдағаннан кейін бір жұмыс күні ішінде тиісті аумақтың бас мемлекеттік ветеринариялық-санитариялық инспекторына жолданады.".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Ветеринариялық бақылау және қадағалау комитеті заңнамада белгіленген тәртіппен: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