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e3f2" w14:textId="e04e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мекендерде және қала сыртындағы автомобиль жолдарында қоғамдық тәртіпті сақтау және жол қауіпсіздігін қамтамасыз ету бойынша Қазақстан Республикасы полиция қызметкерлерінің патрульдік-бекеттік қызметті атқаруы жөніндегі нұсқаулықты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15 ақпандағы № 164 бұйрығы. Қазақстан Республикасының Әділет министрлігінде 2023 жылғы 17 ақпанда № 31917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Республикасының Iшкi iстер министрлiгi туралы ереженің 15 тармағының </w:t>
      </w:r>
      <w:r>
        <w:rPr>
          <w:rFonts w:ascii="Times New Roman"/>
          <w:b w:val="false"/>
          <w:i w:val="false"/>
          <w:color w:val="000000"/>
          <w:sz w:val="28"/>
        </w:rPr>
        <w:t>54-1)-тармақшасына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Елді мекендерде және қала сыртындағы автомобиль жолдарында қоғамдық тәртіпті сақтау және жол қауіпсіздігін қамтамасыз ету бойынша Қазақстан Республикасы полиция қызметкерлерінің патрульдік-бекеттік қызметті атқаруы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4"/>
    <w:bookmarkStart w:name="z5" w:id="5"/>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 орындау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15 ақпандағы</w:t>
            </w:r>
            <w:r>
              <w:br/>
            </w:r>
            <w:r>
              <w:rPr>
                <w:rFonts w:ascii="Times New Roman"/>
                <w:b w:val="false"/>
                <w:i w:val="false"/>
                <w:color w:val="000000"/>
                <w:sz w:val="20"/>
              </w:rPr>
              <w:t>№ 164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Елді мекендерде және қала сыртындағы автомобиль жолдарында қоғамдық тәртіпті сақтау және жол қауіпсіздігін қамтамасыз ету бойынша Қазақстан Республикасы полиция қызметкерлерінің патрульдік-бекеттік қызметті атқаруы жөніндегі нұсқаулық</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1. Осы Нұсқаулық елді мекендерде және қала сыртындағы автомобиль жолдарында қоғамдық тәртіпті сақтау және жол қауіпсіздігін қамтамасыз ету жөніндегі Қазақстан Республикасы полиция қызметкерлерінің және Ұлттық ұланның әскери қызметшілерінің (бұдан әрі - қызметкерлер) патрульдік-бекеттік қызметті (бұдан әрі - қызмет) атқару тәртібін айқындайды.</w:t>
      </w:r>
    </w:p>
    <w:bookmarkEnd w:id="10"/>
    <w:bookmarkStart w:name="z12" w:id="11"/>
    <w:p>
      <w:pPr>
        <w:spacing w:after="0"/>
        <w:ind w:left="0"/>
        <w:jc w:val="both"/>
      </w:pPr>
      <w:r>
        <w:rPr>
          <w:rFonts w:ascii="Times New Roman"/>
          <w:b w:val="false"/>
          <w:i w:val="false"/>
          <w:color w:val="000000"/>
          <w:sz w:val="28"/>
        </w:rPr>
        <w:t>
      2. Патрульдік-бекеттік қызметті атқаруды патрульдік-бекеттік жасақтары (бұдан әрі - ПБЖ) қамтамасыз етеді.</w:t>
      </w:r>
    </w:p>
    <w:bookmarkEnd w:id="11"/>
    <w:p>
      <w:pPr>
        <w:spacing w:after="0"/>
        <w:ind w:left="0"/>
        <w:jc w:val="both"/>
      </w:pPr>
      <w:r>
        <w:rPr>
          <w:rFonts w:ascii="Times New Roman"/>
          <w:b w:val="false"/>
          <w:i w:val="false"/>
          <w:color w:val="000000"/>
          <w:sz w:val="28"/>
        </w:rPr>
        <w:t>
      ПБЖ құрамы жедел жағдайға және қызмет атқару ауысымына байланысты екі және одан да көп қызметкерлерден және (немесе) Ұлттық ұланның әскери қызметшілерінен тұрады, олардың қатарынан жетекшi тағайындалады. ПБЖ жетекшісі қызмет атқару кезінде қойылған міндеттердің нақты орындалуын, қызмет атқару кезінде және ұсталған адамдарды жеткізу кезінде қауіпсіздікті қамтамасыз етеді.</w:t>
      </w:r>
    </w:p>
    <w:p>
      <w:pPr>
        <w:spacing w:after="0"/>
        <w:ind w:left="0"/>
        <w:jc w:val="both"/>
      </w:pPr>
      <w:r>
        <w:rPr>
          <w:rFonts w:ascii="Times New Roman"/>
          <w:b w:val="false"/>
          <w:i w:val="false"/>
          <w:color w:val="000000"/>
          <w:sz w:val="28"/>
        </w:rPr>
        <w:t>
      Қызметке түсетін ПБЖ маусым бойынша нысанды киім киеді, сырт келбеті ұқыпты болады.</w:t>
      </w:r>
    </w:p>
    <w:bookmarkStart w:name="z13" w:id="12"/>
    <w:p>
      <w:pPr>
        <w:spacing w:after="0"/>
        <w:ind w:left="0"/>
        <w:jc w:val="both"/>
      </w:pPr>
      <w:r>
        <w:rPr>
          <w:rFonts w:ascii="Times New Roman"/>
          <w:b w:val="false"/>
          <w:i w:val="false"/>
          <w:color w:val="000000"/>
          <w:sz w:val="28"/>
        </w:rPr>
        <w:t>
      3. Қызмет атқару кезеңінде ПБЖ Жедел басқару орталығының, полиция органдарының кезекші бөлімінің (бұдан әрі - кезекші бөлім) немесе қызметке басшылықты жүзеге асыратын лауазымды адамдардың жедел бағынысында болады. ПБЖ олардың қарамағына қызметке кірісу туралы ауызша бұйрықтан кейін түседі, ал бағыныстан қызмет аяқталғаны туралы бұйрық берілгеннен кейін шығады.</w:t>
      </w:r>
    </w:p>
    <w:bookmarkEnd w:id="12"/>
    <w:bookmarkStart w:name="z14" w:id="13"/>
    <w:p>
      <w:pPr>
        <w:spacing w:after="0"/>
        <w:ind w:left="0"/>
        <w:jc w:val="both"/>
      </w:pPr>
      <w:r>
        <w:rPr>
          <w:rFonts w:ascii="Times New Roman"/>
          <w:b w:val="false"/>
          <w:i w:val="false"/>
          <w:color w:val="000000"/>
          <w:sz w:val="28"/>
        </w:rPr>
        <w:t>
      4. Қызмет атқару үшін ПБЖ-ға патрульдеу бағыты (бекет) анықталады, оның ұзақтығы нақты жағдайлар мен жедел жағдайға байланысты, оның шекаралары бағыт карточкасында көрсетіледі. ПБЖ-ға бір немесе бірнеше бағыттар бекітіледі.</w:t>
      </w:r>
    </w:p>
    <w:bookmarkEnd w:id="13"/>
    <w:bookmarkStart w:name="z15" w:id="14"/>
    <w:p>
      <w:pPr>
        <w:spacing w:after="0"/>
        <w:ind w:left="0"/>
        <w:jc w:val="both"/>
      </w:pPr>
      <w:r>
        <w:rPr>
          <w:rFonts w:ascii="Times New Roman"/>
          <w:b w:val="false"/>
          <w:i w:val="false"/>
          <w:color w:val="000000"/>
          <w:sz w:val="28"/>
        </w:rPr>
        <w:t>
      5. Бағыт (бекет) карточкасы қызмет бабында пайдаланылатын құжат болып табылады және қызмет атқаруға бақылауды жүзеге асыруға құқылы лауазымды адамдарға ғана ұсынылуға жатады.</w:t>
      </w:r>
    </w:p>
    <w:bookmarkEnd w:id="14"/>
    <w:bookmarkStart w:name="z16" w:id="15"/>
    <w:p>
      <w:pPr>
        <w:spacing w:after="0"/>
        <w:ind w:left="0"/>
        <w:jc w:val="both"/>
      </w:pPr>
      <w:r>
        <w:rPr>
          <w:rFonts w:ascii="Times New Roman"/>
          <w:b w:val="false"/>
          <w:i w:val="false"/>
          <w:color w:val="000000"/>
          <w:sz w:val="28"/>
        </w:rPr>
        <w:t xml:space="preserve">
      6. Қызметте ПБЖ-ның келесі түрлері қолданылады: жаяу патруль, автомобильдегі және басқа да көлік құралдарындағы патруль; атты патрул; итпен бірге патруль, модульдік полиция бекеті, "Шеп" стационарлық полиция бекеті. </w:t>
      </w:r>
    </w:p>
    <w:bookmarkEnd w:id="15"/>
    <w:bookmarkStart w:name="z17" w:id="16"/>
    <w:p>
      <w:pPr>
        <w:spacing w:after="0"/>
        <w:ind w:left="0"/>
        <w:jc w:val="left"/>
      </w:pPr>
      <w:r>
        <w:rPr>
          <w:rFonts w:ascii="Times New Roman"/>
          <w:b/>
          <w:i w:val="false"/>
          <w:color w:val="000000"/>
        </w:rPr>
        <w:t xml:space="preserve"> 2-тарау. Патрульдік-бекеттік қызмет</w:t>
      </w:r>
    </w:p>
    <w:bookmarkEnd w:id="16"/>
    <w:bookmarkStart w:name="z18" w:id="17"/>
    <w:p>
      <w:pPr>
        <w:spacing w:after="0"/>
        <w:ind w:left="0"/>
        <w:jc w:val="left"/>
      </w:pPr>
      <w:r>
        <w:rPr>
          <w:rFonts w:ascii="Times New Roman"/>
          <w:b/>
          <w:i w:val="false"/>
          <w:color w:val="000000"/>
        </w:rPr>
        <w:t xml:space="preserve"> 1-Параграф. Қоғамдық тәртіпті сақтау және жол қауіпсіздігін қамтамасыз ету бойынша патрульдік-бекеттік қызметті атқаруға дайындық</w:t>
      </w:r>
    </w:p>
    <w:bookmarkEnd w:id="17"/>
    <w:bookmarkStart w:name="z19" w:id="18"/>
    <w:p>
      <w:pPr>
        <w:spacing w:after="0"/>
        <w:ind w:left="0"/>
        <w:jc w:val="both"/>
      </w:pPr>
      <w:r>
        <w:rPr>
          <w:rFonts w:ascii="Times New Roman"/>
          <w:b w:val="false"/>
          <w:i w:val="false"/>
          <w:color w:val="000000"/>
          <w:sz w:val="28"/>
        </w:rPr>
        <w:t>
      7. Қызмет атқару үшін ПБЖ-ға тағайындалған қызметкерлер нұсқаманың басталуына дейін кемінде 15 минут бұрын бөлініс орналасқан жерге келеді. Келгені туралы кезекші бөлімге және командирге бекет ведомосына белгі қою үшін баяндайды.</w:t>
      </w:r>
    </w:p>
    <w:bookmarkEnd w:id="18"/>
    <w:bookmarkStart w:name="z20" w:id="19"/>
    <w:p>
      <w:pPr>
        <w:spacing w:after="0"/>
        <w:ind w:left="0"/>
        <w:jc w:val="both"/>
      </w:pPr>
      <w:r>
        <w:rPr>
          <w:rFonts w:ascii="Times New Roman"/>
          <w:b w:val="false"/>
          <w:i w:val="false"/>
          <w:color w:val="000000"/>
          <w:sz w:val="28"/>
        </w:rPr>
        <w:t>
      8. Қызметкерлер қажетті қару-жарақты, құрал-сайманды, байланыс, жеке қорғану құралдарын, арнайы және техникалық құралдарды, қызметтік құжаттаманы "Патрульдік полицияның саптық бөліністерін жабдықтау тізбесін бекіту туралы" Қазақстан Республикасы Ішкі істер министрінің 2020 жылғы 26 қазандағы № 737 бұйрығымен бекітілген тізбеге сәйкес алады.</w:t>
      </w:r>
    </w:p>
    <w:bookmarkEnd w:id="19"/>
    <w:p>
      <w:pPr>
        <w:spacing w:after="0"/>
        <w:ind w:left="0"/>
        <w:jc w:val="both"/>
      </w:pPr>
      <w:r>
        <w:rPr>
          <w:rFonts w:ascii="Times New Roman"/>
          <w:b w:val="false"/>
          <w:i w:val="false"/>
          <w:color w:val="000000"/>
          <w:sz w:val="28"/>
        </w:rPr>
        <w:t>
      Көлік құралдарына бекітілген жүргізушілер рейс алдындағы медициналық тексеруден өтеді, жол парақшаларын алады және көлік құралдарының дайындығын қамтамасыз етеді.</w:t>
      </w:r>
    </w:p>
    <w:bookmarkStart w:name="z21" w:id="20"/>
    <w:p>
      <w:pPr>
        <w:spacing w:after="0"/>
        <w:ind w:left="0"/>
        <w:jc w:val="both"/>
      </w:pPr>
      <w:r>
        <w:rPr>
          <w:rFonts w:ascii="Times New Roman"/>
          <w:b w:val="false"/>
          <w:i w:val="false"/>
          <w:color w:val="000000"/>
          <w:sz w:val="28"/>
        </w:rPr>
        <w:t>
      9. Қызмет атқару кезеңінде қызметкерлер алынған мүліктің сақталуын қамтамасыз етеді және қызмет аяқталғаннан кейін кезекші мен жауапты лауазымды адамға тапсырады.</w:t>
      </w:r>
    </w:p>
    <w:bookmarkEnd w:id="20"/>
    <w:bookmarkStart w:name="z22" w:id="21"/>
    <w:p>
      <w:pPr>
        <w:spacing w:after="0"/>
        <w:ind w:left="0"/>
        <w:jc w:val="both"/>
      </w:pPr>
      <w:r>
        <w:rPr>
          <w:rFonts w:ascii="Times New Roman"/>
          <w:b w:val="false"/>
          <w:i w:val="false"/>
          <w:color w:val="000000"/>
          <w:sz w:val="28"/>
        </w:rPr>
        <w:t>
      10. Қызметкерлер ПБЖ-ның жалпы сапқа тұруы жарияланған кезде нұсқамаға қатысады. Нұсқама өткізетін лауазымды адамның барлық бұйрықтарын орындайды. Қызметтік міндеттерін орындауға қатысты қойылған сұрақтарға жауап береді. Қызметтік кітапшаға жеткізілетін бағыттамаларды, қызмет атқаруға қатысты өзге де ақпаратты жазады, іздеудегі адамдардың фотосуреттерін алады.</w:t>
      </w:r>
    </w:p>
    <w:bookmarkEnd w:id="21"/>
    <w:bookmarkStart w:name="z23" w:id="22"/>
    <w:p>
      <w:pPr>
        <w:spacing w:after="0"/>
        <w:ind w:left="0"/>
        <w:jc w:val="both"/>
      </w:pPr>
      <w:r>
        <w:rPr>
          <w:rFonts w:ascii="Times New Roman"/>
          <w:b w:val="false"/>
          <w:i w:val="false"/>
          <w:color w:val="000000"/>
          <w:sz w:val="28"/>
        </w:rPr>
        <w:t>
      11. Қызметке түсетін қызметкерлер:</w:t>
      </w:r>
    </w:p>
    <w:bookmarkEnd w:id="22"/>
    <w:bookmarkStart w:name="z24" w:id="23"/>
    <w:p>
      <w:pPr>
        <w:spacing w:after="0"/>
        <w:ind w:left="0"/>
        <w:jc w:val="both"/>
      </w:pPr>
      <w:r>
        <w:rPr>
          <w:rFonts w:ascii="Times New Roman"/>
          <w:b w:val="false"/>
          <w:i w:val="false"/>
          <w:color w:val="000000"/>
          <w:sz w:val="28"/>
        </w:rPr>
        <w:t>
      1) бағыттың жедел жағдайы мен ерекшеліктерін;</w:t>
      </w:r>
    </w:p>
    <w:bookmarkEnd w:id="23"/>
    <w:bookmarkStart w:name="z25" w:id="24"/>
    <w:p>
      <w:pPr>
        <w:spacing w:after="0"/>
        <w:ind w:left="0"/>
        <w:jc w:val="both"/>
      </w:pPr>
      <w:r>
        <w:rPr>
          <w:rFonts w:ascii="Times New Roman"/>
          <w:b w:val="false"/>
          <w:i w:val="false"/>
          <w:color w:val="000000"/>
          <w:sz w:val="28"/>
        </w:rPr>
        <w:t>
      2) жақын орналасқан ПБЖ-ны және олармен байланыс орнату жүйесін;</w:t>
      </w:r>
    </w:p>
    <w:bookmarkEnd w:id="24"/>
    <w:bookmarkStart w:name="z26" w:id="25"/>
    <w:p>
      <w:pPr>
        <w:spacing w:after="0"/>
        <w:ind w:left="0"/>
        <w:jc w:val="both"/>
      </w:pPr>
      <w:r>
        <w:rPr>
          <w:rFonts w:ascii="Times New Roman"/>
          <w:b w:val="false"/>
          <w:i w:val="false"/>
          <w:color w:val="000000"/>
          <w:sz w:val="28"/>
        </w:rPr>
        <w:t>
      3) іздестіру жарияланған адамдардың, мүліктің және көлік құралдарының белгілерін;</w:t>
      </w:r>
    </w:p>
    <w:bookmarkEnd w:id="25"/>
    <w:bookmarkStart w:name="z27" w:id="26"/>
    <w:p>
      <w:pPr>
        <w:spacing w:after="0"/>
        <w:ind w:left="0"/>
        <w:jc w:val="both"/>
      </w:pPr>
      <w:r>
        <w:rPr>
          <w:rFonts w:ascii="Times New Roman"/>
          <w:b w:val="false"/>
          <w:i w:val="false"/>
          <w:color w:val="000000"/>
          <w:sz w:val="28"/>
        </w:rPr>
        <w:t>
      4) қылмыстық және әкімшілік құқық бұзушылықтардың, жол-көлік оқиғалары жасалуының (бұдан ары - ЖКО) және адамдардың көп жиналуының ықтималдығы жоғары орындарын;</w:t>
      </w:r>
    </w:p>
    <w:bookmarkEnd w:id="26"/>
    <w:bookmarkStart w:name="z28" w:id="27"/>
    <w:p>
      <w:pPr>
        <w:spacing w:after="0"/>
        <w:ind w:left="0"/>
        <w:jc w:val="both"/>
      </w:pPr>
      <w:r>
        <w:rPr>
          <w:rFonts w:ascii="Times New Roman"/>
          <w:b w:val="false"/>
          <w:i w:val="false"/>
          <w:color w:val="000000"/>
          <w:sz w:val="28"/>
        </w:rPr>
        <w:t>
      5) бағыт аумағындағы маңызды нысандардың, мемлекеттік аса маңызды объектілердің, балалардың және азаматтардың жаппай келетін басқа да мекемелердің орналасуын және олардың жұмыс режимін;</w:t>
      </w:r>
    </w:p>
    <w:bookmarkEnd w:id="27"/>
    <w:bookmarkStart w:name="z29" w:id="28"/>
    <w:p>
      <w:pPr>
        <w:spacing w:after="0"/>
        <w:ind w:left="0"/>
        <w:jc w:val="both"/>
      </w:pPr>
      <w:r>
        <w:rPr>
          <w:rFonts w:ascii="Times New Roman"/>
          <w:b w:val="false"/>
          <w:i w:val="false"/>
          <w:color w:val="000000"/>
          <w:sz w:val="28"/>
        </w:rPr>
        <w:t>
      6) бағытқа жақын орналасқан көшелердің, қиылыстардың, алаңдардың аулалардың орналасуын білуі тиіс.</w:t>
      </w:r>
    </w:p>
    <w:bookmarkEnd w:id="28"/>
    <w:bookmarkStart w:name="z30" w:id="29"/>
    <w:p>
      <w:pPr>
        <w:spacing w:after="0"/>
        <w:ind w:left="0"/>
        <w:jc w:val="both"/>
      </w:pPr>
      <w:r>
        <w:rPr>
          <w:rFonts w:ascii="Times New Roman"/>
          <w:b w:val="false"/>
          <w:i w:val="false"/>
          <w:color w:val="000000"/>
          <w:sz w:val="28"/>
        </w:rPr>
        <w:t>
      12. Қызметке кірісу туралы ауызша бұйрықтан кейін ПБЖ қызмет атқару орнына барады.</w:t>
      </w:r>
    </w:p>
    <w:bookmarkEnd w:id="29"/>
    <w:bookmarkStart w:name="z31" w:id="30"/>
    <w:p>
      <w:pPr>
        <w:spacing w:after="0"/>
        <w:ind w:left="0"/>
        <w:jc w:val="left"/>
      </w:pPr>
      <w:r>
        <w:rPr>
          <w:rFonts w:ascii="Times New Roman"/>
          <w:b/>
          <w:i w:val="false"/>
          <w:color w:val="000000"/>
        </w:rPr>
        <w:t xml:space="preserve"> 2-Параграф. Қоғамдық тәртіпті сақтау және жол қауіпсіздігін қамтамасыз ету бойынша патрульдік-бекеттік қызметті атқару кезінде байланыс және бейнетіркегіш құралдарын пайдалану</w:t>
      </w:r>
    </w:p>
    <w:bookmarkEnd w:id="30"/>
    <w:bookmarkStart w:name="z32" w:id="31"/>
    <w:p>
      <w:pPr>
        <w:spacing w:after="0"/>
        <w:ind w:left="0"/>
        <w:jc w:val="both"/>
      </w:pPr>
      <w:r>
        <w:rPr>
          <w:rFonts w:ascii="Times New Roman"/>
          <w:b w:val="false"/>
          <w:i w:val="false"/>
          <w:color w:val="000000"/>
          <w:sz w:val="28"/>
        </w:rPr>
        <w:t>
      13. ПБЖ-ны басқару бас радиостанция орналасқан кезекші бөлімнің радиобайланыс құралдарының көмегімен жүзеге асырылады. Радиостанцияны қосу қызметке кірісу туралы ауызша бұйрықты алған сәттен бастап жүргізіледі, радиостанция ол аяқталғанға дейін өшірілмейді.</w:t>
      </w:r>
    </w:p>
    <w:bookmarkEnd w:id="31"/>
    <w:bookmarkStart w:name="z33" w:id="32"/>
    <w:p>
      <w:pPr>
        <w:spacing w:after="0"/>
        <w:ind w:left="0"/>
        <w:jc w:val="both"/>
      </w:pPr>
      <w:r>
        <w:rPr>
          <w:rFonts w:ascii="Times New Roman"/>
          <w:b w:val="false"/>
          <w:i w:val="false"/>
          <w:color w:val="000000"/>
          <w:sz w:val="28"/>
        </w:rPr>
        <w:t>
      14. Радиоалмасуды жүргізу кезінде ПБЖ:</w:t>
      </w:r>
    </w:p>
    <w:bookmarkEnd w:id="32"/>
    <w:bookmarkStart w:name="z34" w:id="33"/>
    <w:p>
      <w:pPr>
        <w:spacing w:after="0"/>
        <w:ind w:left="0"/>
        <w:jc w:val="both"/>
      </w:pPr>
      <w:r>
        <w:rPr>
          <w:rFonts w:ascii="Times New Roman"/>
          <w:b w:val="false"/>
          <w:i w:val="false"/>
          <w:color w:val="000000"/>
          <w:sz w:val="28"/>
        </w:rPr>
        <w:t>
      1) радиостанцияны өз бетінше ажыратуға, оны қызметтік қажеттіліксіз басқа адамдарға беруге жол бермеу;</w:t>
      </w:r>
    </w:p>
    <w:bookmarkEnd w:id="33"/>
    <w:bookmarkStart w:name="z35" w:id="34"/>
    <w:p>
      <w:pPr>
        <w:spacing w:after="0"/>
        <w:ind w:left="0"/>
        <w:jc w:val="both"/>
      </w:pPr>
      <w:r>
        <w:rPr>
          <w:rFonts w:ascii="Times New Roman"/>
          <w:b w:val="false"/>
          <w:i w:val="false"/>
          <w:color w:val="000000"/>
          <w:sz w:val="28"/>
        </w:rPr>
        <w:t>
      2) бас радиостанцияның, тікелей басшылардың, тексерушілердің шақырулары мен хабарламаларына дереу жауап беру;</w:t>
      </w:r>
    </w:p>
    <w:bookmarkEnd w:id="34"/>
    <w:bookmarkStart w:name="z36" w:id="35"/>
    <w:p>
      <w:pPr>
        <w:spacing w:after="0"/>
        <w:ind w:left="0"/>
        <w:jc w:val="both"/>
      </w:pPr>
      <w:r>
        <w:rPr>
          <w:rFonts w:ascii="Times New Roman"/>
          <w:b w:val="false"/>
          <w:i w:val="false"/>
          <w:color w:val="000000"/>
          <w:sz w:val="28"/>
        </w:rPr>
        <w:t>
      3) радиостанциядағы өз арнасының нөмірін, өзінің және бас радиостанцияның, басшылардың және өзімен шектес ПБЖ-ның шақыру белгілерін білуі;</w:t>
      </w:r>
    </w:p>
    <w:bookmarkEnd w:id="35"/>
    <w:bookmarkStart w:name="z37" w:id="36"/>
    <w:p>
      <w:pPr>
        <w:spacing w:after="0"/>
        <w:ind w:left="0"/>
        <w:jc w:val="both"/>
      </w:pPr>
      <w:r>
        <w:rPr>
          <w:rFonts w:ascii="Times New Roman"/>
          <w:b w:val="false"/>
          <w:i w:val="false"/>
          <w:color w:val="000000"/>
          <w:sz w:val="28"/>
        </w:rPr>
        <w:t>
      4) корреспондентті шақыруды қатаң түрде оған бекітілген шақыру белгісі бойынша жүзеге асыруы;</w:t>
      </w:r>
    </w:p>
    <w:bookmarkEnd w:id="36"/>
    <w:bookmarkStart w:name="z38" w:id="37"/>
    <w:p>
      <w:pPr>
        <w:spacing w:after="0"/>
        <w:ind w:left="0"/>
        <w:jc w:val="both"/>
      </w:pPr>
      <w:r>
        <w:rPr>
          <w:rFonts w:ascii="Times New Roman"/>
          <w:b w:val="false"/>
          <w:i w:val="false"/>
          <w:color w:val="000000"/>
          <w:sz w:val="28"/>
        </w:rPr>
        <w:t>
      5) жүргізіліп жатқан радиоалмасуды үзбеуі, эфирде кезектілікті сақтауы;</w:t>
      </w:r>
    </w:p>
    <w:bookmarkEnd w:id="37"/>
    <w:bookmarkStart w:name="z39" w:id="38"/>
    <w:p>
      <w:pPr>
        <w:spacing w:after="0"/>
        <w:ind w:left="0"/>
        <w:jc w:val="both"/>
      </w:pPr>
      <w:r>
        <w:rPr>
          <w:rFonts w:ascii="Times New Roman"/>
          <w:b w:val="false"/>
          <w:i w:val="false"/>
          <w:color w:val="000000"/>
          <w:sz w:val="28"/>
        </w:rPr>
        <w:t>
      6) корреспондентті қатарынан үш реттен асырмай шақыруы, одан кейін басқа корреспонденттерге кедергі келтірмеу үшін 5-10 минутқа үзіліс жасауы;</w:t>
      </w:r>
    </w:p>
    <w:bookmarkEnd w:id="38"/>
    <w:bookmarkStart w:name="z40" w:id="39"/>
    <w:p>
      <w:pPr>
        <w:spacing w:after="0"/>
        <w:ind w:left="0"/>
        <w:jc w:val="both"/>
      </w:pPr>
      <w:r>
        <w:rPr>
          <w:rFonts w:ascii="Times New Roman"/>
          <w:b w:val="false"/>
          <w:i w:val="false"/>
          <w:color w:val="000000"/>
          <w:sz w:val="28"/>
        </w:rPr>
        <w:t>
      7) эфирде сөйлесулерді қысқа, жақсы түсінікті тілмен, қатты, байыпты дауыспен жүзеге асыруы қажет.</w:t>
      </w:r>
    </w:p>
    <w:bookmarkEnd w:id="39"/>
    <w:bookmarkStart w:name="z41" w:id="40"/>
    <w:p>
      <w:pPr>
        <w:spacing w:after="0"/>
        <w:ind w:left="0"/>
        <w:jc w:val="both"/>
      </w:pPr>
      <w:r>
        <w:rPr>
          <w:rFonts w:ascii="Times New Roman"/>
          <w:b w:val="false"/>
          <w:i w:val="false"/>
          <w:color w:val="000000"/>
          <w:sz w:val="28"/>
        </w:rPr>
        <w:t>
      15. Радиоалмасуды жүргізу кезінде:</w:t>
      </w:r>
    </w:p>
    <w:bookmarkEnd w:id="40"/>
    <w:bookmarkStart w:name="z42" w:id="41"/>
    <w:p>
      <w:pPr>
        <w:spacing w:after="0"/>
        <w:ind w:left="0"/>
        <w:jc w:val="both"/>
      </w:pPr>
      <w:r>
        <w:rPr>
          <w:rFonts w:ascii="Times New Roman"/>
          <w:b w:val="false"/>
          <w:i w:val="false"/>
          <w:color w:val="000000"/>
          <w:sz w:val="28"/>
        </w:rPr>
        <w:t>
      1) қызмет атқару бойынша қызметтік міндеттерді орындаумен байланысты емес ақпаратты;</w:t>
      </w:r>
    </w:p>
    <w:bookmarkEnd w:id="41"/>
    <w:bookmarkStart w:name="z43" w:id="42"/>
    <w:p>
      <w:pPr>
        <w:spacing w:after="0"/>
        <w:ind w:left="0"/>
        <w:jc w:val="both"/>
      </w:pPr>
      <w:r>
        <w:rPr>
          <w:rFonts w:ascii="Times New Roman"/>
          <w:b w:val="false"/>
          <w:i w:val="false"/>
          <w:color w:val="000000"/>
          <w:sz w:val="28"/>
        </w:rPr>
        <w:t>
      2) құпия ақпаратқа және таратылуы шектелген ақпаратқа жатқызылған мәліметтерді, сондай-ақ қызметкерлердің лауазымы, атағы, тұрғын мекенжайларын радиостанция арқылы айтуға рұқсат етілмейді;</w:t>
      </w:r>
    </w:p>
    <w:bookmarkEnd w:id="42"/>
    <w:bookmarkStart w:name="z44" w:id="43"/>
    <w:p>
      <w:pPr>
        <w:spacing w:after="0"/>
        <w:ind w:left="0"/>
        <w:jc w:val="both"/>
      </w:pPr>
      <w:r>
        <w:rPr>
          <w:rFonts w:ascii="Times New Roman"/>
          <w:b w:val="false"/>
          <w:i w:val="false"/>
          <w:color w:val="000000"/>
          <w:sz w:val="28"/>
        </w:rPr>
        <w:t>
      16. ПБЖ-ға жүргізіліп жатқан радиоалмасуға араласуға басты радиостанциямен шұғыл шақыру батырмасын басу арқылы төтенше жағдайлар (бұдан әрі - ТЖ) кезінде ғана рұқсат етіледі.</w:t>
      </w:r>
    </w:p>
    <w:bookmarkEnd w:id="43"/>
    <w:bookmarkStart w:name="z45" w:id="44"/>
    <w:p>
      <w:pPr>
        <w:spacing w:after="0"/>
        <w:ind w:left="0"/>
        <w:jc w:val="both"/>
      </w:pPr>
      <w:r>
        <w:rPr>
          <w:rFonts w:ascii="Times New Roman"/>
          <w:b w:val="false"/>
          <w:i w:val="false"/>
          <w:color w:val="000000"/>
          <w:sz w:val="28"/>
        </w:rPr>
        <w:t xml:space="preserve">
      17. Алып жүретін бейнетіркегішсіз қызмет атқаруға, сондай-ақ өз бетінше ажыратуға, бар жазбаны жоюға тыйым салынады. ПБЖ-ның бейнетіркегішті қосуы қызмет атқару басталған сәттен бастап және ол аяқталғанға дейін үздіксіз жүргізіледі. </w:t>
      </w:r>
    </w:p>
    <w:bookmarkEnd w:id="44"/>
    <w:p>
      <w:pPr>
        <w:spacing w:after="0"/>
        <w:ind w:left="0"/>
        <w:jc w:val="both"/>
      </w:pPr>
      <w:r>
        <w:rPr>
          <w:rFonts w:ascii="Times New Roman"/>
          <w:b w:val="false"/>
          <w:i w:val="false"/>
          <w:color w:val="000000"/>
          <w:sz w:val="28"/>
        </w:rPr>
        <w:t>
      Аудиобейнежазбаны жүргізу процесінде қызметкер мен құқық бұзушының барлық іс-әрекеттері тіркеледі, оның ішінде материалдардың құрастырылуы және құқық бұзушыны полицияға жеткізілуі, сондай-ақ көлік құралдарын тоқтату.</w:t>
      </w:r>
    </w:p>
    <w:bookmarkStart w:name="z46" w:id="45"/>
    <w:p>
      <w:pPr>
        <w:spacing w:after="0"/>
        <w:ind w:left="0"/>
        <w:jc w:val="both"/>
      </w:pPr>
      <w:r>
        <w:rPr>
          <w:rFonts w:ascii="Times New Roman"/>
          <w:b w:val="false"/>
          <w:i w:val="false"/>
          <w:color w:val="000000"/>
          <w:sz w:val="28"/>
        </w:rPr>
        <w:t xml:space="preserve">
      18. Ішкі істер органдарының (бұдан әрі – ІІО) жеке құрамының аудиобейнетіркегіш құралдарын пайдалану тәртібі "Қазақстан Республикасы ішкі істер органдары қызметкерлерінің әрекеттерін және қылмыстық немесе әкімшілік құқық бұзушылықтардың жасалу фактілерін тіркеу үшін техникалық құралдарды пайдалану нұсқаулығын бекіту туралы" Қазақстан Республикасы Ішкі істер министрінің 2014 жылғы 31 желтоқсандағы № 971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10227 болып тіркелген) регламенттеледі.</w:t>
      </w:r>
    </w:p>
    <w:bookmarkEnd w:id="45"/>
    <w:bookmarkStart w:name="z47" w:id="46"/>
    <w:p>
      <w:pPr>
        <w:spacing w:after="0"/>
        <w:ind w:left="0"/>
        <w:jc w:val="left"/>
      </w:pPr>
      <w:r>
        <w:rPr>
          <w:rFonts w:ascii="Times New Roman"/>
          <w:b/>
          <w:i w:val="false"/>
          <w:color w:val="000000"/>
        </w:rPr>
        <w:t xml:space="preserve"> 3-Параграф. Қоғамдық тәртіпті сақтау және жол қауіпсіздігін қамтамасыз ету кезінде патрульдік-бекеттік жасақшаларының азаматтармен қарым-қатынасы</w:t>
      </w:r>
    </w:p>
    <w:bookmarkEnd w:id="46"/>
    <w:bookmarkStart w:name="z48" w:id="47"/>
    <w:p>
      <w:pPr>
        <w:spacing w:after="0"/>
        <w:ind w:left="0"/>
        <w:jc w:val="both"/>
      </w:pPr>
      <w:r>
        <w:rPr>
          <w:rFonts w:ascii="Times New Roman"/>
          <w:b w:val="false"/>
          <w:i w:val="false"/>
          <w:color w:val="000000"/>
          <w:sz w:val="28"/>
        </w:rPr>
        <w:t>
      19. ПБЖ азаматтармен қарым-қатынас кезінде өз қолынан жібермей қызметтік куәлігін ұсынады (Қазақстан Республикасының заңнамасында өзге құжаттаманы көрсету көзделмеген), өзінің лауазымын, атағын және тегін атап таныстырады (бұл ретте қолын бас киіміне қоймайды, қол алысуға жол бермейді), одан кейін тоқтату себебі мен мақсатын қысқаша хабарлайды.</w:t>
      </w:r>
    </w:p>
    <w:bookmarkEnd w:id="47"/>
    <w:bookmarkStart w:name="z49" w:id="48"/>
    <w:p>
      <w:pPr>
        <w:spacing w:after="0"/>
        <w:ind w:left="0"/>
        <w:jc w:val="both"/>
      </w:pPr>
      <w:r>
        <w:rPr>
          <w:rFonts w:ascii="Times New Roman"/>
          <w:b w:val="false"/>
          <w:i w:val="false"/>
          <w:color w:val="000000"/>
          <w:sz w:val="28"/>
        </w:rPr>
        <w:t>
      20. Азаматтар жүгінген жағдайда ПБЖ оларды мұқият тыңдайды және құзыреті шегінде өтініштері бойынша шаралар қабылдайды, сондай-ақ құзыреттен тыс қойылған мәселені шешу үшін қайда жүгіну керектігін түсіндіреді.</w:t>
      </w:r>
    </w:p>
    <w:bookmarkEnd w:id="48"/>
    <w:bookmarkStart w:name="z50" w:id="49"/>
    <w:p>
      <w:pPr>
        <w:spacing w:after="0"/>
        <w:ind w:left="0"/>
        <w:jc w:val="both"/>
      </w:pPr>
      <w:r>
        <w:rPr>
          <w:rFonts w:ascii="Times New Roman"/>
          <w:b w:val="false"/>
          <w:i w:val="false"/>
          <w:color w:val="000000"/>
          <w:sz w:val="28"/>
        </w:rPr>
        <w:t>
      21. Азаматтардың барлық жүгіну жағдайларында ПБЖ мұқият, әдепті, сыпайы болуы тиіс, тек "Сіз" деп сөйлейді, өз талаптары мен ескертулерін сенімді және түсінікті түрде баяндайды, бұл ретте ар-намысы мен қадір-қасиетін қорлайтын іс-әрекеттерге жол бермейді.</w:t>
      </w:r>
    </w:p>
    <w:bookmarkEnd w:id="49"/>
    <w:bookmarkStart w:name="z51" w:id="50"/>
    <w:p>
      <w:pPr>
        <w:spacing w:after="0"/>
        <w:ind w:left="0"/>
        <w:jc w:val="both"/>
      </w:pPr>
      <w:r>
        <w:rPr>
          <w:rFonts w:ascii="Times New Roman"/>
          <w:b w:val="false"/>
          <w:i w:val="false"/>
          <w:color w:val="000000"/>
          <w:sz w:val="28"/>
        </w:rPr>
        <w:t>
      22. Егер азамат әкімшілік іс жүргізуді және басқа да заңды шектеулерді қамтамасыз ететін қызметкердің іс-әрекеттеріне ашулық танытса, оған тынышталуға уақыт беріп және оның мінез-құлқының заңсыздығын, сондай-ақ шағымдану тәртібін түсіндіруі қажет. Одан кейін әкімшілік материал толтырылады немесе әкімшілік іс жүргізудің өзге де функциялары жүзеге асырылады.</w:t>
      </w:r>
    </w:p>
    <w:bookmarkEnd w:id="50"/>
    <w:bookmarkStart w:name="z52" w:id="51"/>
    <w:p>
      <w:pPr>
        <w:spacing w:after="0"/>
        <w:ind w:left="0"/>
        <w:jc w:val="both"/>
      </w:pPr>
      <w:r>
        <w:rPr>
          <w:rFonts w:ascii="Times New Roman"/>
          <w:b w:val="false"/>
          <w:i w:val="false"/>
          <w:color w:val="000000"/>
          <w:sz w:val="28"/>
        </w:rPr>
        <w:t>
      23. ПБЖ аудио, фото немесе видео жазбалардың жүргізілгеніне немесе жүргізілмегеніне қарамастан, құқық қорғау органдарына кір келтіретін іс-әрекеттерді жасамай, Қазақстан Республикасының заңнамасы шеңберінде өзінің қызметтік қызметін жүзеге асыруы қажет. Өзінің қызметтік іс-әрекетінің аудио, фото және бейне жазу процесін азаматтардың заңды құқығы ретінде қабылдау және оған сабырлы түрде ден қою тиіс (қызметкерлердің қызметтік міндеттерін орындауына кедергі жасау арқылы қылмыс жасалған жерді тіркеу жағдайларын, қылмыс жасалған жерде жүргізілетін процестік әрекеттерді, сондай-ақ әкімшілік іс жүргізу процесіне ұқсас іс-әрекеттермен үшінші адамдардың араласу жағдайларын қоспағанда). Әлеуметтік желілердің ашық көздерінде ақпараттың шығуына не болмауына қарамастан, командирге оның қызметтік іс-әрекетінің тіркелуінің осындай деректері туралы баяндауы тиіс.</w:t>
      </w:r>
    </w:p>
    <w:bookmarkEnd w:id="51"/>
    <w:bookmarkStart w:name="z53" w:id="52"/>
    <w:p>
      <w:pPr>
        <w:spacing w:after="0"/>
        <w:ind w:left="0"/>
        <w:jc w:val="both"/>
      </w:pPr>
      <w:r>
        <w:rPr>
          <w:rFonts w:ascii="Times New Roman"/>
          <w:b w:val="false"/>
          <w:i w:val="false"/>
          <w:color w:val="000000"/>
          <w:sz w:val="28"/>
        </w:rPr>
        <w:t>
      24. Азаматтардың құжаттарымен, оларды тексерген кезде мұқият болып, оларда ешқандай белгі жасамау керек. Қолдан жасаудың айқын белгілері бар құжаттарды ұсынған немесе оларды заңсыз иеленген адамдар полиция органдарына жеткізіледі.</w:t>
      </w:r>
    </w:p>
    <w:bookmarkEnd w:id="52"/>
    <w:bookmarkStart w:name="z54" w:id="53"/>
    <w:p>
      <w:pPr>
        <w:spacing w:after="0"/>
        <w:ind w:left="0"/>
        <w:jc w:val="both"/>
      </w:pPr>
      <w:r>
        <w:rPr>
          <w:rFonts w:ascii="Times New Roman"/>
          <w:b w:val="false"/>
          <w:i w:val="false"/>
          <w:color w:val="000000"/>
          <w:sz w:val="28"/>
        </w:rPr>
        <w:t>
      25. Шетелдіктермен, дипломатиялық және оларға теңестірілген өкілдіктердің қызметкерлерімен байланысқа ПБЖ тек өзінің қызметтік міндеттері шегінде ғана түседі (құқық бұзушылықтардың жолын кесу, ұшақтың, жолаушылар поезының, электр пойызының қозғалыс кестесін түсіндіру, қонақ үйлердің, тамақтану пункттерінің, жанар-жағар май құю станцияларының, техникалық қызмет көрсету станцияларының орналасуы).</w:t>
      </w:r>
    </w:p>
    <w:bookmarkEnd w:id="53"/>
    <w:p>
      <w:pPr>
        <w:spacing w:after="0"/>
        <w:ind w:left="0"/>
        <w:jc w:val="both"/>
      </w:pPr>
      <w:r>
        <w:rPr>
          <w:rFonts w:ascii="Times New Roman"/>
          <w:b w:val="false"/>
          <w:i w:val="false"/>
          <w:color w:val="000000"/>
          <w:sz w:val="28"/>
        </w:rPr>
        <w:t xml:space="preserve">
      Шетелдіктердің және азаматтығы жоқ адамдардың құжаттарын тексеру кезінде ПБЖ шетелдік паспорттың, тұруға ықтиярхаттың, азаматтығы жоқ адамдар куәлігінің қолданылу мерзіміне, олардың осы елді мекенде болуының заңдылығын растайтын, тіркелгені туралы белгісі бар визаның, көші-қон карточкасының болуына назар аударады. Бұзушылықтар анықталған кезде Қазақстан Республикасы "Әкімшілік құқық бұзушылықтар туралы" </w:t>
      </w:r>
      <w:r>
        <w:rPr>
          <w:rFonts w:ascii="Times New Roman"/>
          <w:b w:val="false"/>
          <w:i w:val="false"/>
          <w:color w:val="000000"/>
          <w:sz w:val="28"/>
        </w:rPr>
        <w:t>кодексінің</w:t>
      </w:r>
      <w:r>
        <w:rPr>
          <w:rFonts w:ascii="Times New Roman"/>
          <w:b w:val="false"/>
          <w:i w:val="false"/>
          <w:color w:val="000000"/>
          <w:sz w:val="28"/>
        </w:rPr>
        <w:t xml:space="preserve"> (бұдан әрі – ӘҚБтК) және Қазақстан Республикасы Қылмыстық-процестік </w:t>
      </w:r>
      <w:r>
        <w:rPr>
          <w:rFonts w:ascii="Times New Roman"/>
          <w:b w:val="false"/>
          <w:i w:val="false"/>
          <w:color w:val="000000"/>
          <w:sz w:val="28"/>
        </w:rPr>
        <w:t>кодекстің</w:t>
      </w:r>
      <w:r>
        <w:rPr>
          <w:rFonts w:ascii="Times New Roman"/>
          <w:b w:val="false"/>
          <w:i w:val="false"/>
          <w:color w:val="000000"/>
          <w:sz w:val="28"/>
        </w:rPr>
        <w:t xml:space="preserve"> (бұдан әрі – ҚПК) талаптарына сәйкес жауапкершілікке тартуға шаралар қолданылады.</w:t>
      </w:r>
    </w:p>
    <w:bookmarkStart w:name="z55" w:id="54"/>
    <w:p>
      <w:pPr>
        <w:spacing w:after="0"/>
        <w:ind w:left="0"/>
        <w:jc w:val="both"/>
      </w:pPr>
      <w:r>
        <w:rPr>
          <w:rFonts w:ascii="Times New Roman"/>
          <w:b w:val="false"/>
          <w:i w:val="false"/>
          <w:color w:val="000000"/>
          <w:sz w:val="28"/>
        </w:rPr>
        <w:t>
      26. Денсаулық жағдайы ауыр екендігі айқын адамдар (оның ішінде жәбірленушілер, күдіктілер) табылған кезде олар табылған жерге дереу жедел медициналық көмек шақырылады және ол келгенге дейін дәрігерге дейінгі алғашқы көмек көрсетіледі. Полиция органдарына жеткізу одан ары ауруханаға жатқызу қажеттілігі және жедел медициналық жәрдем дәрігерімен анықтап белгіленген қарсы көрсетілімдер болмаған кезде ғана жүзеге асырылады. Құқық бұзушылыққа күдікті адамдарды шұғыл емдеуге жатқызу жағдайында кезекші бөлімнің нұсқауы бойынша ПБЖ бағытты қалдырады, ұстау режимі туралы мәселе шешілгенге дейін оларға ілесіп жүруді және күзетуді ұйымдастырады.</w:t>
      </w:r>
    </w:p>
    <w:bookmarkEnd w:id="54"/>
    <w:bookmarkStart w:name="z56" w:id="55"/>
    <w:p>
      <w:pPr>
        <w:spacing w:after="0"/>
        <w:ind w:left="0"/>
        <w:jc w:val="both"/>
      </w:pPr>
      <w:r>
        <w:rPr>
          <w:rFonts w:ascii="Times New Roman"/>
          <w:b w:val="false"/>
          <w:i w:val="false"/>
          <w:color w:val="000000"/>
          <w:sz w:val="28"/>
        </w:rPr>
        <w:t>
      27. ПБЖ қажет болған жағдайда жүргізушілерге олардың басқа жол қозғалысына қатысушыларға кедергі туғызған көлік құралдарын тасымалдауға көмек көрсетеді (ақауы бар, ЖКО, оның ішінде қаладан тыс автомобиль жолдарында).</w:t>
      </w:r>
    </w:p>
    <w:bookmarkEnd w:id="55"/>
    <w:bookmarkStart w:name="z57" w:id="56"/>
    <w:p>
      <w:pPr>
        <w:spacing w:after="0"/>
        <w:ind w:left="0"/>
        <w:jc w:val="left"/>
      </w:pPr>
      <w:r>
        <w:rPr>
          <w:rFonts w:ascii="Times New Roman"/>
          <w:b/>
          <w:i w:val="false"/>
          <w:color w:val="000000"/>
        </w:rPr>
        <w:t xml:space="preserve"> 3-тарау. Патрульдік-бекеттік қызметті атқарудың түрлері мен әдістері</w:t>
      </w:r>
    </w:p>
    <w:bookmarkEnd w:id="56"/>
    <w:bookmarkStart w:name="z58" w:id="57"/>
    <w:p>
      <w:pPr>
        <w:spacing w:after="0"/>
        <w:ind w:left="0"/>
        <w:jc w:val="left"/>
      </w:pPr>
      <w:r>
        <w:rPr>
          <w:rFonts w:ascii="Times New Roman"/>
          <w:b/>
          <w:i w:val="false"/>
          <w:color w:val="000000"/>
        </w:rPr>
        <w:t xml:space="preserve"> 1-Параграф. Қоғамдық тәртіпті сақтау және жол қауіпсіздігін қамтамасыз ету жөніндегі патрульдік-бекеттік қызметті атқару (жаяу патруль, автомобильде және басқа да көлік құралдарында патрульдеу; атты патрульдеу; итпен бірге патрульдеу, модульдік полиция бекеті, "Шеп" стационарлық полиция бекеті)</w:t>
      </w:r>
    </w:p>
    <w:bookmarkEnd w:id="57"/>
    <w:bookmarkStart w:name="z59" w:id="58"/>
    <w:p>
      <w:pPr>
        <w:spacing w:after="0"/>
        <w:ind w:left="0"/>
        <w:jc w:val="both"/>
      </w:pPr>
      <w:r>
        <w:rPr>
          <w:rFonts w:ascii="Times New Roman"/>
          <w:b w:val="false"/>
          <w:i w:val="false"/>
          <w:color w:val="000000"/>
          <w:sz w:val="28"/>
        </w:rPr>
        <w:t>
      28. Қызметке түсетін ПБЖ қызмет атқару орнына (бекет, патрульдеу бағыты) келіп, нұсқамада алынған нұсқауларға сәйкес кезекші бөлімге өзінің келгені және қызмет атқару аймағындағы жағдай туралы баяндайды (бұдан әрі сағат сайын, ал радио және ұялы байланыс болмаған жағдайда, оның пайда болуына қарай баяндайды).</w:t>
      </w:r>
    </w:p>
    <w:bookmarkEnd w:id="58"/>
    <w:p>
      <w:pPr>
        <w:spacing w:after="0"/>
        <w:ind w:left="0"/>
        <w:jc w:val="both"/>
      </w:pPr>
      <w:r>
        <w:rPr>
          <w:rFonts w:ascii="Times New Roman"/>
          <w:b w:val="false"/>
          <w:i w:val="false"/>
          <w:color w:val="000000"/>
          <w:sz w:val="28"/>
        </w:rPr>
        <w:t>
      ПБЖ қызметті бөлек атқару кезінде көру және есту шегінде (тек тәуліктің күндізгі уақытында және бір-бірінен 100 метрге дейінгі қашықтықта) болады.</w:t>
      </w:r>
    </w:p>
    <w:p>
      <w:pPr>
        <w:spacing w:after="0"/>
        <w:ind w:left="0"/>
        <w:jc w:val="both"/>
      </w:pPr>
      <w:r>
        <w:rPr>
          <w:rFonts w:ascii="Times New Roman"/>
          <w:b w:val="false"/>
          <w:i w:val="false"/>
          <w:color w:val="000000"/>
          <w:sz w:val="28"/>
        </w:rPr>
        <w:t>
      Патрульдеу бағытында ПБЖ жағдайдың өзгеруін тіркейді және осының негізінде қызмет атқарудың неғұрлым орынды тактикасын таңдайды.</w:t>
      </w:r>
    </w:p>
    <w:bookmarkStart w:name="z60" w:id="59"/>
    <w:p>
      <w:pPr>
        <w:spacing w:after="0"/>
        <w:ind w:left="0"/>
        <w:jc w:val="both"/>
      </w:pPr>
      <w:r>
        <w:rPr>
          <w:rFonts w:ascii="Times New Roman"/>
          <w:b w:val="false"/>
          <w:i w:val="false"/>
          <w:color w:val="000000"/>
          <w:sz w:val="28"/>
        </w:rPr>
        <w:t>
      29. Қызметке түскен қызметкерлер мынадай міндеттерді орындауды:</w:t>
      </w:r>
    </w:p>
    <w:bookmarkEnd w:id="59"/>
    <w:bookmarkStart w:name="z61" w:id="60"/>
    <w:p>
      <w:pPr>
        <w:spacing w:after="0"/>
        <w:ind w:left="0"/>
        <w:jc w:val="both"/>
      </w:pPr>
      <w:r>
        <w:rPr>
          <w:rFonts w:ascii="Times New Roman"/>
          <w:b w:val="false"/>
          <w:i w:val="false"/>
          <w:color w:val="000000"/>
          <w:sz w:val="28"/>
        </w:rPr>
        <w:t>
      1) көшелерде және басқа да қоғамдық орындарда құқықтық тәртіпті, сонымен қатар автомобиль жолдарында жол қауіпсіздігін;</w:t>
      </w:r>
    </w:p>
    <w:bookmarkEnd w:id="60"/>
    <w:bookmarkStart w:name="z62" w:id="61"/>
    <w:p>
      <w:pPr>
        <w:spacing w:after="0"/>
        <w:ind w:left="0"/>
        <w:jc w:val="both"/>
      </w:pPr>
      <w:r>
        <w:rPr>
          <w:rFonts w:ascii="Times New Roman"/>
          <w:b w:val="false"/>
          <w:i w:val="false"/>
          <w:color w:val="000000"/>
          <w:sz w:val="28"/>
        </w:rPr>
        <w:t>
      2) патрульдеу бағыттарында (бекеттерде) азаматтардың қауіпсіздігін қамтамасыз етуді, қылмыстар мен әкімшілік құқық бұзушылықтардың алдын алуды және жолын кесуді;</w:t>
      </w:r>
    </w:p>
    <w:bookmarkEnd w:id="61"/>
    <w:bookmarkStart w:name="z63" w:id="62"/>
    <w:p>
      <w:pPr>
        <w:spacing w:after="0"/>
        <w:ind w:left="0"/>
        <w:jc w:val="both"/>
      </w:pPr>
      <w:r>
        <w:rPr>
          <w:rFonts w:ascii="Times New Roman"/>
          <w:b w:val="false"/>
          <w:i w:val="false"/>
          <w:color w:val="000000"/>
          <w:sz w:val="28"/>
        </w:rPr>
        <w:t>
      3) бағыттарда (бекеттерде) қылмыс жасаған, тергеуден және соттан жасырынып жүрген адамдарды, әскери бөлімді өз бетімен тастап кеткен әскери қызметшілерді анықтауды және ұстауды;</w:t>
      </w:r>
    </w:p>
    <w:bookmarkEnd w:id="62"/>
    <w:bookmarkStart w:name="z64" w:id="63"/>
    <w:p>
      <w:pPr>
        <w:spacing w:after="0"/>
        <w:ind w:left="0"/>
        <w:jc w:val="both"/>
      </w:pPr>
      <w:r>
        <w:rPr>
          <w:rFonts w:ascii="Times New Roman"/>
          <w:b w:val="false"/>
          <w:i w:val="false"/>
          <w:color w:val="000000"/>
          <w:sz w:val="28"/>
        </w:rPr>
        <w:t>
      4) құзыреті шегінде айдап әкетілген, ұрланған, ЖКО орнынан қашып кеткен автомотокөлік құралдарын іздестіруге қатысуды;</w:t>
      </w:r>
    </w:p>
    <w:bookmarkEnd w:id="63"/>
    <w:bookmarkStart w:name="z65" w:id="64"/>
    <w:p>
      <w:pPr>
        <w:spacing w:after="0"/>
        <w:ind w:left="0"/>
        <w:jc w:val="both"/>
      </w:pPr>
      <w:r>
        <w:rPr>
          <w:rFonts w:ascii="Times New Roman"/>
          <w:b w:val="false"/>
          <w:i w:val="false"/>
          <w:color w:val="000000"/>
          <w:sz w:val="28"/>
        </w:rPr>
        <w:t>
      5) ЖКО орнында кейінге қалдырылмайтын іс-әрекеттерді жүзеге асыруды;</w:t>
      </w:r>
    </w:p>
    <w:bookmarkEnd w:id="64"/>
    <w:bookmarkStart w:name="z66" w:id="65"/>
    <w:p>
      <w:pPr>
        <w:spacing w:after="0"/>
        <w:ind w:left="0"/>
        <w:jc w:val="both"/>
      </w:pPr>
      <w:r>
        <w:rPr>
          <w:rFonts w:ascii="Times New Roman"/>
          <w:b w:val="false"/>
          <w:i w:val="false"/>
          <w:color w:val="000000"/>
          <w:sz w:val="28"/>
        </w:rPr>
        <w:t>
      6) көлік құралдарына ілесіп жүру жөніндегі іс-шараларды ұйымдастыруды және өткізуді;</w:t>
      </w:r>
    </w:p>
    <w:bookmarkEnd w:id="65"/>
    <w:bookmarkStart w:name="z67" w:id="66"/>
    <w:p>
      <w:pPr>
        <w:spacing w:after="0"/>
        <w:ind w:left="0"/>
        <w:jc w:val="both"/>
      </w:pPr>
      <w:r>
        <w:rPr>
          <w:rFonts w:ascii="Times New Roman"/>
          <w:b w:val="false"/>
          <w:i w:val="false"/>
          <w:color w:val="000000"/>
          <w:sz w:val="28"/>
        </w:rPr>
        <w:t>
      7) жедел-іздестіру қызметін жүзеге асыратын ішкі істер органдарының (бұдан әрі - ІІО) бөліністеріне көмек көрсетуді қамтамасыз етеді.</w:t>
      </w:r>
    </w:p>
    <w:bookmarkEnd w:id="66"/>
    <w:bookmarkStart w:name="z68" w:id="67"/>
    <w:p>
      <w:pPr>
        <w:spacing w:after="0"/>
        <w:ind w:left="0"/>
        <w:jc w:val="both"/>
      </w:pPr>
      <w:r>
        <w:rPr>
          <w:rFonts w:ascii="Times New Roman"/>
          <w:b w:val="false"/>
          <w:i w:val="false"/>
          <w:color w:val="000000"/>
          <w:sz w:val="28"/>
        </w:rPr>
        <w:t>
      30. Қызметке түскен қызметкерлер мынадай функцияларды орындауды:</w:t>
      </w:r>
    </w:p>
    <w:bookmarkEnd w:id="67"/>
    <w:bookmarkStart w:name="z69" w:id="68"/>
    <w:p>
      <w:pPr>
        <w:spacing w:after="0"/>
        <w:ind w:left="0"/>
        <w:jc w:val="both"/>
      </w:pPr>
      <w:r>
        <w:rPr>
          <w:rFonts w:ascii="Times New Roman"/>
          <w:b w:val="false"/>
          <w:i w:val="false"/>
          <w:color w:val="000000"/>
          <w:sz w:val="28"/>
        </w:rPr>
        <w:t>
      1) азаматтардың өмірін, денсаулығын, құқықтары мен бостандықтарын қылмыстық және өзге де құқыққа қарсы қолсұғушылықтардан қорғауды;</w:t>
      </w:r>
    </w:p>
    <w:bookmarkEnd w:id="68"/>
    <w:bookmarkStart w:name="z70" w:id="69"/>
    <w:p>
      <w:pPr>
        <w:spacing w:after="0"/>
        <w:ind w:left="0"/>
        <w:jc w:val="both"/>
      </w:pPr>
      <w:r>
        <w:rPr>
          <w:rFonts w:ascii="Times New Roman"/>
          <w:b w:val="false"/>
          <w:i w:val="false"/>
          <w:color w:val="000000"/>
          <w:sz w:val="28"/>
        </w:rPr>
        <w:t>
      2) құқық бұзушылықтардан, жазатайым оқиғалардан және ЖКО-дан зардап шеккен, сондай-ақ дәрменсіз немесе өмірі мен денсаулығына қауіпті өзге де жағдайдағы азаматтарға көмек көрсетуді;</w:t>
      </w:r>
    </w:p>
    <w:bookmarkEnd w:id="69"/>
    <w:bookmarkStart w:name="z71" w:id="70"/>
    <w:p>
      <w:pPr>
        <w:spacing w:after="0"/>
        <w:ind w:left="0"/>
        <w:jc w:val="both"/>
      </w:pPr>
      <w:r>
        <w:rPr>
          <w:rFonts w:ascii="Times New Roman"/>
          <w:b w:val="false"/>
          <w:i w:val="false"/>
          <w:color w:val="000000"/>
          <w:sz w:val="28"/>
        </w:rPr>
        <w:t>
      3) құқыққа қарсы әрекеттердің жолын кесуді және қылмыс жасаған адамдарды "ізін суытпай" ұстауды;</w:t>
      </w:r>
    </w:p>
    <w:bookmarkEnd w:id="70"/>
    <w:bookmarkStart w:name="z72" w:id="71"/>
    <w:p>
      <w:pPr>
        <w:spacing w:after="0"/>
        <w:ind w:left="0"/>
        <w:jc w:val="both"/>
      </w:pPr>
      <w:r>
        <w:rPr>
          <w:rFonts w:ascii="Times New Roman"/>
          <w:b w:val="false"/>
          <w:i w:val="false"/>
          <w:color w:val="000000"/>
          <w:sz w:val="28"/>
        </w:rPr>
        <w:t>
      4) қылмыстар мен әкімшілік құқық бұзушылықтардың алдын алу мен жолын кесуді, олардың жасалуына ықпал ететін мән-жайларды анықтауды және оларды өз құзіреті шегінде жою жөнінде шаралар қабылдауды;</w:t>
      </w:r>
    </w:p>
    <w:bookmarkEnd w:id="71"/>
    <w:bookmarkStart w:name="z73" w:id="72"/>
    <w:p>
      <w:pPr>
        <w:spacing w:after="0"/>
        <w:ind w:left="0"/>
        <w:jc w:val="both"/>
      </w:pPr>
      <w:r>
        <w:rPr>
          <w:rFonts w:ascii="Times New Roman"/>
          <w:b w:val="false"/>
          <w:i w:val="false"/>
          <w:color w:val="000000"/>
          <w:sz w:val="28"/>
        </w:rPr>
        <w:t>
      5) басқа құқық қорғау және мемлекеттік органдармен бірлесіп, ТЖ кезінде азаматтарды құтқару және оларға дәрігерге дейінгі көмек көрсету бойынша шұғыл шаралар қабылдауды;</w:t>
      </w:r>
    </w:p>
    <w:bookmarkEnd w:id="72"/>
    <w:bookmarkStart w:name="z74" w:id="73"/>
    <w:p>
      <w:pPr>
        <w:spacing w:after="0"/>
        <w:ind w:left="0"/>
        <w:jc w:val="both"/>
      </w:pPr>
      <w:r>
        <w:rPr>
          <w:rFonts w:ascii="Times New Roman"/>
          <w:b w:val="false"/>
          <w:i w:val="false"/>
          <w:color w:val="000000"/>
          <w:sz w:val="28"/>
        </w:rPr>
        <w:t>
      6) қоғамдық тәртіпті сақтау, жол қауіпсіздігін қамтамасыз ету мәселелері бойынша азаматтармен өзара іс-қимыл жасауды;</w:t>
      </w:r>
    </w:p>
    <w:bookmarkEnd w:id="73"/>
    <w:bookmarkStart w:name="z75" w:id="74"/>
    <w:p>
      <w:pPr>
        <w:spacing w:after="0"/>
        <w:ind w:left="0"/>
        <w:jc w:val="both"/>
      </w:pPr>
      <w:r>
        <w:rPr>
          <w:rFonts w:ascii="Times New Roman"/>
          <w:b w:val="false"/>
          <w:i w:val="false"/>
          <w:color w:val="000000"/>
          <w:sz w:val="28"/>
        </w:rPr>
        <w:t>
      7) өз құзыреті шегінде құқық қорғау және өзге де мемлекеттік органдар желісі бойынша жүзеге асырылатын қылмыстардың және өзге де құқық бұзушылықтардың алдын алу және ескерту, адамдарды іздестіру жөніндегі іс-шараларға қатысуды;</w:t>
      </w:r>
    </w:p>
    <w:bookmarkEnd w:id="74"/>
    <w:bookmarkStart w:name="z76" w:id="75"/>
    <w:p>
      <w:pPr>
        <w:spacing w:after="0"/>
        <w:ind w:left="0"/>
        <w:jc w:val="both"/>
      </w:pPr>
      <w:r>
        <w:rPr>
          <w:rFonts w:ascii="Times New Roman"/>
          <w:b w:val="false"/>
          <w:i w:val="false"/>
          <w:color w:val="000000"/>
          <w:sz w:val="28"/>
        </w:rPr>
        <w:t>
      8) өз өкілеттіктері шегінде соғыс жағдайында және ТЖ кезінде ІІО-ның тапсырмаларын орындауға қатысуды;</w:t>
      </w:r>
    </w:p>
    <w:bookmarkEnd w:id="75"/>
    <w:bookmarkStart w:name="z77" w:id="76"/>
    <w:p>
      <w:pPr>
        <w:spacing w:after="0"/>
        <w:ind w:left="0"/>
        <w:jc w:val="both"/>
      </w:pPr>
      <w:r>
        <w:rPr>
          <w:rFonts w:ascii="Times New Roman"/>
          <w:b w:val="false"/>
          <w:i w:val="false"/>
          <w:color w:val="000000"/>
          <w:sz w:val="28"/>
        </w:rPr>
        <w:t>
      9) көші-қон қызметінің қызметкерлеріне шетелдіктерді және азаматтығы жоқ адамдарды Қазақстан Республикасының Мемлекеттік шекарасы арқылы өткізу пунктіне дейін ілесіп жүру арқылы оларды шығарып жіберуге көмек көрсетуді қамтамасыз етеді.</w:t>
      </w:r>
    </w:p>
    <w:bookmarkEnd w:id="76"/>
    <w:bookmarkStart w:name="z78" w:id="77"/>
    <w:p>
      <w:pPr>
        <w:spacing w:after="0"/>
        <w:ind w:left="0"/>
        <w:jc w:val="both"/>
      </w:pPr>
      <w:r>
        <w:rPr>
          <w:rFonts w:ascii="Times New Roman"/>
          <w:b w:val="false"/>
          <w:i w:val="false"/>
          <w:color w:val="000000"/>
          <w:sz w:val="28"/>
        </w:rPr>
        <w:t>
      31. ПБЖ ауысуы бағытта алдын ала белгіленген орында (бекетте) жүргізіледі. Қызметке түсетін ПБЖ ауысушыға өзін таныстырады, соңғысы қызмет атқару уақытында орын алған оқиғалар мен алынған өкімдер туралы хабарлайды. Бағытты қабылдап-тапсыру туралы қабылдаушы тапсырушының қызметтік кітапшасына немесе қызмет атқаруды (бекеті) қабылдап-тапсыру журналына жазба жасайды, бұл туралы кезекші бөлімге баяндайды.</w:t>
      </w:r>
    </w:p>
    <w:bookmarkEnd w:id="77"/>
    <w:p>
      <w:pPr>
        <w:spacing w:after="0"/>
        <w:ind w:left="0"/>
        <w:jc w:val="both"/>
      </w:pPr>
      <w:r>
        <w:rPr>
          <w:rFonts w:ascii="Times New Roman"/>
          <w:b w:val="false"/>
          <w:i w:val="false"/>
          <w:color w:val="000000"/>
          <w:sz w:val="28"/>
        </w:rPr>
        <w:t>
      Белгіленген уақытта ауысымдық жасақша болмаған жағдайда ПБЖ бұл туралы кезекші бөлімге баяндайды және тек кезекшінің рұқсатымен ғана бағытты (бекетті) қалдыра алады.</w:t>
      </w:r>
    </w:p>
    <w:bookmarkStart w:name="z79" w:id="78"/>
    <w:p>
      <w:pPr>
        <w:spacing w:after="0"/>
        <w:ind w:left="0"/>
        <w:jc w:val="both"/>
      </w:pPr>
      <w:r>
        <w:rPr>
          <w:rFonts w:ascii="Times New Roman"/>
          <w:b w:val="false"/>
          <w:i w:val="false"/>
          <w:color w:val="000000"/>
          <w:sz w:val="28"/>
        </w:rPr>
        <w:t>
      32. ПБЖ белгіленген уақыт ішінде бағытта қызмет атқарады. Қызметтік міндеттерді орындау шеңберінде патрульдеу бағытын тек кезекші бөлімнің немесе командирдің нұсқауы бойынша немесе рұқсатымен қалдыруға жол беріледі.</w:t>
      </w:r>
    </w:p>
    <w:bookmarkEnd w:id="78"/>
    <w:bookmarkStart w:name="z80" w:id="79"/>
    <w:p>
      <w:pPr>
        <w:spacing w:after="0"/>
        <w:ind w:left="0"/>
        <w:jc w:val="both"/>
      </w:pPr>
      <w:r>
        <w:rPr>
          <w:rFonts w:ascii="Times New Roman"/>
          <w:b w:val="false"/>
          <w:i w:val="false"/>
          <w:color w:val="000000"/>
          <w:sz w:val="28"/>
        </w:rPr>
        <w:t>
      33. Қызмет атқару кезінде ПБЖ-ға:</w:t>
      </w:r>
    </w:p>
    <w:bookmarkEnd w:id="79"/>
    <w:bookmarkStart w:name="z81" w:id="80"/>
    <w:p>
      <w:pPr>
        <w:spacing w:after="0"/>
        <w:ind w:left="0"/>
        <w:jc w:val="both"/>
      </w:pPr>
      <w:r>
        <w:rPr>
          <w:rFonts w:ascii="Times New Roman"/>
          <w:b w:val="false"/>
          <w:i w:val="false"/>
          <w:color w:val="000000"/>
          <w:sz w:val="28"/>
        </w:rPr>
        <w:t>
      1) өзі тікелей бағынатын адамдарды қоспағанда, өзінің қаруын кімге болса да беруге және ұсынуға;</w:t>
      </w:r>
    </w:p>
    <w:bookmarkEnd w:id="80"/>
    <w:bookmarkStart w:name="z82" w:id="81"/>
    <w:p>
      <w:pPr>
        <w:spacing w:after="0"/>
        <w:ind w:left="0"/>
        <w:jc w:val="both"/>
      </w:pPr>
      <w:r>
        <w:rPr>
          <w:rFonts w:ascii="Times New Roman"/>
          <w:b w:val="false"/>
          <w:i w:val="false"/>
          <w:color w:val="000000"/>
          <w:sz w:val="28"/>
        </w:rPr>
        <w:t>
      2) радиостанция бойынша қызметтік емес сөйлесулер жүргізуге, қызметтен басқаға көңілін бөлуге;</w:t>
      </w:r>
    </w:p>
    <w:bookmarkEnd w:id="81"/>
    <w:bookmarkStart w:name="z83" w:id="82"/>
    <w:p>
      <w:pPr>
        <w:spacing w:after="0"/>
        <w:ind w:left="0"/>
        <w:jc w:val="both"/>
      </w:pPr>
      <w:r>
        <w:rPr>
          <w:rFonts w:ascii="Times New Roman"/>
          <w:b w:val="false"/>
          <w:i w:val="false"/>
          <w:color w:val="000000"/>
          <w:sz w:val="28"/>
        </w:rPr>
        <w:t>
      3) тұрғын үйлерге, клубтарға, мейрамханаларға және басқа да үй-жайларға қызметтік қажеттіліксіз кіруге;</w:t>
      </w:r>
    </w:p>
    <w:bookmarkEnd w:id="82"/>
    <w:bookmarkStart w:name="z84" w:id="83"/>
    <w:p>
      <w:pPr>
        <w:spacing w:after="0"/>
        <w:ind w:left="0"/>
        <w:jc w:val="both"/>
      </w:pPr>
      <w:r>
        <w:rPr>
          <w:rFonts w:ascii="Times New Roman"/>
          <w:b w:val="false"/>
          <w:i w:val="false"/>
          <w:color w:val="000000"/>
          <w:sz w:val="28"/>
        </w:rPr>
        <w:t>
      4) бағытты (бекетті) тастап кетуге;</w:t>
      </w:r>
    </w:p>
    <w:bookmarkEnd w:id="83"/>
    <w:bookmarkStart w:name="z85" w:id="84"/>
    <w:p>
      <w:pPr>
        <w:spacing w:after="0"/>
        <w:ind w:left="0"/>
        <w:jc w:val="both"/>
      </w:pPr>
      <w:r>
        <w:rPr>
          <w:rFonts w:ascii="Times New Roman"/>
          <w:b w:val="false"/>
          <w:i w:val="false"/>
          <w:color w:val="000000"/>
          <w:sz w:val="28"/>
        </w:rPr>
        <w:t>
      5) нысанды киім-кешек кию ережелерін бұзуға жол берілмейді.</w:t>
      </w:r>
    </w:p>
    <w:bookmarkEnd w:id="84"/>
    <w:bookmarkStart w:name="z86" w:id="85"/>
    <w:p>
      <w:pPr>
        <w:spacing w:after="0"/>
        <w:ind w:left="0"/>
        <w:jc w:val="both"/>
      </w:pPr>
      <w:r>
        <w:rPr>
          <w:rFonts w:ascii="Times New Roman"/>
          <w:b w:val="false"/>
          <w:i w:val="false"/>
          <w:color w:val="000000"/>
          <w:sz w:val="28"/>
        </w:rPr>
        <w:t>
      34. Қызмет атқару уақытында ПБЖ нұсқауда алынған, кезекші бөлімнен келіп түскен ақпаратты, құқық бұзушылықтар туралы хабарламаларды, қылмыстық құқық бұзушылық туралы хабарламаларды, полиция органдарына жеткізілген адамдар және олармен оқиға орнында жүргізілген талқылаулар, сондай-ақ олармен профилактикалық әңгімелер жүргізу туралы қызметтік кітапшаға жазады.</w:t>
      </w:r>
    </w:p>
    <w:bookmarkEnd w:id="85"/>
    <w:bookmarkStart w:name="z87" w:id="86"/>
    <w:p>
      <w:pPr>
        <w:spacing w:after="0"/>
        <w:ind w:left="0"/>
        <w:jc w:val="both"/>
      </w:pPr>
      <w:r>
        <w:rPr>
          <w:rFonts w:ascii="Times New Roman"/>
          <w:b w:val="false"/>
          <w:i w:val="false"/>
          <w:color w:val="000000"/>
          <w:sz w:val="28"/>
        </w:rPr>
        <w:t>
      35. Қызмет атқару барысында ПБЖ мыналарға:</w:t>
      </w:r>
    </w:p>
    <w:bookmarkEnd w:id="86"/>
    <w:bookmarkStart w:name="z88" w:id="87"/>
    <w:p>
      <w:pPr>
        <w:spacing w:after="0"/>
        <w:ind w:left="0"/>
        <w:jc w:val="both"/>
      </w:pPr>
      <w:r>
        <w:rPr>
          <w:rFonts w:ascii="Times New Roman"/>
          <w:b w:val="false"/>
          <w:i w:val="false"/>
          <w:color w:val="000000"/>
          <w:sz w:val="28"/>
        </w:rPr>
        <w:t>
      1) айналымында материалдық құндылықтар сақталатын және табылатын объектілердің, терезелердің, есіктердің, ілмектердің, қоршаулардың жай-күйіне, жұмыс режимі мен күзет ұйымының жанында жиі жүретін азаматтарға;</w:t>
      </w:r>
    </w:p>
    <w:bookmarkEnd w:id="87"/>
    <w:bookmarkStart w:name="z89" w:id="88"/>
    <w:p>
      <w:pPr>
        <w:spacing w:after="0"/>
        <w:ind w:left="0"/>
        <w:jc w:val="both"/>
      </w:pPr>
      <w:r>
        <w:rPr>
          <w:rFonts w:ascii="Times New Roman"/>
          <w:b w:val="false"/>
          <w:i w:val="false"/>
          <w:color w:val="000000"/>
          <w:sz w:val="28"/>
        </w:rPr>
        <w:t>
      2) күдікті сақтық пен алаңдаушылық танытатын, маусымға сай емес немесе бойы мен денесіне сай келмейтін киім киген, таңғыштары мен жарақаттары бар азаматтарға, сондай-ақ қараусыз қалдырылған көлік құралдарына;</w:t>
      </w:r>
    </w:p>
    <w:bookmarkEnd w:id="88"/>
    <w:bookmarkStart w:name="z90" w:id="89"/>
    <w:p>
      <w:pPr>
        <w:spacing w:after="0"/>
        <w:ind w:left="0"/>
        <w:jc w:val="both"/>
      </w:pPr>
      <w:r>
        <w:rPr>
          <w:rFonts w:ascii="Times New Roman"/>
          <w:b w:val="false"/>
          <w:i w:val="false"/>
          <w:color w:val="000000"/>
          <w:sz w:val="28"/>
        </w:rPr>
        <w:t>
      3) көшелерде, автокөлік жолдарында, алаңдарда, аулаларда, скверлерде, саяқбақтарда және азаматтардың жаппай жиналуына;</w:t>
      </w:r>
    </w:p>
    <w:bookmarkEnd w:id="89"/>
    <w:bookmarkStart w:name="z91" w:id="90"/>
    <w:p>
      <w:pPr>
        <w:spacing w:after="0"/>
        <w:ind w:left="0"/>
        <w:jc w:val="both"/>
      </w:pPr>
      <w:r>
        <w:rPr>
          <w:rFonts w:ascii="Times New Roman"/>
          <w:b w:val="false"/>
          <w:i w:val="false"/>
          <w:color w:val="000000"/>
          <w:sz w:val="28"/>
        </w:rPr>
        <w:t xml:space="preserve">
      4) "Жол жүрісі қағидалары, Көлік құралдарын пайдалануға рұқсат беру жөніндегі негізгі ережелері,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бұйрығымен бекітілген (Нормативтік құқықтық актілерді мемлекеттік тіркеу тізілімінде № 33003 болып тіркелген) Жол жүрісі </w:t>
      </w:r>
      <w:r>
        <w:rPr>
          <w:rFonts w:ascii="Times New Roman"/>
          <w:b w:val="false"/>
          <w:i w:val="false"/>
          <w:color w:val="000000"/>
          <w:sz w:val="28"/>
        </w:rPr>
        <w:t>қағидаларын</w:t>
      </w:r>
      <w:r>
        <w:rPr>
          <w:rFonts w:ascii="Times New Roman"/>
          <w:b w:val="false"/>
          <w:i w:val="false"/>
          <w:color w:val="000000"/>
          <w:sz w:val="28"/>
        </w:rPr>
        <w:t xml:space="preserve"> (бұдан әрі - ЖЖҚ) бұзуға жол беретін азаматтардың, құқық бұзушылардың жүруі мүмкін орындарға және қауіпті жерлерде ойнап жүрген балаларға;</w:t>
      </w:r>
    </w:p>
    <w:bookmarkEnd w:id="90"/>
    <w:bookmarkStart w:name="z92" w:id="91"/>
    <w:p>
      <w:pPr>
        <w:spacing w:after="0"/>
        <w:ind w:left="0"/>
        <w:jc w:val="both"/>
      </w:pPr>
      <w:r>
        <w:rPr>
          <w:rFonts w:ascii="Times New Roman"/>
          <w:b w:val="false"/>
          <w:i w:val="false"/>
          <w:color w:val="000000"/>
          <w:sz w:val="28"/>
        </w:rPr>
        <w:t>
      5) күдікті шулар, иістер, оттың немесе түтіннің пайда болуы және ТЖ-ның басқа да белгілеріне;</w:t>
      </w:r>
    </w:p>
    <w:bookmarkEnd w:id="91"/>
    <w:bookmarkStart w:name="z93" w:id="92"/>
    <w:p>
      <w:pPr>
        <w:spacing w:after="0"/>
        <w:ind w:left="0"/>
        <w:jc w:val="both"/>
      </w:pPr>
      <w:r>
        <w:rPr>
          <w:rFonts w:ascii="Times New Roman"/>
          <w:b w:val="false"/>
          <w:i w:val="false"/>
          <w:color w:val="000000"/>
          <w:sz w:val="28"/>
        </w:rPr>
        <w:t>
      6) қылмыстық-атқарушылық жүйе мекемелеріне жақын орналасқан аумақтарда табылған азаматтар мен көлік құралдарына;</w:t>
      </w:r>
    </w:p>
    <w:bookmarkEnd w:id="92"/>
    <w:bookmarkStart w:name="z94" w:id="93"/>
    <w:p>
      <w:pPr>
        <w:spacing w:after="0"/>
        <w:ind w:left="0"/>
        <w:jc w:val="both"/>
      </w:pPr>
      <w:r>
        <w:rPr>
          <w:rFonts w:ascii="Times New Roman"/>
          <w:b w:val="false"/>
          <w:i w:val="false"/>
          <w:color w:val="000000"/>
          <w:sz w:val="28"/>
        </w:rPr>
        <w:t>
      7) ұшқышсыз ұшу аппараттарын тиісті рұқсатсыз қоғамдық орындарда және жаппай іс-шаралар өткізілетін орындарда, сондай-ақ режимді нысандарға жақын жерлерде пайдаланылуына;</w:t>
      </w:r>
    </w:p>
    <w:bookmarkEnd w:id="93"/>
    <w:bookmarkStart w:name="z95" w:id="94"/>
    <w:p>
      <w:pPr>
        <w:spacing w:after="0"/>
        <w:ind w:left="0"/>
        <w:jc w:val="both"/>
      </w:pPr>
      <w:r>
        <w:rPr>
          <w:rFonts w:ascii="Times New Roman"/>
          <w:b w:val="false"/>
          <w:i w:val="false"/>
          <w:color w:val="000000"/>
          <w:sz w:val="28"/>
        </w:rPr>
        <w:t>
      8) қоғамдық орындарда күдікті заттардың (иесіз сөмкелер, қораптар, пакеттер) болуына;</w:t>
      </w:r>
    </w:p>
    <w:bookmarkEnd w:id="94"/>
    <w:bookmarkStart w:name="z96" w:id="95"/>
    <w:p>
      <w:pPr>
        <w:spacing w:after="0"/>
        <w:ind w:left="0"/>
        <w:jc w:val="both"/>
      </w:pPr>
      <w:r>
        <w:rPr>
          <w:rFonts w:ascii="Times New Roman"/>
          <w:b w:val="false"/>
          <w:i w:val="false"/>
          <w:color w:val="000000"/>
          <w:sz w:val="28"/>
        </w:rPr>
        <w:t xml:space="preserve">
      9) азаматтардың қауіптілігі жоғары орындарда (су қоймалары, таулы жерлерде) болуына; </w:t>
      </w:r>
    </w:p>
    <w:bookmarkEnd w:id="95"/>
    <w:bookmarkStart w:name="z97" w:id="96"/>
    <w:p>
      <w:pPr>
        <w:spacing w:after="0"/>
        <w:ind w:left="0"/>
        <w:jc w:val="both"/>
      </w:pPr>
      <w:r>
        <w:rPr>
          <w:rFonts w:ascii="Times New Roman"/>
          <w:b w:val="false"/>
          <w:i w:val="false"/>
          <w:color w:val="000000"/>
          <w:sz w:val="28"/>
        </w:rPr>
        <w:t>
      10) жол қозғалысын реттейтін техникалық құралдардың (бағдаршам, жол белгілері) жарамдылығына, жол қозғалысының қауіпсіздігіне әсер ететін жол үстінде жүргізіліп жатқан жұмыстарға және азаматтардың өмірі мен денсаулықтарына қатер төндіретін басқа да оқыс жағдайларға;</w:t>
      </w:r>
    </w:p>
    <w:bookmarkEnd w:id="96"/>
    <w:bookmarkStart w:name="z98" w:id="97"/>
    <w:p>
      <w:pPr>
        <w:spacing w:after="0"/>
        <w:ind w:left="0"/>
        <w:jc w:val="both"/>
      </w:pPr>
      <w:r>
        <w:rPr>
          <w:rFonts w:ascii="Times New Roman"/>
          <w:b w:val="false"/>
          <w:i w:val="false"/>
          <w:color w:val="000000"/>
          <w:sz w:val="28"/>
        </w:rPr>
        <w:t>
      11) қала сыртындағы автомобиль жолдарында азаматтардың, велосипедшілерді, жануарлардың болуына ерекше назар аударуы тиіс.</w:t>
      </w:r>
    </w:p>
    <w:bookmarkEnd w:id="97"/>
    <w:p>
      <w:pPr>
        <w:spacing w:after="0"/>
        <w:ind w:left="0"/>
        <w:jc w:val="both"/>
      </w:pPr>
      <w:r>
        <w:rPr>
          <w:rFonts w:ascii="Times New Roman"/>
          <w:b w:val="false"/>
          <w:i w:val="false"/>
          <w:color w:val="000000"/>
          <w:sz w:val="28"/>
        </w:rPr>
        <w:t>
      Жоғарыда көрсетілген фактілер анықталған жағдайда ол туралы кезекші бөлімге баяндайды. Қозғалысқа келтірілген кедергілер мен ақаулар жөнделгенше реттеу (тоқтату) жүргізеді, азаматтардың, жол қозғалысының қауіпсіздігін қамтамасыз ету бойынша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Ішкі істер министрінің м.а. 18.10.2023 </w:t>
      </w:r>
      <w:r>
        <w:rPr>
          <w:rFonts w:ascii="Times New Roman"/>
          <w:b w:val="false"/>
          <w:i w:val="false"/>
          <w:color w:val="000000"/>
          <w:sz w:val="28"/>
        </w:rPr>
        <w:t>№ 748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98"/>
    <w:p>
      <w:pPr>
        <w:spacing w:after="0"/>
        <w:ind w:left="0"/>
        <w:jc w:val="both"/>
      </w:pPr>
      <w:r>
        <w:rPr>
          <w:rFonts w:ascii="Times New Roman"/>
          <w:b w:val="false"/>
          <w:i w:val="false"/>
          <w:color w:val="000000"/>
          <w:sz w:val="28"/>
        </w:rPr>
        <w:t>
      36. ПБЖ ЖЖҚ бұзушылықтарын анықтауды:</w:t>
      </w:r>
    </w:p>
    <w:bookmarkEnd w:id="98"/>
    <w:bookmarkStart w:name="z100" w:id="99"/>
    <w:p>
      <w:pPr>
        <w:spacing w:after="0"/>
        <w:ind w:left="0"/>
        <w:jc w:val="both"/>
      </w:pPr>
      <w:r>
        <w:rPr>
          <w:rFonts w:ascii="Times New Roman"/>
          <w:b w:val="false"/>
          <w:i w:val="false"/>
          <w:color w:val="000000"/>
          <w:sz w:val="28"/>
        </w:rPr>
        <w:t xml:space="preserve">
      1) арнайы дыбыс және жарық сигналдарын, дауыс зорайтқыш қондырғыны пайдалана отырып, патрульдік автомобильде (мотоциклде) қозғалыста жүзеге асырады. ЖЖҚ-ны бұзу анықтаған кезде дауыс зорайтқыш құрылғысын қолдана отырып, дауыстық пәрмен береді. </w:t>
      </w:r>
    </w:p>
    <w:bookmarkEnd w:id="99"/>
    <w:p>
      <w:pPr>
        <w:spacing w:after="0"/>
        <w:ind w:left="0"/>
        <w:jc w:val="both"/>
      </w:pPr>
      <w:r>
        <w:rPr>
          <w:rFonts w:ascii="Times New Roman"/>
          <w:b w:val="false"/>
          <w:i w:val="false"/>
          <w:color w:val="000000"/>
          <w:sz w:val="28"/>
        </w:rPr>
        <w:t>
      Мысалы, "Көлік құралының жүргізушісі (маркасы, моделі, мемлекеттік тіркеу нөмірі белгісі), оңға қабылдап, тоқтауыңызды сұраймын!" пәрменін мемлекеттік және орыс тілдерінде қайталай отырып береді.</w:t>
      </w:r>
    </w:p>
    <w:p>
      <w:pPr>
        <w:spacing w:after="0"/>
        <w:ind w:left="0"/>
        <w:jc w:val="both"/>
      </w:pPr>
      <w:r>
        <w:rPr>
          <w:rFonts w:ascii="Times New Roman"/>
          <w:b w:val="false"/>
          <w:i w:val="false"/>
          <w:color w:val="000000"/>
          <w:sz w:val="28"/>
        </w:rPr>
        <w:t>
      Көлік құралдарын тоқтату ең аз қысқа мерзімге қозғалысқа кедергі келтірмейтін орындарда жүзеге асырылады. Жол жүру бағыттарында қалалық қоғамдық көлікті тоқтатуға, жол қозғалысы ережелерінің талаптары бұзылған жағдайда жүргізушілерге бұзушылықтың мәнін түсіндіру және бағыттағы соңғы аялдаманың орналасуын нақтылау, кейіннен әкімшілік материал толтыру үшін рұқсат етіледі.</w:t>
      </w:r>
    </w:p>
    <w:p>
      <w:pPr>
        <w:spacing w:after="0"/>
        <w:ind w:left="0"/>
        <w:jc w:val="both"/>
      </w:pPr>
      <w:r>
        <w:rPr>
          <w:rFonts w:ascii="Times New Roman"/>
          <w:b w:val="false"/>
          <w:i w:val="false"/>
          <w:color w:val="000000"/>
          <w:sz w:val="28"/>
        </w:rPr>
        <w:t>
      Жол жүрісін қадағалау процесінде пайдаланылатын көлік құралдары туралы ақпаратты стационарлық камералардан планшеттерге беретін бағдарламалық қамтамасыз етілуі бар планшеттерді пайдалануға жол беріледі.</w:t>
      </w:r>
    </w:p>
    <w:bookmarkStart w:name="z101" w:id="100"/>
    <w:p>
      <w:pPr>
        <w:spacing w:after="0"/>
        <w:ind w:left="0"/>
        <w:jc w:val="both"/>
      </w:pPr>
      <w:r>
        <w:rPr>
          <w:rFonts w:ascii="Times New Roman"/>
          <w:b w:val="false"/>
          <w:i w:val="false"/>
          <w:color w:val="000000"/>
          <w:sz w:val="28"/>
        </w:rPr>
        <w:t>
      2) жаяу тәртіпте. Бұндай жағдайда көлік құралын тоқтату бірмезетте ысқыру белгісімен бірге көлік құралына бағытталған қолмен көрсетумен немесе таяқшамен жүзеге асырылады, бұл жүргізушіге түсінікті болуы олардың орындалуы авариялық жағдай туғызбауы үшін уақытылы көрсетілуі тиіс.</w:t>
      </w:r>
    </w:p>
    <w:bookmarkEnd w:id="100"/>
    <w:bookmarkStart w:name="z102" w:id="101"/>
    <w:p>
      <w:pPr>
        <w:spacing w:after="0"/>
        <w:ind w:left="0"/>
        <w:jc w:val="both"/>
      </w:pPr>
      <w:r>
        <w:rPr>
          <w:rFonts w:ascii="Times New Roman"/>
          <w:b w:val="false"/>
          <w:i w:val="false"/>
          <w:color w:val="000000"/>
          <w:sz w:val="28"/>
        </w:rPr>
        <w:t xml:space="preserve">
      37.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 және даму министрінің 2015 жылғы 27 ақпандағы </w:t>
      </w:r>
      <w:r>
        <w:rPr>
          <w:rFonts w:ascii="Times New Roman"/>
          <w:b w:val="false"/>
          <w:i w:val="false"/>
          <w:color w:val="000000"/>
          <w:sz w:val="28"/>
        </w:rPr>
        <w:t>№ 206</w:t>
      </w:r>
      <w:r>
        <w:rPr>
          <w:rFonts w:ascii="Times New Roman"/>
          <w:b w:val="false"/>
          <w:i w:val="false"/>
          <w:color w:val="000000"/>
          <w:sz w:val="28"/>
        </w:rPr>
        <w:t xml:space="preserve"> (Нормативтік құқықтық актілерді мемлекеттік тіркеу тізілімінде № 11395 болып тіркелген) және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2015 жылғы 17 сәуірдегі </w:t>
      </w:r>
      <w:r>
        <w:rPr>
          <w:rFonts w:ascii="Times New Roman"/>
          <w:b w:val="false"/>
          <w:i w:val="false"/>
          <w:color w:val="000000"/>
          <w:sz w:val="28"/>
        </w:rPr>
        <w:t>№ 460</w:t>
      </w:r>
      <w:r>
        <w:rPr>
          <w:rFonts w:ascii="Times New Roman"/>
          <w:b w:val="false"/>
          <w:i w:val="false"/>
          <w:color w:val="000000"/>
          <w:sz w:val="28"/>
        </w:rPr>
        <w:t xml:space="preserve"> бұйрықтарымен (Нормативтік құқықтық актілерді мемлекеттік тіркеу тізілімінде № 11779 болып тіркелген) бекітілген ірі габаритті, ауыр салмақты және қауіпті жүктерді тасымалдау қағидаларының жол жүрісі қауіпсіздігіне және қоршаған ортаға қауіп төндіретін бұзушылықтары анықталған жағдайда ПБЖ көрсетілген көлік құралдарының одан әрі жүруіне жол бермейді, мұндай көлік құралдарын жолдың жүріс бөлігінен басқа жаққа бұру шараларын қабылдайды, кезекші бөлімге баяндайды және кезекшінің нұсқауларын орындайды.</w:t>
      </w:r>
    </w:p>
    <w:bookmarkEnd w:id="101"/>
    <w:bookmarkStart w:name="z103" w:id="102"/>
    <w:p>
      <w:pPr>
        <w:spacing w:after="0"/>
        <w:ind w:left="0"/>
        <w:jc w:val="both"/>
      </w:pPr>
      <w:r>
        <w:rPr>
          <w:rFonts w:ascii="Times New Roman"/>
          <w:b w:val="false"/>
          <w:i w:val="false"/>
          <w:color w:val="000000"/>
          <w:sz w:val="28"/>
        </w:rPr>
        <w:t>
      38. ПБЖ қол қимылдарын немесе таяқшаны жол қозғалысын қолмен реттеу немесе көлік құралдарын тоқтату үшін қолданады. Жол қозғалысына қатысушылардың назарын аудару, әкімшілік құқық бұзушылықтардың алдын алу және жолын кесу үшін ысқыру белгісімен қосымша қысқа сигналдар беріледі.</w:t>
      </w:r>
    </w:p>
    <w:bookmarkEnd w:id="102"/>
    <w:bookmarkStart w:name="z104" w:id="103"/>
    <w:p>
      <w:pPr>
        <w:spacing w:after="0"/>
        <w:ind w:left="0"/>
        <w:jc w:val="both"/>
      </w:pPr>
      <w:r>
        <w:rPr>
          <w:rFonts w:ascii="Times New Roman"/>
          <w:b w:val="false"/>
          <w:i w:val="false"/>
          <w:color w:val="000000"/>
          <w:sz w:val="28"/>
        </w:rPr>
        <w:t>
      39. ПБЖ жол қозғалысы қатысушысына мынадай жағдайларда көлік құралынан шығуды талап етеді:</w:t>
      </w:r>
    </w:p>
    <w:bookmarkEnd w:id="103"/>
    <w:bookmarkStart w:name="z105" w:id="104"/>
    <w:p>
      <w:pPr>
        <w:spacing w:after="0"/>
        <w:ind w:left="0"/>
        <w:jc w:val="both"/>
      </w:pPr>
      <w:r>
        <w:rPr>
          <w:rFonts w:ascii="Times New Roman"/>
          <w:b w:val="false"/>
          <w:i w:val="false"/>
          <w:color w:val="000000"/>
          <w:sz w:val="28"/>
        </w:rPr>
        <w:t>
      1) жүргізушіде мас болу белгілері және (немесе) шаршаулы жағдайы болған кезде;</w:t>
      </w:r>
    </w:p>
    <w:bookmarkEnd w:id="104"/>
    <w:bookmarkStart w:name="z106" w:id="105"/>
    <w:p>
      <w:pPr>
        <w:spacing w:after="0"/>
        <w:ind w:left="0"/>
        <w:jc w:val="both"/>
      </w:pPr>
      <w:r>
        <w:rPr>
          <w:rFonts w:ascii="Times New Roman"/>
          <w:b w:val="false"/>
          <w:i w:val="false"/>
          <w:color w:val="000000"/>
          <w:sz w:val="28"/>
        </w:rPr>
        <w:t>
      2) жеке басын тексеріп қарау, көлік құралы мен жүкті тексеріп қарау жүргізу үшін;</w:t>
      </w:r>
    </w:p>
    <w:bookmarkEnd w:id="105"/>
    <w:bookmarkStart w:name="z107" w:id="106"/>
    <w:p>
      <w:pPr>
        <w:spacing w:after="0"/>
        <w:ind w:left="0"/>
        <w:jc w:val="both"/>
      </w:pPr>
      <w:r>
        <w:rPr>
          <w:rFonts w:ascii="Times New Roman"/>
          <w:b w:val="false"/>
          <w:i w:val="false"/>
          <w:color w:val="000000"/>
          <w:sz w:val="28"/>
        </w:rPr>
        <w:t>
      3) жүргізушінің (көлік құралы иесінің) қатысуымен көлік құралының агрегаттары мен тораптарының нөмірлерін тіркеу құжаттарындағы жазбалармен салыстырып тексеру жүргізу үшін;</w:t>
      </w:r>
    </w:p>
    <w:bookmarkEnd w:id="106"/>
    <w:bookmarkStart w:name="z108" w:id="107"/>
    <w:p>
      <w:pPr>
        <w:spacing w:after="0"/>
        <w:ind w:left="0"/>
        <w:jc w:val="both"/>
      </w:pPr>
      <w:r>
        <w:rPr>
          <w:rFonts w:ascii="Times New Roman"/>
          <w:b w:val="false"/>
          <w:i w:val="false"/>
          <w:color w:val="000000"/>
          <w:sz w:val="28"/>
        </w:rPr>
        <w:t>
      4) оның процессуалды әрекеттерді жүзеге асыруға, сондай-ақ жол қозғалысының басқа да қатысушыларына немесе қызметкерлерге көмек көрсетуге қатысуға талап еткенде;</w:t>
      </w:r>
    </w:p>
    <w:bookmarkEnd w:id="107"/>
    <w:bookmarkStart w:name="z109" w:id="108"/>
    <w:p>
      <w:pPr>
        <w:spacing w:after="0"/>
        <w:ind w:left="0"/>
        <w:jc w:val="both"/>
      </w:pPr>
      <w:r>
        <w:rPr>
          <w:rFonts w:ascii="Times New Roman"/>
          <w:b w:val="false"/>
          <w:i w:val="false"/>
          <w:color w:val="000000"/>
          <w:sz w:val="28"/>
        </w:rPr>
        <w:t xml:space="preserve">
      5) көлік құралының техникалық ақаулығын немесе Қазақстан Республикасы Инвестиция және даму министрінің 2015 жылғы 30 сәуірдегі № 546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12463 болып тіркелген) бекітілген жүктерді тасымалдау қағидаларының бұзылуын жою қажеттілігінде;</w:t>
      </w:r>
    </w:p>
    <w:bookmarkEnd w:id="108"/>
    <w:bookmarkStart w:name="z110" w:id="109"/>
    <w:p>
      <w:pPr>
        <w:spacing w:after="0"/>
        <w:ind w:left="0"/>
        <w:jc w:val="both"/>
      </w:pPr>
      <w:r>
        <w:rPr>
          <w:rFonts w:ascii="Times New Roman"/>
          <w:b w:val="false"/>
          <w:i w:val="false"/>
          <w:color w:val="000000"/>
          <w:sz w:val="28"/>
        </w:rPr>
        <w:t>
      6) оның мінез-құлқы қызметкердің жеке қауіпсіздігіне қауіп төндіргенде.</w:t>
      </w:r>
    </w:p>
    <w:bookmarkEnd w:id="109"/>
    <w:bookmarkStart w:name="z111" w:id="110"/>
    <w:p>
      <w:pPr>
        <w:spacing w:after="0"/>
        <w:ind w:left="0"/>
        <w:jc w:val="both"/>
      </w:pPr>
      <w:r>
        <w:rPr>
          <w:rFonts w:ascii="Times New Roman"/>
          <w:b w:val="false"/>
          <w:i w:val="false"/>
          <w:color w:val="000000"/>
          <w:sz w:val="28"/>
        </w:rPr>
        <w:t>
      40. ПБЖ жүргізушіге көлік құралын қызметкер көрсеткен басқа жерге ауыстыруды көрсетеді, егер:</w:t>
      </w:r>
    </w:p>
    <w:bookmarkEnd w:id="110"/>
    <w:bookmarkStart w:name="z112" w:id="111"/>
    <w:p>
      <w:pPr>
        <w:spacing w:after="0"/>
        <w:ind w:left="0"/>
        <w:jc w:val="both"/>
      </w:pPr>
      <w:r>
        <w:rPr>
          <w:rFonts w:ascii="Times New Roman"/>
          <w:b w:val="false"/>
          <w:i w:val="false"/>
          <w:color w:val="000000"/>
          <w:sz w:val="28"/>
        </w:rPr>
        <w:t>
      1) көлік құралының тоқтаған жерінде болуы басқа да жол қозғалысының қатысушыларының қауіп не кедергі келтірсе (ЖКО деректерін қоспағанда және қылмыс болған жерде іс жүргізу әрекеттері аяқталғанға дейін);</w:t>
      </w:r>
    </w:p>
    <w:bookmarkEnd w:id="111"/>
    <w:bookmarkStart w:name="z113" w:id="112"/>
    <w:p>
      <w:pPr>
        <w:spacing w:after="0"/>
        <w:ind w:left="0"/>
        <w:jc w:val="both"/>
      </w:pPr>
      <w:r>
        <w:rPr>
          <w:rFonts w:ascii="Times New Roman"/>
          <w:b w:val="false"/>
          <w:i w:val="false"/>
          <w:color w:val="000000"/>
          <w:sz w:val="28"/>
        </w:rPr>
        <w:t>
      2) көлік құралындағы жүргізушімен қарым-қатынас орнатқан кезде қызметкердің жүру бөлігінде болуы қызметкердің жеке қауіпсіздігіне қатер төндірсе.</w:t>
      </w:r>
    </w:p>
    <w:bookmarkEnd w:id="112"/>
    <w:bookmarkStart w:name="z114" w:id="113"/>
    <w:p>
      <w:pPr>
        <w:spacing w:after="0"/>
        <w:ind w:left="0"/>
        <w:jc w:val="both"/>
      </w:pPr>
      <w:r>
        <w:rPr>
          <w:rFonts w:ascii="Times New Roman"/>
          <w:b w:val="false"/>
          <w:i w:val="false"/>
          <w:color w:val="000000"/>
          <w:sz w:val="28"/>
        </w:rPr>
        <w:t>
      41. Көлік құралын мәжбүрлеп тоқтату:</w:t>
      </w:r>
    </w:p>
    <w:bookmarkEnd w:id="113"/>
    <w:bookmarkStart w:name="z115" w:id="114"/>
    <w:p>
      <w:pPr>
        <w:spacing w:after="0"/>
        <w:ind w:left="0"/>
        <w:jc w:val="both"/>
      </w:pPr>
      <w:r>
        <w:rPr>
          <w:rFonts w:ascii="Times New Roman"/>
          <w:b w:val="false"/>
          <w:i w:val="false"/>
          <w:color w:val="000000"/>
          <w:sz w:val="28"/>
        </w:rPr>
        <w:t xml:space="preserve">
      1) "Құқық қорғау қызметі туралы" Қазақстан Республикасының Заңында (бұдан әрі-Заң) көзделген жағдайлар туындаған кезде және тәртіппен көлікті мәжбүрлеп тоқтатудың арнайы құралдарын қолдана отырып; </w:t>
      </w:r>
    </w:p>
    <w:bookmarkEnd w:id="114"/>
    <w:bookmarkStart w:name="z116" w:id="115"/>
    <w:p>
      <w:pPr>
        <w:spacing w:after="0"/>
        <w:ind w:left="0"/>
        <w:jc w:val="both"/>
      </w:pPr>
      <w:r>
        <w:rPr>
          <w:rFonts w:ascii="Times New Roman"/>
          <w:b w:val="false"/>
          <w:i w:val="false"/>
          <w:color w:val="000000"/>
          <w:sz w:val="28"/>
        </w:rPr>
        <w:t>
      2) реттеушінің сигналдарын, реттеудің техникалық құралдарын пайдалана отырып, жолдардың жекеленген учаскелерінде қозғалысты уақытша шектеу немесе тыйым салу арқылы;</w:t>
      </w:r>
    </w:p>
    <w:bookmarkEnd w:id="115"/>
    <w:bookmarkStart w:name="z117" w:id="116"/>
    <w:p>
      <w:pPr>
        <w:spacing w:after="0"/>
        <w:ind w:left="0"/>
        <w:jc w:val="both"/>
      </w:pPr>
      <w:r>
        <w:rPr>
          <w:rFonts w:ascii="Times New Roman"/>
          <w:b w:val="false"/>
          <w:i w:val="false"/>
          <w:color w:val="000000"/>
          <w:sz w:val="28"/>
        </w:rPr>
        <w:t>
      3) атыс қаруын қолдану арқылы - жағдайлар басталған кезде және Заңда көзделген тәртіппен;</w:t>
      </w:r>
    </w:p>
    <w:bookmarkEnd w:id="116"/>
    <w:bookmarkStart w:name="z118" w:id="117"/>
    <w:p>
      <w:pPr>
        <w:spacing w:after="0"/>
        <w:ind w:left="0"/>
        <w:jc w:val="both"/>
      </w:pPr>
      <w:r>
        <w:rPr>
          <w:rFonts w:ascii="Times New Roman"/>
          <w:b w:val="false"/>
          <w:i w:val="false"/>
          <w:color w:val="000000"/>
          <w:sz w:val="28"/>
        </w:rPr>
        <w:t>
      4) жүру бөлігінде арнайы жарық сигналдары қосылған патрульдік автомобильді (патрульдік автомобильдерді) орналастыру арқылы жүзеге асырылуы мүмкін.</w:t>
      </w:r>
    </w:p>
    <w:bookmarkEnd w:id="117"/>
    <w:p>
      <w:pPr>
        <w:spacing w:after="0"/>
        <w:ind w:left="0"/>
        <w:jc w:val="both"/>
      </w:pPr>
      <w:r>
        <w:rPr>
          <w:rFonts w:ascii="Times New Roman"/>
          <w:b w:val="false"/>
          <w:i w:val="false"/>
          <w:color w:val="000000"/>
          <w:sz w:val="28"/>
        </w:rPr>
        <w:t>
      Аталған әдістерді жүргізуші азаматтардың өмірі мен денсаулығына нақты қауіп төндіргенде, қызметкердің тоқтату туралы заңды талаптарына бағынбағанда және өзге де жол қозғалысына қатысушылардың қауіпсіздігін қамтамасыз ету жағдайларында ғана қолданылуы мүмкін.</w:t>
      </w:r>
    </w:p>
    <w:bookmarkStart w:name="z119" w:id="118"/>
    <w:p>
      <w:pPr>
        <w:spacing w:after="0"/>
        <w:ind w:left="0"/>
        <w:jc w:val="both"/>
      </w:pPr>
      <w:r>
        <w:rPr>
          <w:rFonts w:ascii="Times New Roman"/>
          <w:b w:val="false"/>
          <w:i w:val="false"/>
          <w:color w:val="000000"/>
          <w:sz w:val="28"/>
        </w:rPr>
        <w:t>
      42. Бұралмалы таулы жолдар учаскелерінде немесе көрінуі шектеулі жол учаскелерінде, сондай-ақ теміржол өтпелерінде, көпірлерде, жол өтпелерінде, эстакадаларда, туннельдерде мәжбүрлеп тоқтатуға жол берілмейді.</w:t>
      </w:r>
    </w:p>
    <w:bookmarkEnd w:id="118"/>
    <w:bookmarkStart w:name="z120" w:id="119"/>
    <w:p>
      <w:pPr>
        <w:spacing w:after="0"/>
        <w:ind w:left="0"/>
        <w:jc w:val="both"/>
      </w:pPr>
      <w:r>
        <w:rPr>
          <w:rFonts w:ascii="Times New Roman"/>
          <w:b w:val="false"/>
          <w:i w:val="false"/>
          <w:color w:val="000000"/>
          <w:sz w:val="28"/>
        </w:rPr>
        <w:t>
      43. Өзара әрекеттесу немесе басқа ПБЖ-дан, Ұлттық ұланның әскери қызметшілерінен, қызметкерлерінен көмек алу үшін ПБЖ байланыстың барлық түрлерін пайдаланады немесе ысқырықпен сигнал береді: "Ұста" – бір ұзақ сигнал; "Көмекке, маған" – екі қысқа сигнал. Осы мақсатта ПБЖ атыс қаруын жоғары қарай ату арқылы қолданады. Басқа ПБЖ, Ұлттық ұланның әскери қызметшілері мен қызметкерлері "Ұста", "Көмекке" деген сигналды ести сала, құқық бұзушыны ұстау және анықтау шараларын қабылдайды.</w:t>
      </w:r>
    </w:p>
    <w:bookmarkEnd w:id="119"/>
    <w:bookmarkStart w:name="z121" w:id="120"/>
    <w:p>
      <w:pPr>
        <w:spacing w:after="0"/>
        <w:ind w:left="0"/>
        <w:jc w:val="both"/>
      </w:pPr>
      <w:r>
        <w:rPr>
          <w:rFonts w:ascii="Times New Roman"/>
          <w:b w:val="false"/>
          <w:i w:val="false"/>
          <w:color w:val="000000"/>
          <w:sz w:val="28"/>
        </w:rPr>
        <w:t xml:space="preserve">
      44. ПБЖ-ны тексеру кезінде тексеруші тексеруге жазбаша өкім мен қызметтік куәлігін көрсетеді. </w:t>
      </w:r>
    </w:p>
    <w:bookmarkEnd w:id="120"/>
    <w:p>
      <w:pPr>
        <w:spacing w:after="0"/>
        <w:ind w:left="0"/>
        <w:jc w:val="both"/>
      </w:pPr>
      <w:r>
        <w:rPr>
          <w:rFonts w:ascii="Times New Roman"/>
          <w:b w:val="false"/>
          <w:i w:val="false"/>
          <w:color w:val="000000"/>
          <w:sz w:val="28"/>
        </w:rPr>
        <w:t>
      ПБЖ тексерушіге келіп өзін таныстырады, тексерушінің талабы бойынша бағыт (бекет) аумағындағы жағдайды баяндайды, қойылған сұрақтарға жауап береді. Қызметті тексеру нәтижелері туралы тексеруші ПБЖ-ның қызметтік кітапшаларына жазба жасайды. Бұл деректер нұсқамалар жүргізу және ПБЖ-ның жұмысын бағалау үшін пайдаланылады.</w:t>
      </w:r>
    </w:p>
    <w:bookmarkStart w:name="z122" w:id="121"/>
    <w:p>
      <w:pPr>
        <w:spacing w:after="0"/>
        <w:ind w:left="0"/>
        <w:jc w:val="both"/>
      </w:pPr>
      <w:r>
        <w:rPr>
          <w:rFonts w:ascii="Times New Roman"/>
          <w:b w:val="false"/>
          <w:i w:val="false"/>
          <w:color w:val="000000"/>
          <w:sz w:val="28"/>
        </w:rPr>
        <w:t>
      45. Қызмет атқару кезінде ПБЖ қырағылық танытады және кенеттен шабуыл жасау мүмкіндігін болдырмайтын сақтық шараларын қабылдайды.</w:t>
      </w:r>
    </w:p>
    <w:bookmarkEnd w:id="121"/>
    <w:bookmarkStart w:name="z123" w:id="122"/>
    <w:p>
      <w:pPr>
        <w:spacing w:after="0"/>
        <w:ind w:left="0"/>
        <w:jc w:val="both"/>
      </w:pPr>
      <w:r>
        <w:rPr>
          <w:rFonts w:ascii="Times New Roman"/>
          <w:b w:val="false"/>
          <w:i w:val="false"/>
          <w:color w:val="000000"/>
          <w:sz w:val="28"/>
        </w:rPr>
        <w:t>
      46. Атыс қаруы, арнайы құралдар және дене күші қоғамға қауіпті әрекеттерді тоқтату, құқық бұзушылықтардың сипатын, нақты ахуалды ескере отырып, оларды жасаған адамдарды ұстау және құқық қорғау органдарына жеткізу мақсатында Заң негізінде және қатаң сәйкестікте қолданылады.</w:t>
      </w:r>
    </w:p>
    <w:bookmarkEnd w:id="122"/>
    <w:bookmarkStart w:name="z124" w:id="123"/>
    <w:p>
      <w:pPr>
        <w:spacing w:after="0"/>
        <w:ind w:left="0"/>
        <w:jc w:val="both"/>
      </w:pPr>
      <w:r>
        <w:rPr>
          <w:rFonts w:ascii="Times New Roman"/>
          <w:b w:val="false"/>
          <w:i w:val="false"/>
          <w:color w:val="000000"/>
          <w:sz w:val="28"/>
        </w:rPr>
        <w:t xml:space="preserve">
      47. Арнайы экономикалық аймақ алаңында қауіпсіздікті және құқықтық тәртіпті қамтамасыз ету тәртібі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қауіпсіздік пен құқықтық тәртіпті қамтамасыз ету мәселелері бойынша ішкі істер және ұлттық қауіпсіздік органдарының өзара іс-қимыл жасау қағидаларын бекіту туралы" Қазақстан Республикасы Ішкі істер министрінің 2019 жылғы 9 шілдедегі № 616 және Қазақстан Республикасы Ұлттық қауіпсіздік комитеті Төрағасының 2019 жылғы 10 шілдедегі №47/ке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19019 болып тіркелген) сәйкес жүзеге асырылады.</w:t>
      </w:r>
    </w:p>
    <w:bookmarkEnd w:id="123"/>
    <w:bookmarkStart w:name="z125" w:id="124"/>
    <w:p>
      <w:pPr>
        <w:spacing w:after="0"/>
        <w:ind w:left="0"/>
        <w:jc w:val="left"/>
      </w:pPr>
      <w:r>
        <w:rPr>
          <w:rFonts w:ascii="Times New Roman"/>
          <w:b/>
          <w:i w:val="false"/>
          <w:color w:val="000000"/>
        </w:rPr>
        <w:t xml:space="preserve"> 2-Параграф. Жердегі көлік құралдарын қолданумен қоғамдық тәртіпті сақтау және жол қауіпсіздігін қамтамасыз ету бойынша патрульдік-бекеттік қызметті атқару</w:t>
      </w:r>
    </w:p>
    <w:bookmarkEnd w:id="124"/>
    <w:bookmarkStart w:name="z126" w:id="125"/>
    <w:p>
      <w:pPr>
        <w:spacing w:after="0"/>
        <w:ind w:left="0"/>
        <w:jc w:val="both"/>
      </w:pPr>
      <w:r>
        <w:rPr>
          <w:rFonts w:ascii="Times New Roman"/>
          <w:b w:val="false"/>
          <w:i w:val="false"/>
          <w:color w:val="000000"/>
          <w:sz w:val="28"/>
        </w:rPr>
        <w:t>
      48. Елді мекендерде ПБЖ автомобильдерде (мотоциклдерде) қызмет атқару барысында жол жағдайына байланысты көліктен жағдайды бақылауға мүмкіндік беретін жылдамдықпен (ұсынылатын жылдамдық сағатына 40-50 километрден аспайды) қозғалады, ал қала сыртындағы автомобиль жолдарында ЖЖҚ талаптарына сәйкес жылдамдықпен қозғалады.</w:t>
      </w:r>
    </w:p>
    <w:bookmarkEnd w:id="125"/>
    <w:p>
      <w:pPr>
        <w:spacing w:after="0"/>
        <w:ind w:left="0"/>
        <w:jc w:val="both"/>
      </w:pPr>
      <w:r>
        <w:rPr>
          <w:rFonts w:ascii="Times New Roman"/>
          <w:b w:val="false"/>
          <w:i w:val="false"/>
          <w:color w:val="000000"/>
          <w:sz w:val="28"/>
        </w:rPr>
        <w:t>
      Тәуліктің қараңғы уақытында құқық бұзушылықтардың алдын алу мақсатында патрульдеу тұрақтық жарық сигналын қолдана отырып, жүзеге асырылады.</w:t>
      </w:r>
    </w:p>
    <w:bookmarkStart w:name="z127" w:id="126"/>
    <w:p>
      <w:pPr>
        <w:spacing w:after="0"/>
        <w:ind w:left="0"/>
        <w:jc w:val="both"/>
      </w:pPr>
      <w:r>
        <w:rPr>
          <w:rFonts w:ascii="Times New Roman"/>
          <w:b w:val="false"/>
          <w:i w:val="false"/>
          <w:color w:val="000000"/>
          <w:sz w:val="28"/>
        </w:rPr>
        <w:t>
      49. Нұсқамадан кейін ПБЖ жетекшісі патрульдік көлікте ПБН орналастыру тәртібі мен міндеттерін айқындайды, әрқайсысына бақылау секторын тағайындайды, қызмет атқару орнына бару бағытын, бір пункттен екінші пунктке ауысу кезектілігін хабарлайды, радиостанция бойынша кезекші бөлімге бағытқа шығуы туралы баяндайды. Бұл ретте, жасақша жетекшісі құқық бұзушыларды полиция органдарына жеткізу жағдайларын қоспағанда, автомобильді басқарады немесе автомобильдің алдыңғы жолаушылар отыратын орнына отырады. Адамды жеткізу жағдайында онымен бірге автомобильдің артқы отыратын орнына отырады.</w:t>
      </w:r>
    </w:p>
    <w:bookmarkEnd w:id="126"/>
    <w:bookmarkStart w:name="z128" w:id="127"/>
    <w:p>
      <w:pPr>
        <w:spacing w:after="0"/>
        <w:ind w:left="0"/>
        <w:jc w:val="both"/>
      </w:pPr>
      <w:r>
        <w:rPr>
          <w:rFonts w:ascii="Times New Roman"/>
          <w:b w:val="false"/>
          <w:i w:val="false"/>
          <w:color w:val="000000"/>
          <w:sz w:val="28"/>
        </w:rPr>
        <w:t>
      50. Көлік құралдарындағы ПБЖ 15-30 минут ішінде аялдама жасайды (белгіленген тұру орындарында). Аялдамалар кезінде қоғамдық тәртіп пен ЖЖҚ-ні бұзудың алдын алу, қылмыстық және әкімшілік құқық бұзушылықтардың жолын кесу, күдікті адамдар мен көлік құралдарын тексеру мақсатында жаяу патрульдеу жүзеге асырылады. Бұл ретте жаяу патрульдер патрульдік көліктен 300 метрге дейін алыстайды.</w:t>
      </w:r>
    </w:p>
    <w:bookmarkEnd w:id="127"/>
    <w:p>
      <w:pPr>
        <w:spacing w:after="0"/>
        <w:ind w:left="0"/>
        <w:jc w:val="both"/>
      </w:pPr>
      <w:r>
        <w:rPr>
          <w:rFonts w:ascii="Times New Roman"/>
          <w:b w:val="false"/>
          <w:i w:val="false"/>
          <w:color w:val="000000"/>
          <w:sz w:val="28"/>
        </w:rPr>
        <w:t>
      Автомобильде (мотоциклде) көлікті күзетуді, патрульдік экипажбен көзбен шолу байланысын қамтамасыз ететін, кезекші бөліммен радиобайланыс ұстайтын жүргізуші қалады. ПБЖ-ны жинау үшін шартты сигнал орнатылады.</w:t>
      </w:r>
    </w:p>
    <w:bookmarkStart w:name="z129" w:id="128"/>
    <w:p>
      <w:pPr>
        <w:spacing w:after="0"/>
        <w:ind w:left="0"/>
        <w:jc w:val="both"/>
      </w:pPr>
      <w:r>
        <w:rPr>
          <w:rFonts w:ascii="Times New Roman"/>
          <w:b w:val="false"/>
          <w:i w:val="false"/>
          <w:color w:val="000000"/>
          <w:sz w:val="28"/>
        </w:rPr>
        <w:t>
      51. Адамдарды полиция органдарына жеткізу үшін автомобильде тасымалдау кезінде ПБЖ жарақат алу, материалдық бөлікті бұзу, қызметкерлерге шабуыл жасау, жүргізушіге көлікті басқаруға кедергі жасау мүмкіндігін болдырмайтын сақтық шараларын қолданады. Ол үшін автомобиль құлыптарының, есіктерінің және люктерінің жай-күйін тексереді, ПБЖ қызметкерлерінің бірі автомобильдің артқы отыратын орында отырады.</w:t>
      </w:r>
    </w:p>
    <w:bookmarkEnd w:id="128"/>
    <w:p>
      <w:pPr>
        <w:spacing w:after="0"/>
        <w:ind w:left="0"/>
        <w:jc w:val="both"/>
      </w:pPr>
      <w:r>
        <w:rPr>
          <w:rFonts w:ascii="Times New Roman"/>
          <w:b w:val="false"/>
          <w:i w:val="false"/>
          <w:color w:val="000000"/>
          <w:sz w:val="28"/>
        </w:rPr>
        <w:t>
      Жеткізілген адам автомобильден шығарылғаннан кейін ПБЖ қалдырылған заттар мен құжаттарды табу мақсатында салонды (шанақты) қарап шығуы тиіс.</w:t>
      </w:r>
    </w:p>
    <w:bookmarkStart w:name="z130" w:id="129"/>
    <w:p>
      <w:pPr>
        <w:spacing w:after="0"/>
        <w:ind w:left="0"/>
        <w:jc w:val="both"/>
      </w:pPr>
      <w:r>
        <w:rPr>
          <w:rFonts w:ascii="Times New Roman"/>
          <w:b w:val="false"/>
          <w:i w:val="false"/>
          <w:color w:val="000000"/>
          <w:sz w:val="28"/>
        </w:rPr>
        <w:t>
      52. Патрульдік автомобильде ПБЖ қудалау кезінде қозғалысқа қатысушылардың қауіпсіздігі мен жеке қауіпсіздігін қамтамасыз ету үшін:</w:t>
      </w:r>
    </w:p>
    <w:bookmarkEnd w:id="129"/>
    <w:bookmarkStart w:name="z131" w:id="130"/>
    <w:p>
      <w:pPr>
        <w:spacing w:after="0"/>
        <w:ind w:left="0"/>
        <w:jc w:val="both"/>
      </w:pPr>
      <w:r>
        <w:rPr>
          <w:rFonts w:ascii="Times New Roman"/>
          <w:b w:val="false"/>
          <w:i w:val="false"/>
          <w:color w:val="000000"/>
          <w:sz w:val="28"/>
        </w:rPr>
        <w:t>
      1) арнайы дыбыстық және жарық сигналдарын қосады;</w:t>
      </w:r>
    </w:p>
    <w:bookmarkEnd w:id="130"/>
    <w:bookmarkStart w:name="z132" w:id="131"/>
    <w:p>
      <w:pPr>
        <w:spacing w:after="0"/>
        <w:ind w:left="0"/>
        <w:jc w:val="both"/>
      </w:pPr>
      <w:r>
        <w:rPr>
          <w:rFonts w:ascii="Times New Roman"/>
          <w:b w:val="false"/>
          <w:i w:val="false"/>
          <w:color w:val="000000"/>
          <w:sz w:val="28"/>
        </w:rPr>
        <w:t>
      2) нақты жағдайларға қарай қозғалыс жылдамдығын таңдайды;</w:t>
      </w:r>
    </w:p>
    <w:bookmarkEnd w:id="131"/>
    <w:bookmarkStart w:name="z133" w:id="132"/>
    <w:p>
      <w:pPr>
        <w:spacing w:after="0"/>
        <w:ind w:left="0"/>
        <w:jc w:val="both"/>
      </w:pPr>
      <w:r>
        <w:rPr>
          <w:rFonts w:ascii="Times New Roman"/>
          <w:b w:val="false"/>
          <w:i w:val="false"/>
          <w:color w:val="000000"/>
          <w:sz w:val="28"/>
        </w:rPr>
        <w:t>
      3) қудаланғандардың және жол қозғалысына басқа да қатысушылардың әрекеттерін мұқият бақылайды;</w:t>
      </w:r>
    </w:p>
    <w:bookmarkEnd w:id="132"/>
    <w:bookmarkStart w:name="z134" w:id="133"/>
    <w:p>
      <w:pPr>
        <w:spacing w:after="0"/>
        <w:ind w:left="0"/>
        <w:jc w:val="both"/>
      </w:pPr>
      <w:r>
        <w:rPr>
          <w:rFonts w:ascii="Times New Roman"/>
          <w:b w:val="false"/>
          <w:i w:val="false"/>
          <w:color w:val="000000"/>
          <w:sz w:val="28"/>
        </w:rPr>
        <w:t>
      4) кезекші бөлімге өзінің тұрған жері және қозғалыс бағыты туралы баяндайды;</w:t>
      </w:r>
    </w:p>
    <w:bookmarkEnd w:id="133"/>
    <w:bookmarkStart w:name="z135" w:id="134"/>
    <w:p>
      <w:pPr>
        <w:spacing w:after="0"/>
        <w:ind w:left="0"/>
        <w:jc w:val="both"/>
      </w:pPr>
      <w:r>
        <w:rPr>
          <w:rFonts w:ascii="Times New Roman"/>
          <w:b w:val="false"/>
          <w:i w:val="false"/>
          <w:color w:val="000000"/>
          <w:sz w:val="28"/>
        </w:rPr>
        <w:t>
      5) жол қозғалысының басқа да қатысушыларын сақтық шараларын сақтау туралы ақпараттандырады.</w:t>
      </w:r>
    </w:p>
    <w:bookmarkEnd w:id="134"/>
    <w:bookmarkStart w:name="z136" w:id="135"/>
    <w:p>
      <w:pPr>
        <w:spacing w:after="0"/>
        <w:ind w:left="0"/>
        <w:jc w:val="both"/>
      </w:pPr>
      <w:r>
        <w:rPr>
          <w:rFonts w:ascii="Times New Roman"/>
          <w:b w:val="false"/>
          <w:i w:val="false"/>
          <w:color w:val="000000"/>
          <w:sz w:val="28"/>
        </w:rPr>
        <w:t>
      53. ПБЖ-ға:</w:t>
      </w:r>
    </w:p>
    <w:bookmarkEnd w:id="135"/>
    <w:bookmarkStart w:name="z137" w:id="136"/>
    <w:p>
      <w:pPr>
        <w:spacing w:after="0"/>
        <w:ind w:left="0"/>
        <w:jc w:val="both"/>
      </w:pPr>
      <w:r>
        <w:rPr>
          <w:rFonts w:ascii="Times New Roman"/>
          <w:b w:val="false"/>
          <w:i w:val="false"/>
          <w:color w:val="000000"/>
          <w:sz w:val="28"/>
        </w:rPr>
        <w:t>
      1) көлік құралдарын себепсіз тоқтатуға;</w:t>
      </w:r>
    </w:p>
    <w:bookmarkEnd w:id="136"/>
    <w:bookmarkStart w:name="z138" w:id="137"/>
    <w:p>
      <w:pPr>
        <w:spacing w:after="0"/>
        <w:ind w:left="0"/>
        <w:jc w:val="both"/>
      </w:pPr>
      <w:r>
        <w:rPr>
          <w:rFonts w:ascii="Times New Roman"/>
          <w:b w:val="false"/>
          <w:i w:val="false"/>
          <w:color w:val="000000"/>
          <w:sz w:val="28"/>
        </w:rPr>
        <w:t>
      2) егер бұл қызметтік қажеттіліктен туындамаса, бөгде азаматтарды тасымалдауға, автомобильді және ұсталған адамдарды қараусыз қалдыруға;</w:t>
      </w:r>
    </w:p>
    <w:bookmarkEnd w:id="137"/>
    <w:bookmarkStart w:name="z139" w:id="138"/>
    <w:p>
      <w:pPr>
        <w:spacing w:after="0"/>
        <w:ind w:left="0"/>
        <w:jc w:val="both"/>
      </w:pPr>
      <w:r>
        <w:rPr>
          <w:rFonts w:ascii="Times New Roman"/>
          <w:b w:val="false"/>
          <w:i w:val="false"/>
          <w:color w:val="000000"/>
          <w:sz w:val="28"/>
        </w:rPr>
        <w:t xml:space="preserve">
      3) құқық бұзушылық жасалған жерге шұғыл бару, сондай - ақ өздерінің іс-әрекеттерімен жол қозғалысына басқа қатысушылардың өміріне қауіп төндіретін құқық бұзушыларды қудалау жағдайларынан және ӘҚБК-нің </w:t>
      </w:r>
      <w:r>
        <w:rPr>
          <w:rFonts w:ascii="Times New Roman"/>
          <w:b w:val="false"/>
          <w:i w:val="false"/>
          <w:color w:val="000000"/>
          <w:sz w:val="28"/>
        </w:rPr>
        <w:t>37-бабында</w:t>
      </w:r>
      <w:r>
        <w:rPr>
          <w:rFonts w:ascii="Times New Roman"/>
          <w:b w:val="false"/>
          <w:i w:val="false"/>
          <w:color w:val="000000"/>
          <w:sz w:val="28"/>
        </w:rPr>
        <w:t xml:space="preserve"> көзделген басқа да жағдайлардан басқа жағдайда, белгіленген қозғалыс жылдамдығынан асып кетуге (патрульдік автомобиль үшін);</w:t>
      </w:r>
    </w:p>
    <w:bookmarkEnd w:id="138"/>
    <w:bookmarkStart w:name="z140" w:id="139"/>
    <w:p>
      <w:pPr>
        <w:spacing w:after="0"/>
        <w:ind w:left="0"/>
        <w:jc w:val="both"/>
      </w:pPr>
      <w:r>
        <w:rPr>
          <w:rFonts w:ascii="Times New Roman"/>
          <w:b w:val="false"/>
          <w:i w:val="false"/>
          <w:color w:val="000000"/>
          <w:sz w:val="28"/>
        </w:rPr>
        <w:t>
      4) егер бұл қызметтік қажеттіліктен туындамаса, патрульдеу бағытынан өз еркімен ауытқуға және қызмет атқару тәртібін өзгертуге, автомобильді (мотоциклді) шолуды шектейтін қандай да бір кедергілердің артына, сондай-ақ көліктің аялдауына және тоқтап тұруына тыйым салынған орындарда орналастыруға;</w:t>
      </w:r>
    </w:p>
    <w:bookmarkEnd w:id="139"/>
    <w:bookmarkStart w:name="z141" w:id="140"/>
    <w:p>
      <w:pPr>
        <w:spacing w:after="0"/>
        <w:ind w:left="0"/>
        <w:jc w:val="both"/>
      </w:pPr>
      <w:r>
        <w:rPr>
          <w:rFonts w:ascii="Times New Roman"/>
          <w:b w:val="false"/>
          <w:i w:val="false"/>
          <w:color w:val="000000"/>
          <w:sz w:val="28"/>
        </w:rPr>
        <w:t>
      5) қызметтік автомобиль (мотоцикл) жүргізуді кімге болса да беруге рұқсат етілмейді.</w:t>
      </w:r>
    </w:p>
    <w:bookmarkEnd w:id="140"/>
    <w:bookmarkStart w:name="z142" w:id="141"/>
    <w:p>
      <w:pPr>
        <w:spacing w:after="0"/>
        <w:ind w:left="0"/>
        <w:jc w:val="left"/>
      </w:pPr>
      <w:r>
        <w:rPr>
          <w:rFonts w:ascii="Times New Roman"/>
          <w:b/>
          <w:i w:val="false"/>
          <w:color w:val="000000"/>
        </w:rPr>
        <w:t xml:space="preserve"> 3-Параграф. Су көлік құралдарын пайдалана отырып, қоғамдық тәртіпті сақтауды қамтамасыз ету бойынша патрульдік-бекеттік қызметті атқару</w:t>
      </w:r>
    </w:p>
    <w:bookmarkEnd w:id="141"/>
    <w:bookmarkStart w:name="z143" w:id="142"/>
    <w:p>
      <w:pPr>
        <w:spacing w:after="0"/>
        <w:ind w:left="0"/>
        <w:jc w:val="both"/>
      </w:pPr>
      <w:r>
        <w:rPr>
          <w:rFonts w:ascii="Times New Roman"/>
          <w:b w:val="false"/>
          <w:i w:val="false"/>
          <w:color w:val="000000"/>
          <w:sz w:val="28"/>
        </w:rPr>
        <w:t>
      54. Кемеде (моторлы қайықта) қызмет атқару кезінде ПБЖ мынадай міндеттерді орындайды:</w:t>
      </w:r>
    </w:p>
    <w:bookmarkEnd w:id="142"/>
    <w:bookmarkStart w:name="z144" w:id="143"/>
    <w:p>
      <w:pPr>
        <w:spacing w:after="0"/>
        <w:ind w:left="0"/>
        <w:jc w:val="both"/>
      </w:pPr>
      <w:r>
        <w:rPr>
          <w:rFonts w:ascii="Times New Roman"/>
          <w:b w:val="false"/>
          <w:i w:val="false"/>
          <w:color w:val="000000"/>
          <w:sz w:val="28"/>
        </w:rPr>
        <w:t xml:space="preserve">
      1) азаматтық қорғау органының өкілдерімен бірлесіп, су бассейнінде демалушы азаматтар арасында олардың Қазақстан Республикасы Ішкі істер министрінің 2015 жылғы 19 қаңтардағы № 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10335 болып тіркелген) су айдындарындағы қауіпсіздік қағидаларын сақтау қажеттігі туралы түсіндіру жұмыстарын жүргізуді;</w:t>
      </w:r>
    </w:p>
    <w:bookmarkEnd w:id="143"/>
    <w:bookmarkStart w:name="z145" w:id="144"/>
    <w:p>
      <w:pPr>
        <w:spacing w:after="0"/>
        <w:ind w:left="0"/>
        <w:jc w:val="both"/>
      </w:pPr>
      <w:r>
        <w:rPr>
          <w:rFonts w:ascii="Times New Roman"/>
          <w:b w:val="false"/>
          <w:i w:val="false"/>
          <w:color w:val="000000"/>
          <w:sz w:val="28"/>
        </w:rPr>
        <w:t xml:space="preserve">
      2) құзыреті шеңберінде көлік бақылау органдарына шағын көлемді кемелер бойынша, сондай-ақ балық қорларын, флора мен фауна саласында балық қорғау органдарына бұзушылықтардың алдын алуда және жолын кесуде жәрдем көрсетуді. </w:t>
      </w:r>
    </w:p>
    <w:bookmarkEnd w:id="144"/>
    <w:bookmarkStart w:name="z146" w:id="145"/>
    <w:p>
      <w:pPr>
        <w:spacing w:after="0"/>
        <w:ind w:left="0"/>
        <w:jc w:val="both"/>
      </w:pPr>
      <w:r>
        <w:rPr>
          <w:rFonts w:ascii="Times New Roman"/>
          <w:b w:val="false"/>
          <w:i w:val="false"/>
          <w:color w:val="000000"/>
          <w:sz w:val="28"/>
        </w:rPr>
        <w:t>
      3) суда апатқа ұшыраған азаматтарға көмек көрсету жөнінде шаралар қабылдауды.</w:t>
      </w:r>
    </w:p>
    <w:bookmarkEnd w:id="145"/>
    <w:bookmarkStart w:name="z147" w:id="146"/>
    <w:p>
      <w:pPr>
        <w:spacing w:after="0"/>
        <w:ind w:left="0"/>
        <w:jc w:val="left"/>
      </w:pPr>
      <w:r>
        <w:rPr>
          <w:rFonts w:ascii="Times New Roman"/>
          <w:b/>
          <w:i w:val="false"/>
          <w:color w:val="000000"/>
        </w:rPr>
        <w:t xml:space="preserve"> 4-Параграф. Әуе көлік құралдарын пайдалана отырып, қоғамдық тәртіпті сақтау және жол қауіпсіздігін қамтамасыз ету бойынша патрульдік-бекеттік қызметті атқару</w:t>
      </w:r>
    </w:p>
    <w:bookmarkEnd w:id="146"/>
    <w:bookmarkStart w:name="z148" w:id="147"/>
    <w:p>
      <w:pPr>
        <w:spacing w:after="0"/>
        <w:ind w:left="0"/>
        <w:jc w:val="both"/>
      </w:pPr>
      <w:r>
        <w:rPr>
          <w:rFonts w:ascii="Times New Roman"/>
          <w:b w:val="false"/>
          <w:i w:val="false"/>
          <w:color w:val="000000"/>
          <w:sz w:val="28"/>
        </w:rPr>
        <w:t>
      55. Тікұшақты, ұшқышсыз ұшу аппараттарын қолдана отырып, әуеде патрульдеу кезеңінде ПБЖ:</w:t>
      </w:r>
    </w:p>
    <w:bookmarkEnd w:id="147"/>
    <w:bookmarkStart w:name="z149" w:id="148"/>
    <w:p>
      <w:pPr>
        <w:spacing w:after="0"/>
        <w:ind w:left="0"/>
        <w:jc w:val="both"/>
      </w:pPr>
      <w:r>
        <w:rPr>
          <w:rFonts w:ascii="Times New Roman"/>
          <w:b w:val="false"/>
          <w:i w:val="false"/>
          <w:color w:val="000000"/>
          <w:sz w:val="28"/>
        </w:rPr>
        <w:t>
      1) қылмыскерлерді табу, іздестіру, ұстау жөніндегі кезек күттірмейтін шараларды іске асыруды;</w:t>
      </w:r>
    </w:p>
    <w:bookmarkEnd w:id="148"/>
    <w:bookmarkStart w:name="z150" w:id="149"/>
    <w:p>
      <w:pPr>
        <w:spacing w:after="0"/>
        <w:ind w:left="0"/>
        <w:jc w:val="both"/>
      </w:pPr>
      <w:r>
        <w:rPr>
          <w:rFonts w:ascii="Times New Roman"/>
          <w:b w:val="false"/>
          <w:i w:val="false"/>
          <w:color w:val="000000"/>
          <w:sz w:val="28"/>
        </w:rPr>
        <w:t>
      2) құзыреті шегінде қылмыс немесе ЖКО орындарынан жасырынған адамдарды, көлік құралдарын іздеуге қатысуды;</w:t>
      </w:r>
    </w:p>
    <w:bookmarkEnd w:id="149"/>
    <w:bookmarkStart w:name="z151" w:id="150"/>
    <w:p>
      <w:pPr>
        <w:spacing w:after="0"/>
        <w:ind w:left="0"/>
        <w:jc w:val="both"/>
      </w:pPr>
      <w:r>
        <w:rPr>
          <w:rFonts w:ascii="Times New Roman"/>
          <w:b w:val="false"/>
          <w:i w:val="false"/>
          <w:color w:val="000000"/>
          <w:sz w:val="28"/>
        </w:rPr>
        <w:t>
      3) қала сыртындағы автомобиль жолдарындағы жол қозғалысының қауіпсіздігін қадағалауды;</w:t>
      </w:r>
    </w:p>
    <w:bookmarkEnd w:id="150"/>
    <w:bookmarkStart w:name="z152" w:id="151"/>
    <w:p>
      <w:pPr>
        <w:spacing w:after="0"/>
        <w:ind w:left="0"/>
        <w:jc w:val="both"/>
      </w:pPr>
      <w:r>
        <w:rPr>
          <w:rFonts w:ascii="Times New Roman"/>
          <w:b w:val="false"/>
          <w:i w:val="false"/>
          <w:color w:val="000000"/>
          <w:sz w:val="28"/>
        </w:rPr>
        <w:t>
      4) автомобиль жолдарында жөндеу-құрылыс және басқа да жұмыстарды жүргізу кезінде қауіпсіздікті сақтай отырып, автомобиль жолдары учаскелерінің, жол құрылыстарының, теміржол өтпелері мен электр беру желілерінің жай-күйін бақылау, полиция құзыреті шегінде жол қозғалысы қауіпсіздігіне қатер төндіретін себептерді жоюға шұғыл шаралар қабылдауды;</w:t>
      </w:r>
    </w:p>
    <w:bookmarkEnd w:id="151"/>
    <w:bookmarkStart w:name="z153" w:id="152"/>
    <w:p>
      <w:pPr>
        <w:spacing w:after="0"/>
        <w:ind w:left="0"/>
        <w:jc w:val="both"/>
      </w:pPr>
      <w:r>
        <w:rPr>
          <w:rFonts w:ascii="Times New Roman"/>
          <w:b w:val="false"/>
          <w:i w:val="false"/>
          <w:color w:val="000000"/>
          <w:sz w:val="28"/>
        </w:rPr>
        <w:t>
      5) ТЖ салдарын жоюға қатысуды және осы аймақта қоғамдық тәртіпті сақтауды қамтамасыз етуді;</w:t>
      </w:r>
    </w:p>
    <w:bookmarkEnd w:id="152"/>
    <w:bookmarkStart w:name="z154" w:id="153"/>
    <w:p>
      <w:pPr>
        <w:spacing w:after="0"/>
        <w:ind w:left="0"/>
        <w:jc w:val="both"/>
      </w:pPr>
      <w:r>
        <w:rPr>
          <w:rFonts w:ascii="Times New Roman"/>
          <w:b w:val="false"/>
          <w:i w:val="false"/>
          <w:color w:val="000000"/>
          <w:sz w:val="28"/>
        </w:rPr>
        <w:t>
      6) әскери жағдайда және ТЖ кезінде, оның ішінде олардың ауқымын нақтылауда ІІО-ның тапсырмаларын орындау кезінде күштер мен құралдардың өзара іс-қимылын үйлестіруді;</w:t>
      </w:r>
    </w:p>
    <w:bookmarkEnd w:id="153"/>
    <w:bookmarkStart w:name="z155" w:id="154"/>
    <w:p>
      <w:pPr>
        <w:spacing w:after="0"/>
        <w:ind w:left="0"/>
        <w:jc w:val="both"/>
      </w:pPr>
      <w:r>
        <w:rPr>
          <w:rFonts w:ascii="Times New Roman"/>
          <w:b w:val="false"/>
          <w:i w:val="false"/>
          <w:color w:val="000000"/>
          <w:sz w:val="28"/>
        </w:rPr>
        <w:t>
      7) көпшілік демалатын аймақтарда, орман-саябақ аймақтарында, орман алқаптарында, полицияның басқа да жасақшаларына жету қиын жерлерде, сондай-ақ бұқаралық іс-шаралар өткізілетін жерлерде қоғамдық тәртіпті сақтауды;</w:t>
      </w:r>
    </w:p>
    <w:bookmarkEnd w:id="154"/>
    <w:bookmarkStart w:name="z156" w:id="155"/>
    <w:p>
      <w:pPr>
        <w:spacing w:after="0"/>
        <w:ind w:left="0"/>
        <w:jc w:val="both"/>
      </w:pPr>
      <w:r>
        <w:rPr>
          <w:rFonts w:ascii="Times New Roman"/>
          <w:b w:val="false"/>
          <w:i w:val="false"/>
          <w:color w:val="000000"/>
          <w:sz w:val="28"/>
        </w:rPr>
        <w:t>
      8) қоғамдық тәртіпті сақтауды қамтамасыз етуде полиция органдарына жүктелген өзге де міндеттерді орындауды қамтамасыз етеді.</w:t>
      </w:r>
    </w:p>
    <w:bookmarkEnd w:id="155"/>
    <w:bookmarkStart w:name="z157" w:id="156"/>
    <w:p>
      <w:pPr>
        <w:spacing w:after="0"/>
        <w:ind w:left="0"/>
        <w:jc w:val="left"/>
      </w:pPr>
      <w:r>
        <w:rPr>
          <w:rFonts w:ascii="Times New Roman"/>
          <w:b/>
          <w:i w:val="false"/>
          <w:color w:val="000000"/>
        </w:rPr>
        <w:t xml:space="preserve"> 5-Параграф. Қызметтік иттерді қолдана отырып, қоғамдық тәртіпті сақтауды қамтамасыз ету бойынша патрульдік-бекеттік қызметті атқару</w:t>
      </w:r>
    </w:p>
    <w:bookmarkEnd w:id="156"/>
    <w:bookmarkStart w:name="z158" w:id="157"/>
    <w:p>
      <w:pPr>
        <w:spacing w:after="0"/>
        <w:ind w:left="0"/>
        <w:jc w:val="both"/>
      </w:pPr>
      <w:r>
        <w:rPr>
          <w:rFonts w:ascii="Times New Roman"/>
          <w:b w:val="false"/>
          <w:i w:val="false"/>
          <w:color w:val="000000"/>
          <w:sz w:val="28"/>
        </w:rPr>
        <w:t>
      56. ПБЖ (полицей-кинолог) қызметтік патрульдік итпен (бұдан әрі - ит) жаяу тәртіппен жүрген кезде ит полицей-кинологтің сол жағында айналасындағылардың қауіпсіздігін қамтамасыз ететін қысқа тізгінде және тұмылдырықта болуы тиіс.</w:t>
      </w:r>
    </w:p>
    <w:bookmarkEnd w:id="157"/>
    <w:bookmarkStart w:name="z159" w:id="158"/>
    <w:p>
      <w:pPr>
        <w:spacing w:after="0"/>
        <w:ind w:left="0"/>
        <w:jc w:val="both"/>
      </w:pPr>
      <w:r>
        <w:rPr>
          <w:rFonts w:ascii="Times New Roman"/>
          <w:b w:val="false"/>
          <w:i w:val="false"/>
          <w:color w:val="000000"/>
          <w:sz w:val="28"/>
        </w:rPr>
        <w:t>
      57. Құжаттарды тексеру, сұрау салу және құқық бұзушыны тексеріп қарау кезінде ит "Күзет" жағдайында тексерілетін адамның қауіпсіздігін қамтамасыз ететін қашықтықта тұмылдырықсыз қысқа тізгінде ұсталады.</w:t>
      </w:r>
    </w:p>
    <w:bookmarkEnd w:id="158"/>
    <w:bookmarkStart w:name="z160" w:id="159"/>
    <w:p>
      <w:pPr>
        <w:spacing w:after="0"/>
        <w:ind w:left="0"/>
        <w:jc w:val="both"/>
      </w:pPr>
      <w:r>
        <w:rPr>
          <w:rFonts w:ascii="Times New Roman"/>
          <w:b w:val="false"/>
          <w:i w:val="false"/>
          <w:color w:val="000000"/>
          <w:sz w:val="28"/>
        </w:rPr>
        <w:t>
      58. Ұсталған адамды жаяу тәртіппен жеткізген кезде ит "Жанында", "Күзет" пәрмені бойынша қысқа тізгінде тұмылдырықсыз сол жақта жүреді. Автомобильде және басқа да көлік құралдарымен жеткізу кезінде итпен полицей-кинолог оны қолдануға ыңғайлы жерде болады.</w:t>
      </w:r>
    </w:p>
    <w:bookmarkEnd w:id="159"/>
    <w:bookmarkStart w:name="z161" w:id="160"/>
    <w:p>
      <w:pPr>
        <w:spacing w:after="0"/>
        <w:ind w:left="0"/>
        <w:jc w:val="both"/>
      </w:pPr>
      <w:r>
        <w:rPr>
          <w:rFonts w:ascii="Times New Roman"/>
          <w:b w:val="false"/>
          <w:i w:val="false"/>
          <w:color w:val="000000"/>
          <w:sz w:val="28"/>
        </w:rPr>
        <w:t>
      59. Құқық бұзушылық орын алуы ықтимал жерлерде кинолог-полицей аялдама жасап, оларды қарап шығады.</w:t>
      </w:r>
    </w:p>
    <w:bookmarkEnd w:id="160"/>
    <w:p>
      <w:pPr>
        <w:spacing w:after="0"/>
        <w:ind w:left="0"/>
        <w:jc w:val="both"/>
      </w:pPr>
      <w:r>
        <w:rPr>
          <w:rFonts w:ascii="Times New Roman"/>
          <w:b w:val="false"/>
          <w:i w:val="false"/>
          <w:color w:val="000000"/>
          <w:sz w:val="28"/>
        </w:rPr>
        <w:t>
      Құқық бұзушыларды анықтау және ұстау мақсатында жертөлелерді, тұрғын емес үй-жайларды, бос жерлерді және басқа да объектілерді тексеру кезінде полицей-кинолог итті жергілікті жерді, үй-жайды тінтуге немесе ұстауға жібере алады. Бұл жағдайда ит қарғыбау мен тұмылдырықсыз жіберіледі. Полицей-кинолог итті көзден таса қалдырмайтындай қашықтықта болады. Итті ұстауға жібермес бұрын полицей-кинолог басқа адамдардың қауіпсіздігін қамтамасыз етуге және алдын-ала ескерту жасауға міндетті, мысалы: "Тоқта. Мен ит жіберемін". Егер қызметкер мен қылмыскердің арасында азаматтар болса, итті қылмыскерді ұстауға жіберуге рұқсат етілмейді.</w:t>
      </w:r>
    </w:p>
    <w:bookmarkStart w:name="z162" w:id="161"/>
    <w:p>
      <w:pPr>
        <w:spacing w:after="0"/>
        <w:ind w:left="0"/>
        <w:jc w:val="both"/>
      </w:pPr>
      <w:r>
        <w:rPr>
          <w:rFonts w:ascii="Times New Roman"/>
          <w:b w:val="false"/>
          <w:i w:val="false"/>
          <w:color w:val="000000"/>
          <w:sz w:val="28"/>
        </w:rPr>
        <w:t>
      60. Итті қолдану Заңның негізінде және қатаң сәйкестікте орындалады. Итті қолданған полицей-кинолог ұсталған адамға зақым келген жағдайда оған дәрігерге дейінгі алғашқы көмек көрсетеді және дереу жедел медициналық көмек шақырады. Бұл уақытта ит "Күзет" пәрмені бойынша ұсталған адамнан қауіпсіз қашықтықта болады. Құқық бұзушыны ұстау үшін итті қолданудың барлық жағдайларында ПБЖ жетекшісі (кинолог-полицей) кезекші бөлімге (командирге) баяндайды.</w:t>
      </w:r>
    </w:p>
    <w:bookmarkEnd w:id="161"/>
    <w:bookmarkStart w:name="z163" w:id="162"/>
    <w:p>
      <w:pPr>
        <w:spacing w:after="0"/>
        <w:ind w:left="0"/>
        <w:jc w:val="left"/>
      </w:pPr>
      <w:r>
        <w:rPr>
          <w:rFonts w:ascii="Times New Roman"/>
          <w:b/>
          <w:i w:val="false"/>
          <w:color w:val="000000"/>
        </w:rPr>
        <w:t xml:space="preserve"> 6-Параграф. Қызметтік аттарды қолдана отырып, қоғамдық тәртіпті сақтауды қамтамасыз ету бойынша патрульдік-бекеттік қызметті атқару</w:t>
      </w:r>
    </w:p>
    <w:bookmarkEnd w:id="162"/>
    <w:bookmarkStart w:name="z164" w:id="163"/>
    <w:p>
      <w:pPr>
        <w:spacing w:after="0"/>
        <w:ind w:left="0"/>
        <w:jc w:val="both"/>
      </w:pPr>
      <w:r>
        <w:rPr>
          <w:rFonts w:ascii="Times New Roman"/>
          <w:b w:val="false"/>
          <w:i w:val="false"/>
          <w:color w:val="000000"/>
          <w:sz w:val="28"/>
        </w:rPr>
        <w:t>
      61. Бағытта атпен патрульдеу жұптық жасақшаның күшімен жүзеге асырылады. Атты бөліністердің құрамына ат үстінде жүру дағдысы бар және арнайы дайындықтан өткен қызметкерлер тағайындалады.</w:t>
      </w:r>
    </w:p>
    <w:bookmarkEnd w:id="163"/>
    <w:bookmarkStart w:name="z165" w:id="164"/>
    <w:p>
      <w:pPr>
        <w:spacing w:after="0"/>
        <w:ind w:left="0"/>
        <w:jc w:val="both"/>
      </w:pPr>
      <w:r>
        <w:rPr>
          <w:rFonts w:ascii="Times New Roman"/>
          <w:b w:val="false"/>
          <w:i w:val="false"/>
          <w:color w:val="000000"/>
          <w:sz w:val="28"/>
        </w:rPr>
        <w:t>
      62. Қызмет атқару кезінде атты патруль "адыммен" қозғалады. Атты патрульдер бір-бірінен іс-қимылдардың келісімділігін қамтамасыз ететін қашықтықта жүреді. Атты жасақшалар "желе жортып" қысқа қашықтыққа жүреді. Атты жасақшалардың қоғамдық тәртіпті бұзу орнына шұғыл шығуы "жүрдек ат желісімен" жүргізіледі.</w:t>
      </w:r>
    </w:p>
    <w:bookmarkEnd w:id="164"/>
    <w:p>
      <w:pPr>
        <w:spacing w:after="0"/>
        <w:ind w:left="0"/>
        <w:jc w:val="both"/>
      </w:pPr>
      <w:r>
        <w:rPr>
          <w:rFonts w:ascii="Times New Roman"/>
          <w:b w:val="false"/>
          <w:i w:val="false"/>
          <w:color w:val="000000"/>
          <w:sz w:val="28"/>
        </w:rPr>
        <w:t>
      Тәуліктің қараңғы уақытында ПБЖ жүру кезінде ат әбзелдерінде "жарық шағылыстыратын элементтер" пайдаланылады.</w:t>
      </w:r>
    </w:p>
    <w:bookmarkStart w:name="z166" w:id="165"/>
    <w:p>
      <w:pPr>
        <w:spacing w:after="0"/>
        <w:ind w:left="0"/>
        <w:jc w:val="both"/>
      </w:pPr>
      <w:r>
        <w:rPr>
          <w:rFonts w:ascii="Times New Roman"/>
          <w:b w:val="false"/>
          <w:i w:val="false"/>
          <w:color w:val="000000"/>
          <w:sz w:val="28"/>
        </w:rPr>
        <w:t>
      63. Қызмет атқару кезінде полицей-кавалерист:</w:t>
      </w:r>
    </w:p>
    <w:bookmarkEnd w:id="165"/>
    <w:bookmarkStart w:name="z167" w:id="166"/>
    <w:p>
      <w:pPr>
        <w:spacing w:after="0"/>
        <w:ind w:left="0"/>
        <w:jc w:val="both"/>
      </w:pPr>
      <w:r>
        <w:rPr>
          <w:rFonts w:ascii="Times New Roman"/>
          <w:b w:val="false"/>
          <w:i w:val="false"/>
          <w:color w:val="000000"/>
          <w:sz w:val="28"/>
        </w:rPr>
        <w:t>
      1) Жұмыс алдында ат әбзелдерін тексеруді және жылқыны қарап тексеруді жүргізуге;</w:t>
      </w:r>
    </w:p>
    <w:bookmarkEnd w:id="166"/>
    <w:bookmarkStart w:name="z168" w:id="167"/>
    <w:p>
      <w:pPr>
        <w:spacing w:after="0"/>
        <w:ind w:left="0"/>
        <w:jc w:val="both"/>
      </w:pPr>
      <w:r>
        <w:rPr>
          <w:rFonts w:ascii="Times New Roman"/>
          <w:b w:val="false"/>
          <w:i w:val="false"/>
          <w:color w:val="000000"/>
          <w:sz w:val="28"/>
        </w:rPr>
        <w:t>
      2) ауа райы жағдайлары мен тәулік уақытына сәйкес әртүрлі жерлерде атта жүру ерекшеліктерін сақтауға;</w:t>
      </w:r>
    </w:p>
    <w:bookmarkEnd w:id="167"/>
    <w:bookmarkStart w:name="z169" w:id="168"/>
    <w:p>
      <w:pPr>
        <w:spacing w:after="0"/>
        <w:ind w:left="0"/>
        <w:jc w:val="both"/>
      </w:pPr>
      <w:r>
        <w:rPr>
          <w:rFonts w:ascii="Times New Roman"/>
          <w:b w:val="false"/>
          <w:i w:val="false"/>
          <w:color w:val="000000"/>
          <w:sz w:val="28"/>
        </w:rPr>
        <w:t>
      3) атпен жүру кезінде айналадағы азаматтарға зиян келтірмейтіндей қауіпсіздік шараларын сақтауға;</w:t>
      </w:r>
    </w:p>
    <w:bookmarkEnd w:id="168"/>
    <w:bookmarkStart w:name="z170" w:id="169"/>
    <w:p>
      <w:pPr>
        <w:spacing w:after="0"/>
        <w:ind w:left="0"/>
        <w:jc w:val="both"/>
      </w:pPr>
      <w:r>
        <w:rPr>
          <w:rFonts w:ascii="Times New Roman"/>
          <w:b w:val="false"/>
          <w:i w:val="false"/>
          <w:color w:val="000000"/>
          <w:sz w:val="28"/>
        </w:rPr>
        <w:t>
      4) ат әбзелдерін сақтауға және оны үнемі таза ұстауға міндетті.</w:t>
      </w:r>
    </w:p>
    <w:bookmarkEnd w:id="169"/>
    <w:bookmarkStart w:name="z171" w:id="170"/>
    <w:p>
      <w:pPr>
        <w:spacing w:after="0"/>
        <w:ind w:left="0"/>
        <w:jc w:val="both"/>
      </w:pPr>
      <w:r>
        <w:rPr>
          <w:rFonts w:ascii="Times New Roman"/>
          <w:b w:val="false"/>
          <w:i w:val="false"/>
          <w:color w:val="000000"/>
          <w:sz w:val="28"/>
        </w:rPr>
        <w:t>
      64. Құқық бұзушыларды ұстау кезінде атты патрульдер жарақат алуды болдырмайтындай шаралар қолданады.</w:t>
      </w:r>
    </w:p>
    <w:bookmarkEnd w:id="170"/>
    <w:bookmarkStart w:name="z172" w:id="171"/>
    <w:p>
      <w:pPr>
        <w:spacing w:after="0"/>
        <w:ind w:left="0"/>
        <w:jc w:val="both"/>
      </w:pPr>
      <w:r>
        <w:rPr>
          <w:rFonts w:ascii="Times New Roman"/>
          <w:b w:val="false"/>
          <w:i w:val="false"/>
          <w:color w:val="000000"/>
          <w:sz w:val="28"/>
        </w:rPr>
        <w:t>
      65. ПБЖ:</w:t>
      </w:r>
    </w:p>
    <w:bookmarkEnd w:id="171"/>
    <w:bookmarkStart w:name="z173" w:id="172"/>
    <w:p>
      <w:pPr>
        <w:spacing w:after="0"/>
        <w:ind w:left="0"/>
        <w:jc w:val="both"/>
      </w:pPr>
      <w:r>
        <w:rPr>
          <w:rFonts w:ascii="Times New Roman"/>
          <w:b w:val="false"/>
          <w:i w:val="false"/>
          <w:color w:val="000000"/>
          <w:sz w:val="28"/>
        </w:rPr>
        <w:t>
      1) құқық бұзушыларды ат пен ат әбзелдерін пайдалана отырып, ұстап тұруға;</w:t>
      </w:r>
    </w:p>
    <w:bookmarkEnd w:id="172"/>
    <w:bookmarkStart w:name="z174" w:id="173"/>
    <w:p>
      <w:pPr>
        <w:spacing w:after="0"/>
        <w:ind w:left="0"/>
        <w:jc w:val="both"/>
      </w:pPr>
      <w:r>
        <w:rPr>
          <w:rFonts w:ascii="Times New Roman"/>
          <w:b w:val="false"/>
          <w:i w:val="false"/>
          <w:color w:val="000000"/>
          <w:sz w:val="28"/>
        </w:rPr>
        <w:t>
      2) аттың үстінде атыс қаруы мен арнаулы құралдарды қолдануға, егер бұл айналадағыларға зиян келтіруі мүмкін болса;</w:t>
      </w:r>
    </w:p>
    <w:bookmarkEnd w:id="173"/>
    <w:bookmarkStart w:name="z175" w:id="174"/>
    <w:p>
      <w:pPr>
        <w:spacing w:after="0"/>
        <w:ind w:left="0"/>
        <w:jc w:val="both"/>
      </w:pPr>
      <w:r>
        <w:rPr>
          <w:rFonts w:ascii="Times New Roman"/>
          <w:b w:val="false"/>
          <w:i w:val="false"/>
          <w:color w:val="000000"/>
          <w:sz w:val="28"/>
        </w:rPr>
        <w:t xml:space="preserve">
      3) тағайындалған бағыттан өз еркімен ауытқуға, қызмет атқару тәртібін өзгертуге, егер бұл қызметтік қажеттіліктен туындамаса; </w:t>
      </w:r>
    </w:p>
    <w:bookmarkEnd w:id="174"/>
    <w:bookmarkStart w:name="z176" w:id="175"/>
    <w:p>
      <w:pPr>
        <w:spacing w:after="0"/>
        <w:ind w:left="0"/>
        <w:jc w:val="both"/>
      </w:pPr>
      <w:r>
        <w:rPr>
          <w:rFonts w:ascii="Times New Roman"/>
          <w:b w:val="false"/>
          <w:i w:val="false"/>
          <w:color w:val="000000"/>
          <w:sz w:val="28"/>
        </w:rPr>
        <w:t>
      4) бекітіліп берілген атты қызметтік емес мақсаттарда пайдалану үшін басқа адамдарға беруге;</w:t>
      </w:r>
    </w:p>
    <w:bookmarkEnd w:id="175"/>
    <w:bookmarkStart w:name="z177" w:id="176"/>
    <w:p>
      <w:pPr>
        <w:spacing w:after="0"/>
        <w:ind w:left="0"/>
        <w:jc w:val="both"/>
      </w:pPr>
      <w:r>
        <w:rPr>
          <w:rFonts w:ascii="Times New Roman"/>
          <w:b w:val="false"/>
          <w:i w:val="false"/>
          <w:color w:val="000000"/>
          <w:sz w:val="28"/>
        </w:rPr>
        <w:t>
      5) ұсталған адамдарды атқа тікелей жақын жерде қараусыз қалдыруға рұқсат етілмейді.</w:t>
      </w:r>
    </w:p>
    <w:bookmarkEnd w:id="176"/>
    <w:bookmarkStart w:name="z178" w:id="177"/>
    <w:p>
      <w:pPr>
        <w:spacing w:after="0"/>
        <w:ind w:left="0"/>
        <w:jc w:val="left"/>
      </w:pPr>
      <w:r>
        <w:rPr>
          <w:rFonts w:ascii="Times New Roman"/>
          <w:b/>
          <w:i w:val="false"/>
          <w:color w:val="000000"/>
        </w:rPr>
        <w:t xml:space="preserve"> 7-Параграф. Модульдік полиция бекеттерінде қоғамдық тәртіпті сақтауды қамтамасыз ету бойынша патрульдік-бекеттік қызметті атқару</w:t>
      </w:r>
    </w:p>
    <w:bookmarkEnd w:id="177"/>
    <w:bookmarkStart w:name="z179" w:id="178"/>
    <w:p>
      <w:pPr>
        <w:spacing w:after="0"/>
        <w:ind w:left="0"/>
        <w:jc w:val="both"/>
      </w:pPr>
      <w:r>
        <w:rPr>
          <w:rFonts w:ascii="Times New Roman"/>
          <w:b w:val="false"/>
          <w:i w:val="false"/>
          <w:color w:val="000000"/>
          <w:sz w:val="28"/>
        </w:rPr>
        <w:t>
      66. Модульдік бекеттерде қызмет атқаруды қоғамдық тәртіпті сақтау мен жол қауіпсіздігін қамтамасыз етуде жалпы жүктелген міндеттерден басқа мынадай міндеттерді орындайтын екі қызметкерден тұратын ПБЖ-мен жүзеге асырылады:</w:t>
      </w:r>
    </w:p>
    <w:bookmarkEnd w:id="178"/>
    <w:bookmarkStart w:name="z180" w:id="179"/>
    <w:p>
      <w:pPr>
        <w:spacing w:after="0"/>
        <w:ind w:left="0"/>
        <w:jc w:val="both"/>
      </w:pPr>
      <w:r>
        <w:rPr>
          <w:rFonts w:ascii="Times New Roman"/>
          <w:b w:val="false"/>
          <w:i w:val="false"/>
          <w:color w:val="000000"/>
          <w:sz w:val="28"/>
        </w:rPr>
        <w:t>
      1) мезгіл-мезгіл, сағатына кемінде екі рет, әсіресе азаматтардың жаппай болу сағаттарында кезекшілік бөлімге патрульдеу бағытындағы (бекет орталығынан қашықтығы 300 метрден аспауы тиіс) жағдай туралы баяндап, бекітілген аумақты жаяу патрульдеуді жүзеге асырады. Тәуліктің қараңғы және түнгі уақытында жаяу патрульдеу жұптық ПБЖ-мен жүзеге асырылады;</w:t>
      </w:r>
    </w:p>
    <w:bookmarkEnd w:id="179"/>
    <w:bookmarkStart w:name="z181" w:id="180"/>
    <w:p>
      <w:pPr>
        <w:spacing w:after="0"/>
        <w:ind w:left="0"/>
        <w:jc w:val="both"/>
      </w:pPr>
      <w:r>
        <w:rPr>
          <w:rFonts w:ascii="Times New Roman"/>
          <w:b w:val="false"/>
          <w:i w:val="false"/>
          <w:color w:val="000000"/>
          <w:sz w:val="28"/>
        </w:rPr>
        <w:t>
      2) полицияның құзыретіне кіретін мәселелер бойынша азаматтар жаппай баратын объектінің бекетіне іргелес жатқан әкімшілікпен және жеке күзет қызметімен басқа ПБЖ-мен, өзара іс-қимылды ұйымдастырады;</w:t>
      </w:r>
    </w:p>
    <w:bookmarkEnd w:id="180"/>
    <w:bookmarkStart w:name="z182" w:id="181"/>
    <w:p>
      <w:pPr>
        <w:spacing w:after="0"/>
        <w:ind w:left="0"/>
        <w:jc w:val="both"/>
      </w:pPr>
      <w:r>
        <w:rPr>
          <w:rFonts w:ascii="Times New Roman"/>
          <w:b w:val="false"/>
          <w:i w:val="false"/>
          <w:color w:val="000000"/>
          <w:sz w:val="28"/>
        </w:rPr>
        <w:t>
      3) қоғамдық және мүліктік қауіпсіздікті тұрақтандыру мақсатында азаматтармен профилактикалық әңгімелесулер жүргізеді, құқыққа қарсы әрекеттер жасаудан сақтандырады, оларға қоғамға қарсы мінез-құлыққа жол бермеуді түсіндіреді;</w:t>
      </w:r>
    </w:p>
    <w:bookmarkEnd w:id="181"/>
    <w:bookmarkStart w:name="z183" w:id="182"/>
    <w:p>
      <w:pPr>
        <w:spacing w:after="0"/>
        <w:ind w:left="0"/>
        <w:jc w:val="both"/>
      </w:pPr>
      <w:r>
        <w:rPr>
          <w:rFonts w:ascii="Times New Roman"/>
          <w:b w:val="false"/>
          <w:i w:val="false"/>
          <w:color w:val="000000"/>
          <w:sz w:val="28"/>
        </w:rPr>
        <w:t>
      4) азаматтардан (туристерден) қылмыстар мен оқиғалар туралы хабарламаларды және өзге де ақпаратты қабылдайды, ол туралы дереу кезекші бөлімге баяндайды, ден қою шараларын қабылдайды және көмек көрсетеді.</w:t>
      </w:r>
    </w:p>
    <w:bookmarkEnd w:id="182"/>
    <w:bookmarkStart w:name="z184" w:id="183"/>
    <w:p>
      <w:pPr>
        <w:spacing w:after="0"/>
        <w:ind w:left="0"/>
        <w:jc w:val="left"/>
      </w:pPr>
      <w:r>
        <w:rPr>
          <w:rFonts w:ascii="Times New Roman"/>
          <w:b/>
          <w:i w:val="false"/>
          <w:color w:val="000000"/>
        </w:rPr>
        <w:t xml:space="preserve"> 8-Параграф. "Шеп" стационарлық полиция бекеттерінде қоғамдық тәртіпті сақтауды қамтамасыз ету бойынша патрульдік-бекеттік қызметті атқару</w:t>
      </w:r>
    </w:p>
    <w:bookmarkEnd w:id="183"/>
    <w:bookmarkStart w:name="z185" w:id="184"/>
    <w:p>
      <w:pPr>
        <w:spacing w:after="0"/>
        <w:ind w:left="0"/>
        <w:jc w:val="both"/>
      </w:pPr>
      <w:r>
        <w:rPr>
          <w:rFonts w:ascii="Times New Roman"/>
          <w:b w:val="false"/>
          <w:i w:val="false"/>
          <w:color w:val="000000"/>
          <w:sz w:val="28"/>
        </w:rPr>
        <w:t>
      67. "Шеп" стационарлық полиция бекетінде қызмет атқаруды жұптық ПБЖ (екі қызметкер) жүзеге асырады, олар мынадай міндеттерді орындайды:</w:t>
      </w:r>
    </w:p>
    <w:bookmarkEnd w:id="184"/>
    <w:bookmarkStart w:name="z186" w:id="185"/>
    <w:p>
      <w:pPr>
        <w:spacing w:after="0"/>
        <w:ind w:left="0"/>
        <w:jc w:val="both"/>
      </w:pPr>
      <w:r>
        <w:rPr>
          <w:rFonts w:ascii="Times New Roman"/>
          <w:b w:val="false"/>
          <w:i w:val="false"/>
          <w:color w:val="000000"/>
          <w:sz w:val="28"/>
        </w:rPr>
        <w:t>
      1) көлік құралдарының өтуіне көзбен шолып бақылау жүргізеді;</w:t>
      </w:r>
    </w:p>
    <w:bookmarkEnd w:id="185"/>
    <w:bookmarkStart w:name="z187" w:id="186"/>
    <w:p>
      <w:pPr>
        <w:spacing w:after="0"/>
        <w:ind w:left="0"/>
        <w:jc w:val="both"/>
      </w:pPr>
      <w:r>
        <w:rPr>
          <w:rFonts w:ascii="Times New Roman"/>
          <w:b w:val="false"/>
          <w:i w:val="false"/>
          <w:color w:val="000000"/>
          <w:sz w:val="28"/>
        </w:rPr>
        <w:t>
      2) қылмыстар мен оқиғалар туралы жол қозғалысына қатысушылардан хабарламалар және өзге де ақпараттарды қабылдайды, ол туралы дереу кезекші бөлімге баяндайды, көмек көрсетеді;</w:t>
      </w:r>
    </w:p>
    <w:bookmarkEnd w:id="186"/>
    <w:bookmarkStart w:name="z188" w:id="187"/>
    <w:p>
      <w:pPr>
        <w:spacing w:after="0"/>
        <w:ind w:left="0"/>
        <w:jc w:val="both"/>
      </w:pPr>
      <w:r>
        <w:rPr>
          <w:rFonts w:ascii="Times New Roman"/>
          <w:b w:val="false"/>
          <w:i w:val="false"/>
          <w:color w:val="000000"/>
          <w:sz w:val="28"/>
        </w:rPr>
        <w:t>
      3) жол-климаттық қолайсыз жағдайларда және жол жүрісі қауіпсіздігіне қатер төндіретін басқа да жағдайларда көлік құралдарының жүрісін шектеуді немесе автомобиль жолын толық жабуды қамтамасыз етеді;</w:t>
      </w:r>
    </w:p>
    <w:bookmarkEnd w:id="187"/>
    <w:bookmarkStart w:name="z189" w:id="188"/>
    <w:p>
      <w:pPr>
        <w:spacing w:after="0"/>
        <w:ind w:left="0"/>
        <w:jc w:val="both"/>
      </w:pPr>
      <w:r>
        <w:rPr>
          <w:rFonts w:ascii="Times New Roman"/>
          <w:b w:val="false"/>
          <w:i w:val="false"/>
          <w:color w:val="000000"/>
          <w:sz w:val="28"/>
        </w:rPr>
        <w:t>
      4) жедел-профилактикалық, жедел-іздестіру іс-шараларын, төтенше жағдайды және ІІО-ның басқа да іс-шараларын енгізген кезде әрекет етеді;</w:t>
      </w:r>
    </w:p>
    <w:bookmarkEnd w:id="188"/>
    <w:bookmarkStart w:name="z190" w:id="189"/>
    <w:p>
      <w:pPr>
        <w:spacing w:after="0"/>
        <w:ind w:left="0"/>
        <w:jc w:val="both"/>
      </w:pPr>
      <w:r>
        <w:rPr>
          <w:rFonts w:ascii="Times New Roman"/>
          <w:b w:val="false"/>
          <w:i w:val="false"/>
          <w:color w:val="000000"/>
          <w:sz w:val="28"/>
        </w:rPr>
        <w:t>
      5) қажет болған жағдайда өтіп бара жатқан жүргізушілерден автомобиль жолының жай-күйі, жасалған ЖКО туралы және полиция қызметіне қатысты өзге де ақпаратты сұрастыруды жүзеге асырады;</w:t>
      </w:r>
    </w:p>
    <w:bookmarkEnd w:id="189"/>
    <w:bookmarkStart w:name="z191" w:id="190"/>
    <w:p>
      <w:pPr>
        <w:spacing w:after="0"/>
        <w:ind w:left="0"/>
        <w:jc w:val="both"/>
      </w:pPr>
      <w:r>
        <w:rPr>
          <w:rFonts w:ascii="Times New Roman"/>
          <w:b w:val="false"/>
          <w:i w:val="false"/>
          <w:color w:val="000000"/>
          <w:sz w:val="28"/>
        </w:rPr>
        <w:t>
      6) көлік құралдарының қозғалысын барынша аз кідірте отырып, әкімшілік және қылмыстық өндірісті қамтамасыз ету тәртібімен көлік құралын қарап тексеруді жүргізеді.</w:t>
      </w:r>
    </w:p>
    <w:bookmarkEnd w:id="190"/>
    <w:bookmarkStart w:name="z192" w:id="191"/>
    <w:p>
      <w:pPr>
        <w:spacing w:after="0"/>
        <w:ind w:left="0"/>
        <w:jc w:val="both"/>
      </w:pPr>
      <w:r>
        <w:rPr>
          <w:rFonts w:ascii="Times New Roman"/>
          <w:b w:val="false"/>
          <w:i w:val="false"/>
          <w:color w:val="000000"/>
          <w:sz w:val="28"/>
        </w:rPr>
        <w:t>
      68. Қазақстан Республикасының заңнамасында белгіленген процессуалдық әрекеттерді жүргізу жағдайларын қоспағанда, қызметкерлерді қозғалысқа қатысушылардың көлік құралдарына отырғызуға жол берілмейді.</w:t>
      </w:r>
    </w:p>
    <w:bookmarkEnd w:id="191"/>
    <w:bookmarkStart w:name="z193" w:id="192"/>
    <w:p>
      <w:pPr>
        <w:spacing w:after="0"/>
        <w:ind w:left="0"/>
        <w:jc w:val="left"/>
      </w:pPr>
      <w:r>
        <w:rPr>
          <w:rFonts w:ascii="Times New Roman"/>
          <w:b/>
          <w:i w:val="false"/>
          <w:color w:val="000000"/>
        </w:rPr>
        <w:t xml:space="preserve"> 4- Тарау. Патрульдік-бекеттік қызметті атқару ерекшеліктері 1-Параграф. Курорттық, саяжай аудандарында және жаппай демалыс аймақтарында қоғамдық тәртіпті сақтауды қамтамасыз ету бойынша патрульдік-бекеттік қызметті атқару</w:t>
      </w:r>
    </w:p>
    <w:bookmarkEnd w:id="192"/>
    <w:bookmarkStart w:name="z194" w:id="193"/>
    <w:p>
      <w:pPr>
        <w:spacing w:after="0"/>
        <w:ind w:left="0"/>
        <w:jc w:val="both"/>
      </w:pPr>
      <w:r>
        <w:rPr>
          <w:rFonts w:ascii="Times New Roman"/>
          <w:b w:val="false"/>
          <w:i w:val="false"/>
          <w:color w:val="000000"/>
          <w:sz w:val="28"/>
        </w:rPr>
        <w:t>
      69. Шомылу маусымы кезеңінде ПБЖ азаматтық қорғау органдары бөліністерінің өкілдерімен бірлесіп, құқық бұзушылықтың алдын алу және анықтау бойынша су айдындарында рейдтік іс-шаралар өткізеді.</w:t>
      </w:r>
    </w:p>
    <w:bookmarkEnd w:id="193"/>
    <w:bookmarkStart w:name="z195" w:id="194"/>
    <w:p>
      <w:pPr>
        <w:spacing w:after="0"/>
        <w:ind w:left="0"/>
        <w:jc w:val="both"/>
      </w:pPr>
      <w:r>
        <w:rPr>
          <w:rFonts w:ascii="Times New Roman"/>
          <w:b w:val="false"/>
          <w:i w:val="false"/>
          <w:color w:val="000000"/>
          <w:sz w:val="28"/>
        </w:rPr>
        <w:t>
      70. ПБЖ құзыреті шегінде қоғамдық тәртіпті және мүліктік қауіпсіздікті қамтамасыз ету мәселелері бойынша саяжай ұжымдарының өкілдерімен өзара іс-қимыл жасайды.</w:t>
      </w:r>
    </w:p>
    <w:bookmarkEnd w:id="194"/>
    <w:bookmarkStart w:name="z196" w:id="195"/>
    <w:p>
      <w:pPr>
        <w:spacing w:after="0"/>
        <w:ind w:left="0"/>
        <w:jc w:val="both"/>
      </w:pPr>
      <w:r>
        <w:rPr>
          <w:rFonts w:ascii="Times New Roman"/>
          <w:b w:val="false"/>
          <w:i w:val="false"/>
          <w:color w:val="000000"/>
          <w:sz w:val="28"/>
        </w:rPr>
        <w:t>
      71. Патрульдеу кезінде ПБЖ қылмыстық және әкімшілік құқық бұзушылық жасау ықтималдығы бар орындарға, азаматтардың жаппай шоғырлану орындарына, санаторий-курорттық мекемелерге, жағажайларға, саябақтарға, қоғамдық көлік аялдамаларына, қоғамдық тамақтандыру кәсіпорындарына, ойын-сауық мекемелеріне назар аударады.</w:t>
      </w:r>
    </w:p>
    <w:bookmarkEnd w:id="195"/>
    <w:bookmarkStart w:name="z197" w:id="196"/>
    <w:p>
      <w:pPr>
        <w:spacing w:after="0"/>
        <w:ind w:left="0"/>
        <w:jc w:val="both"/>
      </w:pPr>
      <w:r>
        <w:rPr>
          <w:rFonts w:ascii="Times New Roman"/>
          <w:b w:val="false"/>
          <w:i w:val="false"/>
          <w:color w:val="000000"/>
          <w:sz w:val="28"/>
        </w:rPr>
        <w:t>
      72. ПБЖ курорттық, саяжай аудандары мен жаппай демалыс аймақтарында қоғамдық тәртіпті және жол қауіпсіздігін сақтауды қамтамасыз етуде полиция органдарына жүктелген өзге де міндеттерді орындайды.</w:t>
      </w:r>
    </w:p>
    <w:bookmarkEnd w:id="196"/>
    <w:bookmarkStart w:name="z198" w:id="197"/>
    <w:p>
      <w:pPr>
        <w:spacing w:after="0"/>
        <w:ind w:left="0"/>
        <w:jc w:val="left"/>
      </w:pPr>
      <w:r>
        <w:rPr>
          <w:rFonts w:ascii="Times New Roman"/>
          <w:b/>
          <w:i w:val="false"/>
          <w:color w:val="000000"/>
        </w:rPr>
        <w:t xml:space="preserve"> 2-Параграф. Туристік объектілерде қоғамдық тәртіпті сақтауды қамтамасыз ету бойынша патрульдік-бекеттік қызметті атқару</w:t>
      </w:r>
    </w:p>
    <w:bookmarkEnd w:id="197"/>
    <w:bookmarkStart w:name="z199" w:id="198"/>
    <w:p>
      <w:pPr>
        <w:spacing w:after="0"/>
        <w:ind w:left="0"/>
        <w:jc w:val="both"/>
      </w:pPr>
      <w:r>
        <w:rPr>
          <w:rFonts w:ascii="Times New Roman"/>
          <w:b w:val="false"/>
          <w:i w:val="false"/>
          <w:color w:val="000000"/>
          <w:sz w:val="28"/>
        </w:rPr>
        <w:t>
      73. Туристік нысандардағы ПБЖ-ның міндеттері:</w:t>
      </w:r>
    </w:p>
    <w:bookmarkEnd w:id="198"/>
    <w:bookmarkStart w:name="z200" w:id="199"/>
    <w:p>
      <w:pPr>
        <w:spacing w:after="0"/>
        <w:ind w:left="0"/>
        <w:jc w:val="both"/>
      </w:pPr>
      <w:r>
        <w:rPr>
          <w:rFonts w:ascii="Times New Roman"/>
          <w:b w:val="false"/>
          <w:i w:val="false"/>
          <w:color w:val="000000"/>
          <w:sz w:val="28"/>
        </w:rPr>
        <w:t>
      1) туристік объектілердің аумағын патрульдеу және полиция құзыреті шегінде әртүрлі жағдайлар кезінде туристерге көмек көрсету;</w:t>
      </w:r>
    </w:p>
    <w:bookmarkEnd w:id="199"/>
    <w:bookmarkStart w:name="z201" w:id="200"/>
    <w:p>
      <w:pPr>
        <w:spacing w:after="0"/>
        <w:ind w:left="0"/>
        <w:jc w:val="both"/>
      </w:pPr>
      <w:r>
        <w:rPr>
          <w:rFonts w:ascii="Times New Roman"/>
          <w:b w:val="false"/>
          <w:i w:val="false"/>
          <w:color w:val="000000"/>
          <w:sz w:val="28"/>
        </w:rPr>
        <w:t>
      2) әкімшілік құқық бұзушылықтарды анықтау және жолын кесу, қылмыстық құқық бұзушылықтардың алдын алуда, жолын кесуде және қылмыскерлерді "ізін суытпай" ұстауда қажетті шаралар қолдану;</w:t>
      </w:r>
    </w:p>
    <w:bookmarkEnd w:id="200"/>
    <w:bookmarkStart w:name="z202" w:id="201"/>
    <w:p>
      <w:pPr>
        <w:spacing w:after="0"/>
        <w:ind w:left="0"/>
        <w:jc w:val="both"/>
      </w:pPr>
      <w:r>
        <w:rPr>
          <w:rFonts w:ascii="Times New Roman"/>
          <w:b w:val="false"/>
          <w:i w:val="false"/>
          <w:color w:val="000000"/>
          <w:sz w:val="28"/>
        </w:rPr>
        <w:t>
      3) Қазақстан Республикасының көші-қон заңнамасын бұзу анықталған жағдайда шетелдік азаматтарды көші-қон полициясының қызметкерлеріне беру не туристік объект орналасқан жердегі полиция органдарына жеткізу;</w:t>
      </w:r>
    </w:p>
    <w:bookmarkEnd w:id="201"/>
    <w:bookmarkStart w:name="z203" w:id="202"/>
    <w:p>
      <w:pPr>
        <w:spacing w:after="0"/>
        <w:ind w:left="0"/>
        <w:jc w:val="both"/>
      </w:pPr>
      <w:r>
        <w:rPr>
          <w:rFonts w:ascii="Times New Roman"/>
          <w:b w:val="false"/>
          <w:i w:val="false"/>
          <w:color w:val="000000"/>
          <w:sz w:val="28"/>
        </w:rPr>
        <w:t>
      4) полицияның құзыретіне кіретін мәселелер бойынша туристік объектілердің әкімшілігімен өзара іс-қимыл жасауды қамтиды.</w:t>
      </w:r>
    </w:p>
    <w:bookmarkEnd w:id="202"/>
    <w:bookmarkStart w:name="z204" w:id="203"/>
    <w:p>
      <w:pPr>
        <w:spacing w:after="0"/>
        <w:ind w:left="0"/>
        <w:jc w:val="both"/>
      </w:pPr>
      <w:r>
        <w:rPr>
          <w:rFonts w:ascii="Times New Roman"/>
          <w:b w:val="false"/>
          <w:i w:val="false"/>
          <w:color w:val="000000"/>
          <w:sz w:val="28"/>
        </w:rPr>
        <w:t>
      74. Туристік объектідегі ПБЖ патрульдік аймақтардың аумақтарындағы туристік бағыттар, маңызды объектілер және көрікті жерлер туралы ақпаратты білуі керек.</w:t>
      </w:r>
    </w:p>
    <w:bookmarkEnd w:id="203"/>
    <w:bookmarkStart w:name="z205" w:id="204"/>
    <w:p>
      <w:pPr>
        <w:spacing w:after="0"/>
        <w:ind w:left="0"/>
        <w:jc w:val="both"/>
      </w:pPr>
      <w:r>
        <w:rPr>
          <w:rFonts w:ascii="Times New Roman"/>
          <w:b w:val="false"/>
          <w:i w:val="false"/>
          <w:color w:val="000000"/>
          <w:sz w:val="28"/>
        </w:rPr>
        <w:t>
      75. ПБЖ туристік объектілер аумағында қоғамдық тәртіпті және жол қауіпсіздігін қорғауды қамтамасыз етуде полиция органдарына жүктелген өзге де міндеттерді орындайды.</w:t>
      </w:r>
    </w:p>
    <w:bookmarkEnd w:id="204"/>
    <w:bookmarkStart w:name="z206" w:id="205"/>
    <w:p>
      <w:pPr>
        <w:spacing w:after="0"/>
        <w:ind w:left="0"/>
        <w:jc w:val="left"/>
      </w:pPr>
      <w:r>
        <w:rPr>
          <w:rFonts w:ascii="Times New Roman"/>
          <w:b/>
          <w:i w:val="false"/>
          <w:color w:val="000000"/>
        </w:rPr>
        <w:t xml:space="preserve"> 3-Параграф. Ұйымдасқан лектерге ілесіп жүру кезінде қоғамдық тәртіпті сақтау және жол қауіпсіздігін қамтамасыз ету бойынша патрульдік-бекеттік қызметін атқару</w:t>
      </w:r>
    </w:p>
    <w:bookmarkEnd w:id="205"/>
    <w:bookmarkStart w:name="z207" w:id="206"/>
    <w:p>
      <w:pPr>
        <w:spacing w:after="0"/>
        <w:ind w:left="0"/>
        <w:jc w:val="both"/>
      </w:pPr>
      <w:r>
        <w:rPr>
          <w:rFonts w:ascii="Times New Roman"/>
          <w:b w:val="false"/>
          <w:i w:val="false"/>
          <w:color w:val="000000"/>
          <w:sz w:val="28"/>
        </w:rPr>
        <w:t>
      76. Ұйымдасқан лектерге (бұдан әрі - лек) ілесіп жүруге өтінім келіп түскен кезде ілесіп жүру экипажының (бұдан әрі – ілесіп жүру экипажы) құрамына тартылған ПБЖ:</w:t>
      </w:r>
    </w:p>
    <w:bookmarkEnd w:id="206"/>
    <w:bookmarkStart w:name="z208" w:id="207"/>
    <w:p>
      <w:pPr>
        <w:spacing w:after="0"/>
        <w:ind w:left="0"/>
        <w:jc w:val="both"/>
      </w:pPr>
      <w:r>
        <w:rPr>
          <w:rFonts w:ascii="Times New Roman"/>
          <w:b w:val="false"/>
          <w:i w:val="false"/>
          <w:color w:val="000000"/>
          <w:sz w:val="28"/>
        </w:rPr>
        <w:t>
      1) лектердің жүру бағытын, қозғалысты ұйымдастыру ерекшеліктерін, патрульдеу бекеттері мен бағыттарында қызмет атқаратын ПБЖ-ның орналасу орнын, олармен байланыс және өзара іс-қимыл жүйесін зерделеуге;</w:t>
      </w:r>
    </w:p>
    <w:bookmarkEnd w:id="207"/>
    <w:bookmarkStart w:name="z209" w:id="208"/>
    <w:p>
      <w:pPr>
        <w:spacing w:after="0"/>
        <w:ind w:left="0"/>
        <w:jc w:val="both"/>
      </w:pPr>
      <w:r>
        <w:rPr>
          <w:rFonts w:ascii="Times New Roman"/>
          <w:b w:val="false"/>
          <w:i w:val="false"/>
          <w:color w:val="000000"/>
          <w:sz w:val="28"/>
        </w:rPr>
        <w:t>
      2) ілесіп жүретін лектердің жүргізушілеріне нұсқама жүргізуге;</w:t>
      </w:r>
    </w:p>
    <w:bookmarkEnd w:id="208"/>
    <w:bookmarkStart w:name="z210" w:id="209"/>
    <w:p>
      <w:pPr>
        <w:spacing w:after="0"/>
        <w:ind w:left="0"/>
        <w:jc w:val="both"/>
      </w:pPr>
      <w:r>
        <w:rPr>
          <w:rFonts w:ascii="Times New Roman"/>
          <w:b w:val="false"/>
          <w:i w:val="false"/>
          <w:color w:val="000000"/>
          <w:sz w:val="28"/>
        </w:rPr>
        <w:t>
      3) кезекші бөлімдегі ілесіп жүруді есепке алу журналына ілесіп жүруді тіркеуі керек.</w:t>
      </w:r>
    </w:p>
    <w:bookmarkEnd w:id="209"/>
    <w:bookmarkStart w:name="z211" w:id="210"/>
    <w:p>
      <w:pPr>
        <w:spacing w:after="0"/>
        <w:ind w:left="0"/>
        <w:jc w:val="both"/>
      </w:pPr>
      <w:r>
        <w:rPr>
          <w:rFonts w:ascii="Times New Roman"/>
          <w:b w:val="false"/>
          <w:i w:val="false"/>
          <w:color w:val="000000"/>
          <w:sz w:val="28"/>
        </w:rPr>
        <w:t>
      77. Балалардың ұйымдасқан топтарын тасымалдауды жүзеге асыратын лектерге ілесіп жүруді бастар алдында ілесіп жүру экипажы құжаттардың, оның ішінде көлік құралының жарамдылығын растайтын құжаттардың бар-жоғына, оны көзбен шолып қарап-тексеруді, кейіннен ілесіп жүретін адамдар, тасымалданатын балалардың саны, көлік құралдарының саны туралы ақпаратты кезекші бөлімге бере отырып тексеру жүргізеді. Жолаушылар санының отыратын орындардың санынан артық болуына жол берілмейді.</w:t>
      </w:r>
    </w:p>
    <w:bookmarkEnd w:id="210"/>
    <w:bookmarkStart w:name="z212" w:id="211"/>
    <w:p>
      <w:pPr>
        <w:spacing w:after="0"/>
        <w:ind w:left="0"/>
        <w:jc w:val="both"/>
      </w:pPr>
      <w:r>
        <w:rPr>
          <w:rFonts w:ascii="Times New Roman"/>
          <w:b w:val="false"/>
          <w:i w:val="false"/>
          <w:color w:val="000000"/>
          <w:sz w:val="28"/>
        </w:rPr>
        <w:t>
      78. Ілесіп жүру экипажы балалардың ұйымдасқан тобын тасымалдауға тартылған көліктің техникалық жай-күйін тексеруді жүзеге асырған кезде көлік құралдарында кемінде екі есіктің болуына, авариялық шығудың, сары түсті жарқылдауық маяктардың, "Балаларды тасымалдау" деген тану белгілерінің болуына, көлікті техникалық қарап-тексеруге, жүргізушіні медициналық қарап-тексеруге, жауапты және ілесіп жүретін адамдардың болуына назар аударады.</w:t>
      </w:r>
    </w:p>
    <w:bookmarkEnd w:id="211"/>
    <w:bookmarkStart w:name="z213" w:id="212"/>
    <w:p>
      <w:pPr>
        <w:spacing w:after="0"/>
        <w:ind w:left="0"/>
        <w:jc w:val="both"/>
      </w:pPr>
      <w:r>
        <w:rPr>
          <w:rFonts w:ascii="Times New Roman"/>
          <w:b w:val="false"/>
          <w:i w:val="false"/>
          <w:color w:val="000000"/>
          <w:sz w:val="28"/>
        </w:rPr>
        <w:t>
      79. Бір патрульдік автомобильмен ілесіп жүру кезінде олардың қозғалыс қауіпсіздігін қамтамасыз ететін қашықтықта, берілген бағытта жүруге арналған шеткі сол жақ жолақ бойынша ілесіп жүретін лектердің алдында жүреді.</w:t>
      </w:r>
    </w:p>
    <w:bookmarkEnd w:id="212"/>
    <w:bookmarkStart w:name="z214" w:id="213"/>
    <w:p>
      <w:pPr>
        <w:spacing w:after="0"/>
        <w:ind w:left="0"/>
        <w:jc w:val="both"/>
      </w:pPr>
      <w:r>
        <w:rPr>
          <w:rFonts w:ascii="Times New Roman"/>
          <w:b w:val="false"/>
          <w:i w:val="false"/>
          <w:color w:val="000000"/>
          <w:sz w:val="28"/>
        </w:rPr>
        <w:t xml:space="preserve">
      80. Екі патрульдік автомобильмен ілесіп жүру кезінде олардың біреуі "жетекші" ретінде қозғалады, ал екіншісі "тұйықтаушы" берілген бағытта қозғалыс үшін бір жолағы бар автомобиль жолдарында және басқа да қауіпті жерлерде оны басқа көлік құралдарының басып озуының алдын алу үшін ілесіп жүретін лектерден кейін жүреді. </w:t>
      </w:r>
    </w:p>
    <w:bookmarkEnd w:id="213"/>
    <w:bookmarkStart w:name="z215" w:id="214"/>
    <w:p>
      <w:pPr>
        <w:spacing w:after="0"/>
        <w:ind w:left="0"/>
        <w:jc w:val="both"/>
      </w:pPr>
      <w:r>
        <w:rPr>
          <w:rFonts w:ascii="Times New Roman"/>
          <w:b w:val="false"/>
          <w:i w:val="false"/>
          <w:color w:val="000000"/>
          <w:sz w:val="28"/>
        </w:rPr>
        <w:t>
      81. Үш патрульдік автомобиль ілесіп жүру кезінде қауіпсіз және кедергісіз жүріп өтуді қамтамасыз ету, ілесіп жүретін лектердің жақындағаны туралы бағыттарда қызмет атқаратын ПБЖ хабардар ету және қозғалыс жағдайлары туралы "жетекші" патрульдік автомобильдің ілесіп жүру экипажын ақпараттандыру мақсатында қозғалыс бағыты бойынша сол жақ шеткі жолақта 200-400 метр қашықтықта "жетекші" автомобильдің алдында "сигналдық" қосылады.</w:t>
      </w:r>
    </w:p>
    <w:bookmarkEnd w:id="214"/>
    <w:bookmarkStart w:name="z216" w:id="215"/>
    <w:p>
      <w:pPr>
        <w:spacing w:after="0"/>
        <w:ind w:left="0"/>
        <w:jc w:val="both"/>
      </w:pPr>
      <w:r>
        <w:rPr>
          <w:rFonts w:ascii="Times New Roman"/>
          <w:b w:val="false"/>
          <w:i w:val="false"/>
          <w:color w:val="000000"/>
          <w:sz w:val="28"/>
        </w:rPr>
        <w:t>
      82. Ілесіп жүру жылдамдығын ілесіп жүру экипажының жетекшісі жол жағдайларына, көлік құралдары мен жаяу жүргіншілердің қозғалыс қарқындылығына, ілесіп жүретін ұйымдасқан лектердің сипаттамаларына байланысты белгілейді, бұл ретте ЖЖҚ-де белгіленген шегінен аспайды.</w:t>
      </w:r>
    </w:p>
    <w:bookmarkEnd w:id="215"/>
    <w:bookmarkStart w:name="z217" w:id="216"/>
    <w:p>
      <w:pPr>
        <w:spacing w:after="0"/>
        <w:ind w:left="0"/>
        <w:jc w:val="both"/>
      </w:pPr>
      <w:r>
        <w:rPr>
          <w:rFonts w:ascii="Times New Roman"/>
          <w:b w:val="false"/>
          <w:i w:val="false"/>
          <w:color w:val="000000"/>
          <w:sz w:val="28"/>
        </w:rPr>
        <w:t>
      83. Егер ілесіп жүретін лектің қозғалыс жылдамдығы ЖЖҚ-де рұқсат етілгеннен аз болса, ал жол жағдайлары жол бойындағы көлік құралдарына оны басып озуға мүмкіндік бермесе, ілесіп жүретін экипаждың жетекшісі артында жинақталған көлік құралдарын өткізу үшін шаралар қабылдайды.</w:t>
      </w:r>
    </w:p>
    <w:bookmarkEnd w:id="216"/>
    <w:bookmarkStart w:name="z218" w:id="217"/>
    <w:p>
      <w:pPr>
        <w:spacing w:after="0"/>
        <w:ind w:left="0"/>
        <w:jc w:val="both"/>
      </w:pPr>
      <w:r>
        <w:rPr>
          <w:rFonts w:ascii="Times New Roman"/>
          <w:b w:val="false"/>
          <w:i w:val="false"/>
          <w:color w:val="000000"/>
          <w:sz w:val="28"/>
        </w:rPr>
        <w:t>
      84. Ілесіп жүру экипажының сұрауы бойынша ПБЖ бекет немесе патрульдеу бағытының аумағы бойынша, лектердің немесе арнайы дыбыс, дауыс зорайтқыш қондырғы және жарық сигналдары қосылған патрульдік автомобильмен ілесіп жүретін жекелеген автомобильдердің қауіпсіз, кедергісіз өтуіне шаралар қабылдайды.</w:t>
      </w:r>
    </w:p>
    <w:bookmarkEnd w:id="217"/>
    <w:bookmarkStart w:name="z219" w:id="218"/>
    <w:p>
      <w:pPr>
        <w:spacing w:after="0"/>
        <w:ind w:left="0"/>
        <w:jc w:val="left"/>
      </w:pPr>
      <w:r>
        <w:rPr>
          <w:rFonts w:ascii="Times New Roman"/>
          <w:b/>
          <w:i w:val="false"/>
          <w:color w:val="000000"/>
        </w:rPr>
        <w:t xml:space="preserve"> 5-тарау. Қоғамдық тәртіпті сақтауды қамтамасыз ету бойынша қызметті атқару кезінде патрульдік-бекеттік жасақшаларының іс-әрекеттері</w:t>
      </w:r>
    </w:p>
    <w:bookmarkEnd w:id="218"/>
    <w:bookmarkStart w:name="z220" w:id="219"/>
    <w:p>
      <w:pPr>
        <w:spacing w:after="0"/>
        <w:ind w:left="0"/>
        <w:jc w:val="left"/>
      </w:pPr>
      <w:r>
        <w:rPr>
          <w:rFonts w:ascii="Times New Roman"/>
          <w:b/>
          <w:i w:val="false"/>
          <w:color w:val="000000"/>
        </w:rPr>
        <w:t xml:space="preserve"> 1-Параграф. Қылмыстық құқық бұзушылықтар жасалған кезде және оқиға болған жерде патрульдік-бекеттік жасақшаларының іс-әрекеттері</w:t>
      </w:r>
    </w:p>
    <w:bookmarkEnd w:id="219"/>
    <w:bookmarkStart w:name="z221" w:id="220"/>
    <w:p>
      <w:pPr>
        <w:spacing w:after="0"/>
        <w:ind w:left="0"/>
        <w:jc w:val="both"/>
      </w:pPr>
      <w:r>
        <w:rPr>
          <w:rFonts w:ascii="Times New Roman"/>
          <w:b w:val="false"/>
          <w:i w:val="false"/>
          <w:color w:val="000000"/>
          <w:sz w:val="28"/>
        </w:rPr>
        <w:t xml:space="preserve">
      85. Құқық бұзушылық жасалған жерге шығу кезінде (ЖБО жіберуі, азаматтардың өтініші) шақырудың (хабарлаудың) сипатына қарай ПБЖ жеке қауіпсіздігін, шабуылға және басқа да штаттан тыс жағдайларға дайындығын қамтамасыз ету шараларын қабылдайды. </w:t>
      </w:r>
    </w:p>
    <w:bookmarkEnd w:id="220"/>
    <w:p>
      <w:pPr>
        <w:spacing w:after="0"/>
        <w:ind w:left="0"/>
        <w:jc w:val="both"/>
      </w:pPr>
      <w:r>
        <w:rPr>
          <w:rFonts w:ascii="Times New Roman"/>
          <w:b w:val="false"/>
          <w:i w:val="false"/>
          <w:color w:val="000000"/>
          <w:sz w:val="28"/>
        </w:rPr>
        <w:t>
      Ол үшін ЖБО, ІІО кезекші бөлімінің қызметкерлері жасақты оқиға орнына жіберу, азаматтардың өтініштеріне қызмет көрсету кезінде оқиғаның мән-жайы мен сипатын және құқық бұзушылық жасады деп күдіктелген адамды (соттылығы, психикалық жай-күйі, қарудың, иттердің болуы), сондай-ақ дағдарыс жағдайында ден қоюдың дайындығы дәрежесін анықтап, ол туралы ақпараттты осы оқиғаға бағыттылған ПБЖ береді.</w:t>
      </w:r>
    </w:p>
    <w:p>
      <w:pPr>
        <w:spacing w:after="0"/>
        <w:ind w:left="0"/>
        <w:jc w:val="both"/>
      </w:pPr>
      <w:r>
        <w:rPr>
          <w:rFonts w:ascii="Times New Roman"/>
          <w:b w:val="false"/>
          <w:i w:val="false"/>
          <w:color w:val="000000"/>
          <w:sz w:val="28"/>
        </w:rPr>
        <w:t>
      Алынған ақпаратқа байланысты ПБЖ құрамы қызметке түскенге дейін алынған жеке қорғаныс құралдарын (броньды кеудешелер, каскалар) алдын ала киеді.</w:t>
      </w:r>
    </w:p>
    <w:bookmarkStart w:name="z222" w:id="221"/>
    <w:p>
      <w:pPr>
        <w:spacing w:after="0"/>
        <w:ind w:left="0"/>
        <w:jc w:val="both"/>
      </w:pPr>
      <w:r>
        <w:rPr>
          <w:rFonts w:ascii="Times New Roman"/>
          <w:b w:val="false"/>
          <w:i w:val="false"/>
          <w:color w:val="000000"/>
          <w:sz w:val="28"/>
        </w:rPr>
        <w:t>
      86. Оқиға орнындағы ПБЖ-ның іс-әрекеттері батыл болуы және мынадай міндеттерді орындауы тиіс:</w:t>
      </w:r>
    </w:p>
    <w:bookmarkEnd w:id="221"/>
    <w:bookmarkStart w:name="z223" w:id="222"/>
    <w:p>
      <w:pPr>
        <w:spacing w:after="0"/>
        <w:ind w:left="0"/>
        <w:jc w:val="both"/>
      </w:pPr>
      <w:r>
        <w:rPr>
          <w:rFonts w:ascii="Times New Roman"/>
          <w:b w:val="false"/>
          <w:i w:val="false"/>
          <w:color w:val="000000"/>
          <w:sz w:val="28"/>
        </w:rPr>
        <w:t>
      1) болған оқиға туралы кезекші бөлімге баяндайды және кезекшінің нұсқауын орындайды;</w:t>
      </w:r>
    </w:p>
    <w:bookmarkEnd w:id="222"/>
    <w:bookmarkStart w:name="z224" w:id="223"/>
    <w:p>
      <w:pPr>
        <w:spacing w:after="0"/>
        <w:ind w:left="0"/>
        <w:jc w:val="both"/>
      </w:pPr>
      <w:r>
        <w:rPr>
          <w:rFonts w:ascii="Times New Roman"/>
          <w:b w:val="false"/>
          <w:i w:val="false"/>
          <w:color w:val="000000"/>
          <w:sz w:val="28"/>
        </w:rPr>
        <w:t>
      2) қылмыстық құқық бұзушыларды қудалайды және ұстауды ұйымдастырады;</w:t>
      </w:r>
    </w:p>
    <w:bookmarkEnd w:id="223"/>
    <w:bookmarkStart w:name="z225" w:id="224"/>
    <w:p>
      <w:pPr>
        <w:spacing w:after="0"/>
        <w:ind w:left="0"/>
        <w:jc w:val="both"/>
      </w:pPr>
      <w:r>
        <w:rPr>
          <w:rFonts w:ascii="Times New Roman"/>
          <w:b w:val="false"/>
          <w:i w:val="false"/>
          <w:color w:val="000000"/>
          <w:sz w:val="28"/>
        </w:rPr>
        <w:t>
      3) жәбірленушілерге көмек көрсетеді, жедел медициналық жәрдемді шақырады;</w:t>
      </w:r>
    </w:p>
    <w:bookmarkEnd w:id="224"/>
    <w:bookmarkStart w:name="z226" w:id="225"/>
    <w:p>
      <w:pPr>
        <w:spacing w:after="0"/>
        <w:ind w:left="0"/>
        <w:jc w:val="both"/>
      </w:pPr>
      <w:r>
        <w:rPr>
          <w:rFonts w:ascii="Times New Roman"/>
          <w:b w:val="false"/>
          <w:i w:val="false"/>
          <w:color w:val="000000"/>
          <w:sz w:val="28"/>
        </w:rPr>
        <w:t>
      4) куәлар мен жәбірленушілерді (тегі, аты, әкесінің аты (бар болған кезде), тұрғылықты жері мен жұмыс орны, телефон нөмірі) анықтайды, жасырынған қылмыскерлердің, ұрланған заттардың, қылмыстың басқа да мән-жайларын анықтайды;</w:t>
      </w:r>
    </w:p>
    <w:bookmarkEnd w:id="225"/>
    <w:bookmarkStart w:name="z227" w:id="226"/>
    <w:p>
      <w:pPr>
        <w:spacing w:after="0"/>
        <w:ind w:left="0"/>
        <w:jc w:val="both"/>
      </w:pPr>
      <w:r>
        <w:rPr>
          <w:rFonts w:ascii="Times New Roman"/>
          <w:b w:val="false"/>
          <w:i w:val="false"/>
          <w:color w:val="000000"/>
          <w:sz w:val="28"/>
        </w:rPr>
        <w:t>
      5) қылмыс іздерін және басқа да заттай айғақтарды сақтау мақсатында оқиға орнын күзетуді қамтамасыз етеді;</w:t>
      </w:r>
    </w:p>
    <w:bookmarkEnd w:id="226"/>
    <w:bookmarkStart w:name="z228" w:id="227"/>
    <w:p>
      <w:pPr>
        <w:spacing w:after="0"/>
        <w:ind w:left="0"/>
        <w:jc w:val="both"/>
      </w:pPr>
      <w:r>
        <w:rPr>
          <w:rFonts w:ascii="Times New Roman"/>
          <w:b w:val="false"/>
          <w:i w:val="false"/>
          <w:color w:val="000000"/>
          <w:sz w:val="28"/>
        </w:rPr>
        <w:t>
      6) қылмысты ашу және қылмыскерлерді ұстау үшін қажетті басқа да шұғыл іс-қимылдарды жүргізеді;</w:t>
      </w:r>
    </w:p>
    <w:bookmarkEnd w:id="227"/>
    <w:bookmarkStart w:name="z229" w:id="228"/>
    <w:p>
      <w:pPr>
        <w:spacing w:after="0"/>
        <w:ind w:left="0"/>
        <w:jc w:val="both"/>
      </w:pPr>
      <w:r>
        <w:rPr>
          <w:rFonts w:ascii="Times New Roman"/>
          <w:b w:val="false"/>
          <w:i w:val="false"/>
          <w:color w:val="000000"/>
          <w:sz w:val="28"/>
        </w:rPr>
        <w:t>
      7) жедел-тергеу тобы (бұдан ары-ЖТТ) келгеннен кейін топ жетекшісінің қарамағына түседі.</w:t>
      </w:r>
    </w:p>
    <w:bookmarkEnd w:id="228"/>
    <w:p>
      <w:pPr>
        <w:spacing w:after="0"/>
        <w:ind w:left="0"/>
        <w:jc w:val="both"/>
      </w:pPr>
      <w:r>
        <w:rPr>
          <w:rFonts w:ascii="Times New Roman"/>
          <w:b w:val="false"/>
          <w:i w:val="false"/>
          <w:color w:val="000000"/>
          <w:sz w:val="28"/>
        </w:rPr>
        <w:t>
      Іс-әрекеттердің реттілігі жасалған қылмыстық құқық бұзушылықтың сипатына, ПБЖ құрамына және басқа да мән-жайларға байланысты.</w:t>
      </w:r>
    </w:p>
    <w:bookmarkStart w:name="z230" w:id="229"/>
    <w:p>
      <w:pPr>
        <w:spacing w:after="0"/>
        <w:ind w:left="0"/>
        <w:jc w:val="both"/>
      </w:pPr>
      <w:r>
        <w:rPr>
          <w:rFonts w:ascii="Times New Roman"/>
          <w:b w:val="false"/>
          <w:i w:val="false"/>
          <w:color w:val="000000"/>
          <w:sz w:val="28"/>
        </w:rPr>
        <w:t xml:space="preserve">
      87. Оқиға орнында: </w:t>
      </w:r>
    </w:p>
    <w:bookmarkEnd w:id="229"/>
    <w:bookmarkStart w:name="z231" w:id="230"/>
    <w:p>
      <w:pPr>
        <w:spacing w:after="0"/>
        <w:ind w:left="0"/>
        <w:jc w:val="both"/>
      </w:pPr>
      <w:r>
        <w:rPr>
          <w:rFonts w:ascii="Times New Roman"/>
          <w:b w:val="false"/>
          <w:i w:val="false"/>
          <w:color w:val="000000"/>
          <w:sz w:val="28"/>
        </w:rPr>
        <w:t>
      1) азаматтармен қарым-қатынастың шиеленісуіне, сондай-ақ тергеу процесіне әсер ету мүмкін іс-әрекеттерге;</w:t>
      </w:r>
    </w:p>
    <w:bookmarkEnd w:id="230"/>
    <w:bookmarkStart w:name="z232" w:id="231"/>
    <w:p>
      <w:pPr>
        <w:spacing w:after="0"/>
        <w:ind w:left="0"/>
        <w:jc w:val="both"/>
      </w:pPr>
      <w:r>
        <w:rPr>
          <w:rFonts w:ascii="Times New Roman"/>
          <w:b w:val="false"/>
          <w:i w:val="false"/>
          <w:color w:val="000000"/>
          <w:sz w:val="28"/>
        </w:rPr>
        <w:t>
      2) оқиға орнында фото-бейнетүсірілімді жүзеге асыруға (қызметке берілген және автоматты режимде жұмыс істейтін ПБЖ ведомстволық бейнетіркегіштің, ЖТТ қызметкерлерінің бейнетіркеу жағдайларын қоспағанда);</w:t>
      </w:r>
    </w:p>
    <w:bookmarkEnd w:id="231"/>
    <w:bookmarkStart w:name="z233" w:id="232"/>
    <w:p>
      <w:pPr>
        <w:spacing w:after="0"/>
        <w:ind w:left="0"/>
        <w:jc w:val="both"/>
      </w:pPr>
      <w:r>
        <w:rPr>
          <w:rFonts w:ascii="Times New Roman"/>
          <w:b w:val="false"/>
          <w:i w:val="false"/>
          <w:color w:val="000000"/>
          <w:sz w:val="28"/>
        </w:rPr>
        <w:t>
      3) оқиғаға түсінік беруге;</w:t>
      </w:r>
    </w:p>
    <w:bookmarkEnd w:id="232"/>
    <w:bookmarkStart w:name="z234" w:id="233"/>
    <w:p>
      <w:pPr>
        <w:spacing w:after="0"/>
        <w:ind w:left="0"/>
        <w:jc w:val="both"/>
      </w:pPr>
      <w:r>
        <w:rPr>
          <w:rFonts w:ascii="Times New Roman"/>
          <w:b w:val="false"/>
          <w:i w:val="false"/>
          <w:color w:val="000000"/>
          <w:sz w:val="28"/>
        </w:rPr>
        <w:t>
      4) заттай айғақтарды жылжытуға (ауа райы және басқа да мән-жайлар бойынша бүліну немесе жойылу қаупі төнген жағдайларда, олардың бастапқы жағдайын алдын ала белгілей отырып жылжытуды қоспағанда);</w:t>
      </w:r>
    </w:p>
    <w:bookmarkEnd w:id="233"/>
    <w:bookmarkStart w:name="z235" w:id="234"/>
    <w:p>
      <w:pPr>
        <w:spacing w:after="0"/>
        <w:ind w:left="0"/>
        <w:jc w:val="both"/>
      </w:pPr>
      <w:r>
        <w:rPr>
          <w:rFonts w:ascii="Times New Roman"/>
          <w:b w:val="false"/>
          <w:i w:val="false"/>
          <w:color w:val="000000"/>
          <w:sz w:val="28"/>
        </w:rPr>
        <w:t>
      5) темекі шегуге, оқиғаға қатысы жоқ қандай да бір заттарды қалдыруға жол берілмейді.</w:t>
      </w:r>
    </w:p>
    <w:bookmarkEnd w:id="234"/>
    <w:bookmarkStart w:name="z236" w:id="235"/>
    <w:p>
      <w:pPr>
        <w:spacing w:after="0"/>
        <w:ind w:left="0"/>
        <w:jc w:val="both"/>
      </w:pPr>
      <w:r>
        <w:rPr>
          <w:rFonts w:ascii="Times New Roman"/>
          <w:b w:val="false"/>
          <w:i w:val="false"/>
          <w:color w:val="000000"/>
          <w:sz w:val="28"/>
        </w:rPr>
        <w:t>
      88. ПБЖ оқиғаның сақталуын және қылмыстық құқық бұзушылыққа қатысы бар заттардың өзгермеген қалпында болуын қамтамасыз етуге:</w:t>
      </w:r>
    </w:p>
    <w:bookmarkEnd w:id="235"/>
    <w:bookmarkStart w:name="z237" w:id="236"/>
    <w:p>
      <w:pPr>
        <w:spacing w:after="0"/>
        <w:ind w:left="0"/>
        <w:jc w:val="both"/>
      </w:pPr>
      <w:r>
        <w:rPr>
          <w:rFonts w:ascii="Times New Roman"/>
          <w:b w:val="false"/>
          <w:i w:val="false"/>
          <w:color w:val="000000"/>
          <w:sz w:val="28"/>
        </w:rPr>
        <w:t xml:space="preserve">
      1) саусақ, аяқ киім, көлік құралдарының іздеріне; </w:t>
      </w:r>
    </w:p>
    <w:bookmarkEnd w:id="236"/>
    <w:bookmarkStart w:name="z238" w:id="237"/>
    <w:p>
      <w:pPr>
        <w:spacing w:after="0"/>
        <w:ind w:left="0"/>
        <w:jc w:val="both"/>
      </w:pPr>
      <w:r>
        <w:rPr>
          <w:rFonts w:ascii="Times New Roman"/>
          <w:b w:val="false"/>
          <w:i w:val="false"/>
          <w:color w:val="000000"/>
          <w:sz w:val="28"/>
        </w:rPr>
        <w:t>
      2) қан дақтары, шаш, киім заттары, мата бөлшектеріне;</w:t>
      </w:r>
    </w:p>
    <w:bookmarkEnd w:id="237"/>
    <w:bookmarkStart w:name="z239" w:id="238"/>
    <w:p>
      <w:pPr>
        <w:spacing w:after="0"/>
        <w:ind w:left="0"/>
        <w:jc w:val="both"/>
      </w:pPr>
      <w:r>
        <w:rPr>
          <w:rFonts w:ascii="Times New Roman"/>
          <w:b w:val="false"/>
          <w:i w:val="false"/>
          <w:color w:val="000000"/>
          <w:sz w:val="28"/>
        </w:rPr>
        <w:t>
      3) шыны сынықтары, ағаш кесектері, топырақ жер бөлшектері, темекі тұқылдары, сіріңкелерге назар аударады.</w:t>
      </w:r>
    </w:p>
    <w:bookmarkEnd w:id="238"/>
    <w:bookmarkStart w:name="z240" w:id="239"/>
    <w:p>
      <w:pPr>
        <w:spacing w:after="0"/>
        <w:ind w:left="0"/>
        <w:jc w:val="both"/>
      </w:pPr>
      <w:r>
        <w:rPr>
          <w:rFonts w:ascii="Times New Roman"/>
          <w:b w:val="false"/>
          <w:i w:val="false"/>
          <w:color w:val="000000"/>
          <w:sz w:val="28"/>
        </w:rPr>
        <w:t>
      89. ПБЖ оқиға орнын қоршауды жүзеге асырады, ол үшін полицияға көмек көрсететін қоғамдық көмекшілер мен азаматтар тартылуы мүмкін. Қоршаудың әртүрлі түрлері қолданылады: арқан, тақталар, сым және басқа қолда бар құралдар. Бұл жағдайда ПБЖ оқиға орнында қалдырған өз іздері мен жағдайдың өзгеруін теңдестіреді.</w:t>
      </w:r>
    </w:p>
    <w:bookmarkEnd w:id="239"/>
    <w:bookmarkStart w:name="z241" w:id="240"/>
    <w:p>
      <w:pPr>
        <w:spacing w:after="0"/>
        <w:ind w:left="0"/>
        <w:jc w:val="both"/>
      </w:pPr>
      <w:r>
        <w:rPr>
          <w:rFonts w:ascii="Times New Roman"/>
          <w:b w:val="false"/>
          <w:i w:val="false"/>
          <w:color w:val="000000"/>
          <w:sz w:val="28"/>
        </w:rPr>
        <w:t>
      90. Дәрігерге дейінгі алғашқы көмек көрсете немесе жәбірленушіні медициналық мекемеге жібере отырып, ПБЖ қылмыстық құқық бұзушылыққа қатысы бар заттарды, іздер мен белгілерді анықтау мақсатында оның киімін және денесінің ашық жерлерін қарайды, мүмкіндігінше оның жеке басын анықтайды. Жараланған адам табылған орны мен қалпы, қолдың, аяқтың, бастың жағдайы бор, көмір және басқа құралдардың көмегімен белгіленеді. Егер жәбірленушінің тірі екендігінің белгілері айқындалмаса, онда оның жағдайы, мүмкін болса, қалпы мен айналасындағы жағдайды өзгертпестен тексеріледі.</w:t>
      </w:r>
    </w:p>
    <w:bookmarkEnd w:id="240"/>
    <w:p>
      <w:pPr>
        <w:spacing w:after="0"/>
        <w:ind w:left="0"/>
        <w:jc w:val="both"/>
      </w:pPr>
      <w:r>
        <w:rPr>
          <w:rFonts w:ascii="Times New Roman"/>
          <w:b w:val="false"/>
          <w:i w:val="false"/>
          <w:color w:val="000000"/>
          <w:sz w:val="28"/>
        </w:rPr>
        <w:t>
      ЖТТ келгенге дейін мәйіттер оқиға орнынан алынбайды және қозғалмайды.</w:t>
      </w:r>
    </w:p>
    <w:bookmarkStart w:name="z242" w:id="241"/>
    <w:p>
      <w:pPr>
        <w:spacing w:after="0"/>
        <w:ind w:left="0"/>
        <w:jc w:val="both"/>
      </w:pPr>
      <w:r>
        <w:rPr>
          <w:rFonts w:ascii="Times New Roman"/>
          <w:b w:val="false"/>
          <w:i w:val="false"/>
          <w:color w:val="000000"/>
          <w:sz w:val="28"/>
        </w:rPr>
        <w:t>
      91. Жаңбырдың, желдің, қардың және басқа да жағдайлардың әсерінен іздер мен заттай айғақтардың жойылу қаупі төнген жағдайда ПБЖ оларды сақтау үшін шаралар қолданады. Тік жақтағы үстінде іздерді сақтау үшін қолда бар су өткізбейтін материалдардан жасалған шатыр орнатылады. Көрсетілген заттар мен материалдарда қызметтік-іздестіру итін қолдануды қиындатпау үшін өткір иіс болмауы керек.</w:t>
      </w:r>
    </w:p>
    <w:bookmarkEnd w:id="241"/>
    <w:bookmarkStart w:name="z243" w:id="242"/>
    <w:p>
      <w:pPr>
        <w:spacing w:after="0"/>
        <w:ind w:left="0"/>
        <w:jc w:val="both"/>
      </w:pPr>
      <w:r>
        <w:rPr>
          <w:rFonts w:ascii="Times New Roman"/>
          <w:b w:val="false"/>
          <w:i w:val="false"/>
          <w:color w:val="000000"/>
          <w:sz w:val="28"/>
        </w:rPr>
        <w:t>
      92. Үй-жайларда қылмыстық құқық бұзушылық жасалған кезде ПБЖ тек оның жолын кесу, қылмыстық құқық бұзушыны ұстау, жәбірленушілерге көмек көрсету үшін кіреді.</w:t>
      </w:r>
    </w:p>
    <w:bookmarkEnd w:id="242"/>
    <w:bookmarkStart w:name="z244" w:id="243"/>
    <w:p>
      <w:pPr>
        <w:spacing w:after="0"/>
        <w:ind w:left="0"/>
        <w:jc w:val="both"/>
      </w:pPr>
      <w:r>
        <w:rPr>
          <w:rFonts w:ascii="Times New Roman"/>
          <w:b w:val="false"/>
          <w:i w:val="false"/>
          <w:color w:val="000000"/>
          <w:sz w:val="28"/>
        </w:rPr>
        <w:t>
      93. ЖПБ қылмыстық құқық бұзушыларды "ізін суытпай" қудалау олар ұсталғанға және залалсыздандырылғанға дейін жүргізіледі. ПБЖ қудалау кезінде сақтық шараларын сақтайды. Қылмыстық құқық бұзушыларды қудалау кезеңінде оқиға орнын күзетуді өзге ПБЖ немесе полицияға жәрдем көрсететін азаматтардың көмегімен қамтамасыз етеді.</w:t>
      </w:r>
    </w:p>
    <w:bookmarkEnd w:id="243"/>
    <w:bookmarkStart w:name="z245" w:id="244"/>
    <w:p>
      <w:pPr>
        <w:spacing w:after="0"/>
        <w:ind w:left="0"/>
        <w:jc w:val="both"/>
      </w:pPr>
      <w:r>
        <w:rPr>
          <w:rFonts w:ascii="Times New Roman"/>
          <w:b w:val="false"/>
          <w:i w:val="false"/>
          <w:color w:val="000000"/>
          <w:sz w:val="28"/>
        </w:rPr>
        <w:t>
      94. Қылмыстық құқық бұзушыларды қудалауды және іздестіруді ұйымдастыру мүмкін болмаған кезде ПБЖ ЖТТ келгенге дейін немесе кезекші бөлімнің өкімін алғанға дейін қылмыстық құқық бұзушылық жасалған жерде болады.</w:t>
      </w:r>
    </w:p>
    <w:bookmarkEnd w:id="244"/>
    <w:bookmarkStart w:name="z246" w:id="245"/>
    <w:p>
      <w:pPr>
        <w:spacing w:after="0"/>
        <w:ind w:left="0"/>
        <w:jc w:val="both"/>
      </w:pPr>
      <w:r>
        <w:rPr>
          <w:rFonts w:ascii="Times New Roman"/>
          <w:b w:val="false"/>
          <w:i w:val="false"/>
          <w:color w:val="000000"/>
          <w:sz w:val="28"/>
        </w:rPr>
        <w:t>
      95. ЖТТ келген кезде ПБЖ қылмыстық құқық бұзушылыққа қатысты барлық алынған мәліметтер және қабылданған шаралар туралы баяндайды, содан кейін оның нұсқауы немесе кезекші бөлімнің өкімі бойынша әрекет етеді.</w:t>
      </w:r>
    </w:p>
    <w:bookmarkEnd w:id="245"/>
    <w:bookmarkStart w:name="z247" w:id="246"/>
    <w:p>
      <w:pPr>
        <w:spacing w:after="0"/>
        <w:ind w:left="0"/>
        <w:jc w:val="both"/>
      </w:pPr>
      <w:r>
        <w:rPr>
          <w:rFonts w:ascii="Times New Roman"/>
          <w:b w:val="false"/>
          <w:i w:val="false"/>
          <w:color w:val="000000"/>
          <w:sz w:val="28"/>
        </w:rPr>
        <w:t>
      96. Күдікті адамдар мен көлік құралдарын тексеру кезінде, сондай-ақ қылмыстық құқық бұзушылық жасаған күдікті адамдарды анықтау және ұстау бойынша ПБЖ-ның тактикалық іс-әрекеттері "Қазақстан Республикасы ішкі істер органдары қызметкерлерінің кәсіби қызметтік және дене шынықтыру даярлығын ұйымдастыру жөніндегі тәлімгерліктерді бекіту туралы" Қазақстан Республикасы Ішкі істер министрінің 2017 жылғы 4 қыркүйектегі № 127 бұйрығымен регламенттеледі.</w:t>
      </w:r>
    </w:p>
    <w:bookmarkEnd w:id="246"/>
    <w:bookmarkStart w:name="z248" w:id="247"/>
    <w:p>
      <w:pPr>
        <w:spacing w:after="0"/>
        <w:ind w:left="0"/>
        <w:jc w:val="left"/>
      </w:pPr>
      <w:r>
        <w:rPr>
          <w:rFonts w:ascii="Times New Roman"/>
          <w:b/>
          <w:i w:val="false"/>
          <w:color w:val="000000"/>
        </w:rPr>
        <w:t xml:space="preserve"> 2-Параграф. Әкімшілік құқық бұзушылықтар анықталған кезде патрульдік-бекеттік жасақшалардың іс-әрекеттері</w:t>
      </w:r>
    </w:p>
    <w:bookmarkEnd w:id="247"/>
    <w:bookmarkStart w:name="z249" w:id="248"/>
    <w:p>
      <w:pPr>
        <w:spacing w:after="0"/>
        <w:ind w:left="0"/>
        <w:jc w:val="both"/>
      </w:pPr>
      <w:r>
        <w:rPr>
          <w:rFonts w:ascii="Times New Roman"/>
          <w:b w:val="false"/>
          <w:i w:val="false"/>
          <w:color w:val="000000"/>
          <w:sz w:val="28"/>
        </w:rPr>
        <w:t>
      97. Әкімшілік құқық бұзушылық белгілері анықталған кезде Қазақстан Республикасының заңнамасын және өзге де нормативтік құқықтық актілерді басшылыққа ала отырып, ПБЖ:</w:t>
      </w:r>
    </w:p>
    <w:bookmarkEnd w:id="248"/>
    <w:bookmarkStart w:name="z250" w:id="249"/>
    <w:p>
      <w:pPr>
        <w:spacing w:after="0"/>
        <w:ind w:left="0"/>
        <w:jc w:val="both"/>
      </w:pPr>
      <w:r>
        <w:rPr>
          <w:rFonts w:ascii="Times New Roman"/>
          <w:b w:val="false"/>
          <w:i w:val="false"/>
          <w:color w:val="000000"/>
          <w:sz w:val="28"/>
        </w:rPr>
        <w:t>
      1) құқыққа қарсы іс-әрекеттерді дереу тоқтатуды талап етеді;</w:t>
      </w:r>
    </w:p>
    <w:bookmarkEnd w:id="249"/>
    <w:bookmarkStart w:name="z251" w:id="250"/>
    <w:p>
      <w:pPr>
        <w:spacing w:after="0"/>
        <w:ind w:left="0"/>
        <w:jc w:val="both"/>
      </w:pPr>
      <w:r>
        <w:rPr>
          <w:rFonts w:ascii="Times New Roman"/>
          <w:b w:val="false"/>
          <w:i w:val="false"/>
          <w:color w:val="000000"/>
          <w:sz w:val="28"/>
        </w:rPr>
        <w:t>
      2) құқық бұзушының жеке басын сәйкестендіреді;</w:t>
      </w:r>
    </w:p>
    <w:bookmarkEnd w:id="250"/>
    <w:bookmarkStart w:name="z252" w:id="251"/>
    <w:p>
      <w:pPr>
        <w:spacing w:after="0"/>
        <w:ind w:left="0"/>
        <w:jc w:val="both"/>
      </w:pPr>
      <w:r>
        <w:rPr>
          <w:rFonts w:ascii="Times New Roman"/>
          <w:b w:val="false"/>
          <w:i w:val="false"/>
          <w:color w:val="000000"/>
          <w:sz w:val="28"/>
        </w:rPr>
        <w:t>
      3) істі дұрыс шешу үшін маңызы бар мән-жайларды, әкімшілік іс жүргізудің қозғалуын болғызбайтын мән-жайлардың бар-жоғын, сондай-ақ әкімшілік құқық бұзушылық жасаудың себептері мен жағдайларын анықтайды;</w:t>
      </w:r>
    </w:p>
    <w:bookmarkEnd w:id="251"/>
    <w:bookmarkStart w:name="z253" w:id="252"/>
    <w:p>
      <w:pPr>
        <w:spacing w:after="0"/>
        <w:ind w:left="0"/>
        <w:jc w:val="both"/>
      </w:pPr>
      <w:r>
        <w:rPr>
          <w:rFonts w:ascii="Times New Roman"/>
          <w:b w:val="false"/>
          <w:i w:val="false"/>
          <w:color w:val="000000"/>
          <w:sz w:val="28"/>
        </w:rPr>
        <w:t>
      4) құжаттау сапасы мен материалды жинаудың толықтығын қамтамасыз етеді</w:t>
      </w:r>
    </w:p>
    <w:bookmarkEnd w:id="252"/>
    <w:bookmarkStart w:name="z254" w:id="253"/>
    <w:p>
      <w:pPr>
        <w:spacing w:after="0"/>
        <w:ind w:left="0"/>
        <w:jc w:val="both"/>
      </w:pPr>
      <w:r>
        <w:rPr>
          <w:rFonts w:ascii="Times New Roman"/>
          <w:b w:val="false"/>
          <w:i w:val="false"/>
          <w:color w:val="000000"/>
          <w:sz w:val="28"/>
        </w:rPr>
        <w:t>
      98. Көлік құралын басқару құқығына құқық белгілейтін құжаттарды (тиісті санаттағы жүргізуші куәлігінің болуы) және көлік құралының тиесілігін тексеру (көлік құралын мемлекеттік тіркеу туралы куәлік, сақтандыру полисі, техникалық байқау) құқық бұзушының жеке басын куәландыратын құжаттың негізінде интеграцияланған деректер банкі арқылы электрондық планшет арқылы жүзеге асырылады. Интернет байланысымен қамту аймағы болмаған жағдайда тексеру кезекші бөлімі арқылы жүзеге асырылады.</w:t>
      </w:r>
    </w:p>
    <w:bookmarkEnd w:id="253"/>
    <w:bookmarkStart w:name="z255" w:id="254"/>
    <w:p>
      <w:pPr>
        <w:spacing w:after="0"/>
        <w:ind w:left="0"/>
        <w:jc w:val="both"/>
      </w:pPr>
      <w:r>
        <w:rPr>
          <w:rFonts w:ascii="Times New Roman"/>
          <w:b w:val="false"/>
          <w:i w:val="false"/>
          <w:color w:val="000000"/>
          <w:sz w:val="28"/>
        </w:rPr>
        <w:t>
      99. ПБЖ әкімшілік құқық бұзушылық туралы хаттаманы электрондық форматта немесе қағаз тасымалдағышта жасайды.</w:t>
      </w:r>
    </w:p>
    <w:bookmarkEnd w:id="254"/>
    <w:bookmarkStart w:name="z256" w:id="255"/>
    <w:p>
      <w:pPr>
        <w:spacing w:after="0"/>
        <w:ind w:left="0"/>
        <w:jc w:val="both"/>
      </w:pPr>
      <w:r>
        <w:rPr>
          <w:rFonts w:ascii="Times New Roman"/>
          <w:b w:val="false"/>
          <w:i w:val="false"/>
          <w:color w:val="000000"/>
          <w:sz w:val="28"/>
        </w:rPr>
        <w:t xml:space="preserve">
      100. Әкімшілік жауаптылыққа тарту үшін материалды рәсімдеу процесінде ПБЖ ӘҚБтК-ның </w:t>
      </w:r>
      <w:r>
        <w:rPr>
          <w:rFonts w:ascii="Times New Roman"/>
          <w:b w:val="false"/>
          <w:i w:val="false"/>
          <w:color w:val="000000"/>
          <w:sz w:val="28"/>
        </w:rPr>
        <w:t>744-бабына</w:t>
      </w:r>
      <w:r>
        <w:rPr>
          <w:rFonts w:ascii="Times New Roman"/>
          <w:b w:val="false"/>
          <w:i w:val="false"/>
          <w:color w:val="000000"/>
          <w:sz w:val="28"/>
        </w:rPr>
        <w:t xml:space="preserve"> сәйкес құқық бұзушыға құқықтары мен міндеттерін, атап айтқанда:</w:t>
      </w:r>
    </w:p>
    <w:bookmarkEnd w:id="255"/>
    <w:bookmarkStart w:name="z257" w:id="256"/>
    <w:p>
      <w:pPr>
        <w:spacing w:after="0"/>
        <w:ind w:left="0"/>
        <w:jc w:val="both"/>
      </w:pPr>
      <w:r>
        <w:rPr>
          <w:rFonts w:ascii="Times New Roman"/>
          <w:b w:val="false"/>
          <w:i w:val="false"/>
          <w:color w:val="000000"/>
          <w:sz w:val="28"/>
        </w:rPr>
        <w:t>
      1) хаттамамен және iстiң басқа да материалдарымен, оның ішінде бұзушылықты фото немесе бейнетіркеумен танысуға, түсiнiктемелер беруге, хаттаманың мазмұны мен ресiмделуi жөнiнде ескертулер жасауға, дәлелдемелер ұсынуға, өтiнiшхаттар мәлімдеуге;</w:t>
      </w:r>
    </w:p>
    <w:bookmarkEnd w:id="256"/>
    <w:bookmarkStart w:name="z258" w:id="257"/>
    <w:p>
      <w:pPr>
        <w:spacing w:after="0"/>
        <w:ind w:left="0"/>
        <w:jc w:val="both"/>
      </w:pPr>
      <w:r>
        <w:rPr>
          <w:rFonts w:ascii="Times New Roman"/>
          <w:b w:val="false"/>
          <w:i w:val="false"/>
          <w:color w:val="000000"/>
          <w:sz w:val="28"/>
        </w:rPr>
        <w:t>
      2) іс қаралған кезде қорғаушының заң көмегiн пайдалануға құқылы;</w:t>
      </w:r>
    </w:p>
    <w:bookmarkEnd w:id="257"/>
    <w:bookmarkStart w:name="z259" w:id="258"/>
    <w:p>
      <w:pPr>
        <w:spacing w:after="0"/>
        <w:ind w:left="0"/>
        <w:jc w:val="both"/>
      </w:pPr>
      <w:r>
        <w:rPr>
          <w:rFonts w:ascii="Times New Roman"/>
          <w:b w:val="false"/>
          <w:i w:val="false"/>
          <w:color w:val="000000"/>
          <w:sz w:val="28"/>
        </w:rPr>
        <w:t>
      3) ана тiлiнде немесе өзi бiлетiн тiлде сөйлеуге және егер iс жүргiзiлiп отырған тiлдi бiлмесе, аудармашы көрсеткен қызметтерді өтеусіз пайдалануға;</w:t>
      </w:r>
    </w:p>
    <w:bookmarkEnd w:id="258"/>
    <w:bookmarkStart w:name="z260" w:id="259"/>
    <w:p>
      <w:pPr>
        <w:spacing w:after="0"/>
        <w:ind w:left="0"/>
        <w:jc w:val="both"/>
      </w:pPr>
      <w:r>
        <w:rPr>
          <w:rFonts w:ascii="Times New Roman"/>
          <w:b w:val="false"/>
          <w:i w:val="false"/>
          <w:color w:val="000000"/>
          <w:sz w:val="28"/>
        </w:rPr>
        <w:t xml:space="preserve">
      4) iс бойынша іс жүргiзудi қамтамасыз ету шараларының қолданылуы бойынша шағыммен жүгіну тәртібін түсіндіреді. </w:t>
      </w:r>
    </w:p>
    <w:bookmarkEnd w:id="259"/>
    <w:bookmarkStart w:name="z261" w:id="260"/>
    <w:p>
      <w:pPr>
        <w:spacing w:after="0"/>
        <w:ind w:left="0"/>
        <w:jc w:val="both"/>
      </w:pPr>
      <w:r>
        <w:rPr>
          <w:rFonts w:ascii="Times New Roman"/>
          <w:b w:val="false"/>
          <w:i w:val="false"/>
          <w:color w:val="000000"/>
          <w:sz w:val="28"/>
        </w:rPr>
        <w:t>
      Бұл туралы хаттама бланкісінде құқық бұзушының қолы қойылып жазылады.</w:t>
      </w:r>
    </w:p>
    <w:bookmarkEnd w:id="260"/>
    <w:bookmarkStart w:name="z262" w:id="261"/>
    <w:p>
      <w:pPr>
        <w:spacing w:after="0"/>
        <w:ind w:left="0"/>
        <w:jc w:val="both"/>
      </w:pPr>
      <w:r>
        <w:rPr>
          <w:rFonts w:ascii="Times New Roman"/>
          <w:b w:val="false"/>
          <w:i w:val="false"/>
          <w:color w:val="000000"/>
          <w:sz w:val="28"/>
        </w:rPr>
        <w:t>
      101. Әкімшілік құқық бұзушылық туралы хаттаманы ол анықталған жерде толтыру мүмкін болмаған кезде жеке тұлғаларды ең жақын полиция бөлінісінің қызметтік үй-жайларына жеткізу жүзеге асырылады. Құқық бұзушыны жеткізу туралы әкімшілік құқық бұзушылық туралы хаттамаға немесе әкімшілік ұстау туралы хаттамаға (әкімшілік қамауға алу санкциясы бар әкімшілік құқық бұзушылықтар бойынша) тиісті жазба жасалады.</w:t>
      </w:r>
    </w:p>
    <w:bookmarkEnd w:id="261"/>
    <w:bookmarkStart w:name="z263" w:id="262"/>
    <w:p>
      <w:pPr>
        <w:spacing w:after="0"/>
        <w:ind w:left="0"/>
        <w:jc w:val="both"/>
      </w:pPr>
      <w:r>
        <w:rPr>
          <w:rFonts w:ascii="Times New Roman"/>
          <w:b w:val="false"/>
          <w:i w:val="false"/>
          <w:color w:val="000000"/>
          <w:sz w:val="28"/>
        </w:rPr>
        <w:t>
      102. Өз өкілеттігі шегінде және сот қаулысымен қойылған шектеулер негізінде ПБЖ жеке сот орындаушыларына жәрдем көрсетеді. Сот қаулысының орындалмау деректері анықталған кезде құқық бұзушы одан әрі орындау үшін жеке сот орындаушыларына беріледі.</w:t>
      </w:r>
    </w:p>
    <w:bookmarkEnd w:id="262"/>
    <w:bookmarkStart w:name="z264" w:id="263"/>
    <w:p>
      <w:pPr>
        <w:spacing w:after="0"/>
        <w:ind w:left="0"/>
        <w:jc w:val="both"/>
      </w:pPr>
      <w:r>
        <w:rPr>
          <w:rFonts w:ascii="Times New Roman"/>
          <w:b w:val="false"/>
          <w:i w:val="false"/>
          <w:color w:val="000000"/>
          <w:sz w:val="28"/>
        </w:rPr>
        <w:t xml:space="preserve">
      103. Көлік құралын, кемені, оның ішінде шағын көлемді кемені ұстау, жеткізу және пайдалануға тыйым салу туралы ӘҚБтК нормаларына сәйкес жүзеге асырылады, ол туралы осы Нұсқаулықтың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акт жасалады.</w:t>
      </w:r>
    </w:p>
    <w:bookmarkEnd w:id="263"/>
    <w:p>
      <w:pPr>
        <w:spacing w:after="0"/>
        <w:ind w:left="0"/>
        <w:jc w:val="both"/>
      </w:pPr>
      <w:r>
        <w:rPr>
          <w:rFonts w:ascii="Times New Roman"/>
          <w:b w:val="false"/>
          <w:i w:val="false"/>
          <w:color w:val="000000"/>
          <w:sz w:val="28"/>
        </w:rPr>
        <w:t>
      Ұсталған көлік құралдары арнайы тұрақтардан беріледі, ал мемелекеттік тіркеу нөмерлік белгісі ұстау себептері жойылғаннан және құқық белгілейтін құжаттар ұсынылғаннан кейін қайтарылады.</w:t>
      </w:r>
    </w:p>
    <w:p>
      <w:pPr>
        <w:spacing w:after="0"/>
        <w:ind w:left="0"/>
        <w:jc w:val="both"/>
      </w:pPr>
      <w:r>
        <w:rPr>
          <w:rFonts w:ascii="Times New Roman"/>
          <w:b w:val="false"/>
          <w:i w:val="false"/>
          <w:color w:val="000000"/>
          <w:sz w:val="28"/>
        </w:rPr>
        <w:t xml:space="preserve">
      Ұсталған көлік құралдарын арнайы алаңдардан немесе тұрақтан беру кезінде осы Нұсқаулықтың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ұсталған көлік құралын беруге рұқсат толтырылады.</w:t>
      </w:r>
    </w:p>
    <w:bookmarkStart w:name="z265" w:id="264"/>
    <w:p>
      <w:pPr>
        <w:spacing w:after="0"/>
        <w:ind w:left="0"/>
        <w:jc w:val="both"/>
      </w:pPr>
      <w:r>
        <w:rPr>
          <w:rFonts w:ascii="Times New Roman"/>
          <w:b w:val="false"/>
          <w:i w:val="false"/>
          <w:color w:val="000000"/>
          <w:sz w:val="28"/>
        </w:rPr>
        <w:t xml:space="preserve">
      104. Уақытша куәлік осы Нусқаулықтың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белгіленген тәртіппен алынған жүргізуші куәлігінің орнына беріледі.</w:t>
      </w:r>
    </w:p>
    <w:bookmarkEnd w:id="264"/>
    <w:bookmarkStart w:name="z266" w:id="265"/>
    <w:p>
      <w:pPr>
        <w:spacing w:after="0"/>
        <w:ind w:left="0"/>
        <w:jc w:val="both"/>
      </w:pPr>
      <w:r>
        <w:rPr>
          <w:rFonts w:ascii="Times New Roman"/>
          <w:b w:val="false"/>
          <w:i w:val="false"/>
          <w:color w:val="000000"/>
          <w:sz w:val="28"/>
        </w:rPr>
        <w:t xml:space="preserve">
      105. Бөлімше басшысы не жауапты қызметкер ІІО бөлімшелерінің деректерімен медициналық мекемелерге куәландыруға жеткізілген адамдар бойынша ай сайынғы салыстырып тексеруді жүргізуді қамтамасыз етеді және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акт жасайды.</w:t>
      </w:r>
    </w:p>
    <w:bookmarkEnd w:id="265"/>
    <w:bookmarkStart w:name="z267" w:id="266"/>
    <w:p>
      <w:pPr>
        <w:spacing w:after="0"/>
        <w:ind w:left="0"/>
        <w:jc w:val="left"/>
      </w:pPr>
      <w:r>
        <w:rPr>
          <w:rFonts w:ascii="Times New Roman"/>
          <w:b/>
          <w:i w:val="false"/>
          <w:color w:val="000000"/>
        </w:rPr>
        <w:t xml:space="preserve"> 3-Параграф. Әкімшілік жауаптылықтан дипломатиялық иммунитетті пайдаланатын және ерекше артықшылығы бар адамдар арасындағы құқық бұзушылықтардың алдын алу және жолын кесу кезінде патрульдік-бекеттік жасақшаларының іс-әрекеттері</w:t>
      </w:r>
    </w:p>
    <w:bookmarkEnd w:id="266"/>
    <w:bookmarkStart w:name="z268" w:id="267"/>
    <w:p>
      <w:pPr>
        <w:spacing w:after="0"/>
        <w:ind w:left="0"/>
        <w:jc w:val="both"/>
      </w:pPr>
      <w:r>
        <w:rPr>
          <w:rFonts w:ascii="Times New Roman"/>
          <w:b w:val="false"/>
          <w:i w:val="false"/>
          <w:color w:val="000000"/>
          <w:sz w:val="28"/>
        </w:rPr>
        <w:t xml:space="preserve">
      106. Әкімшілік жауаптылықтан ерекше артықшылығы мен иммунитеті бар адамдарды (Қазақстан Республикасы Парламентінің депутаттары, Қазақстан Республикасының Президенттігіне және Парламент депутаттығына кандидаттар, Қазақстан Республикасы Конституциялық Кеңесінің Төрағасы немесе мүшелері, Қазақстан Республикасының Бас прокуроры, Қазақстан Республикасындағы Адам құқықтары жөніндегі уәкілге, судьялар) тиісті келiсусiз сот тәртiбiмен қолданылатын әкiмшiлiк жазалау шараларын қолдануға, күштеп әкелуге болмайды. (ӘҚБтК-нің </w:t>
      </w:r>
      <w:r>
        <w:rPr>
          <w:rFonts w:ascii="Times New Roman"/>
          <w:b w:val="false"/>
          <w:i w:val="false"/>
          <w:color w:val="000000"/>
          <w:sz w:val="28"/>
        </w:rPr>
        <w:t>49-тарауы</w:t>
      </w:r>
      <w:r>
        <w:rPr>
          <w:rFonts w:ascii="Times New Roman"/>
          <w:b w:val="false"/>
          <w:i w:val="false"/>
          <w:color w:val="000000"/>
          <w:sz w:val="28"/>
        </w:rPr>
        <w:t>).</w:t>
      </w:r>
    </w:p>
    <w:bookmarkEnd w:id="267"/>
    <w:p>
      <w:pPr>
        <w:spacing w:after="0"/>
        <w:ind w:left="0"/>
        <w:jc w:val="both"/>
      </w:pPr>
      <w:r>
        <w:rPr>
          <w:rFonts w:ascii="Times New Roman"/>
          <w:b w:val="false"/>
          <w:i w:val="false"/>
          <w:color w:val="000000"/>
          <w:sz w:val="28"/>
        </w:rPr>
        <w:t>
      ӘҚБтК-нің баптары бойынша қоғамдық тәртіпті бұзғаны үшін келісім болған кезде, бағынысты сотқа тиісті әкімшілік құқық бұзушылық туралы істер бойынша іс жүргізуді қамтамасыз ету шаралары қабылданады (ӘҚБтК-нің 49-тарауына сәйкес).</w:t>
      </w:r>
    </w:p>
    <w:p>
      <w:pPr>
        <w:spacing w:after="0"/>
        <w:ind w:left="0"/>
        <w:jc w:val="both"/>
      </w:pPr>
      <w:r>
        <w:rPr>
          <w:rFonts w:ascii="Times New Roman"/>
          <w:b w:val="false"/>
          <w:i w:val="false"/>
          <w:color w:val="000000"/>
          <w:sz w:val="28"/>
        </w:rPr>
        <w:t>
      Осында жағдайда ПБЖ әкімшілік өндіріс қозғайды, дәлелді баянат жасайды, кезекші бөлімі мен командирді ақпараттандырады. Материалдар одан әрі келісу және тиісті шешім қабылдау үшін прокуратура органдарына жіберіледі.</w:t>
      </w:r>
    </w:p>
    <w:p>
      <w:pPr>
        <w:spacing w:after="0"/>
        <w:ind w:left="0"/>
        <w:jc w:val="both"/>
      </w:pPr>
      <w:r>
        <w:rPr>
          <w:rFonts w:ascii="Times New Roman"/>
          <w:b w:val="false"/>
          <w:i w:val="false"/>
          <w:color w:val="000000"/>
          <w:sz w:val="28"/>
        </w:rPr>
        <w:t xml:space="preserve">
      Полицияның ведомстволық бағынысты органдары әкімшілік материалдар бойынша (ӘҚБтК-нің </w:t>
      </w:r>
      <w:r>
        <w:rPr>
          <w:rFonts w:ascii="Times New Roman"/>
          <w:b w:val="false"/>
          <w:i w:val="false"/>
          <w:color w:val="000000"/>
          <w:sz w:val="28"/>
        </w:rPr>
        <w:t>685-бабы</w:t>
      </w:r>
      <w:r>
        <w:rPr>
          <w:rFonts w:ascii="Times New Roman"/>
          <w:b w:val="false"/>
          <w:i w:val="false"/>
          <w:color w:val="000000"/>
          <w:sz w:val="28"/>
        </w:rPr>
        <w:t xml:space="preserve">) әкімшілік өндірісті Қазақстан Республикасының заңнамасына сәйкес әкімшілік құқық бұзушылық туралы хаттама толтыруға құқығы бар лауазымды адам жүзеге асырады (ӘҚБтК-нің </w:t>
      </w:r>
      <w:r>
        <w:rPr>
          <w:rFonts w:ascii="Times New Roman"/>
          <w:b w:val="false"/>
          <w:i w:val="false"/>
          <w:color w:val="000000"/>
          <w:sz w:val="28"/>
        </w:rPr>
        <w:t>803</w:t>
      </w:r>
      <w:r>
        <w:rPr>
          <w:rFonts w:ascii="Times New Roman"/>
          <w:b w:val="false"/>
          <w:i w:val="false"/>
          <w:color w:val="000000"/>
          <w:sz w:val="28"/>
        </w:rPr>
        <w:t xml:space="preserve">, </w:t>
      </w:r>
      <w:r>
        <w:rPr>
          <w:rFonts w:ascii="Times New Roman"/>
          <w:b w:val="false"/>
          <w:i w:val="false"/>
          <w:color w:val="000000"/>
          <w:sz w:val="28"/>
        </w:rPr>
        <w:t>804-баптары</w:t>
      </w:r>
      <w:r>
        <w:rPr>
          <w:rFonts w:ascii="Times New Roman"/>
          <w:b w:val="false"/>
          <w:i w:val="false"/>
          <w:color w:val="000000"/>
          <w:sz w:val="28"/>
        </w:rPr>
        <w:t>).</w:t>
      </w:r>
    </w:p>
    <w:bookmarkStart w:name="z269" w:id="268"/>
    <w:p>
      <w:pPr>
        <w:spacing w:after="0"/>
        <w:ind w:left="0"/>
        <w:jc w:val="both"/>
      </w:pPr>
      <w:r>
        <w:rPr>
          <w:rFonts w:ascii="Times New Roman"/>
          <w:b w:val="false"/>
          <w:i w:val="false"/>
          <w:color w:val="000000"/>
          <w:sz w:val="28"/>
        </w:rPr>
        <w:t xml:space="preserve">
      107. Қазақстан Республикасының заңнамасына сәйкес әкімшілік жауаптылықтан дипломатиялық иммунитеті бар адамдар (дипломатиялық өкілдіктерінің басшылары, дипломатиялық персонал мүшелері және олардың отбасы мүшелері және Қазақстан Республикасының халықаралық шарттарына сәйкес өзге де адамдар) тиісті келісу кезінде ғана әкімшілік жауаптылыққа тартылуы мүмкін (ӘҚБтК-нің </w:t>
      </w:r>
      <w:r>
        <w:rPr>
          <w:rFonts w:ascii="Times New Roman"/>
          <w:b w:val="false"/>
          <w:i w:val="false"/>
          <w:color w:val="000000"/>
          <w:sz w:val="28"/>
        </w:rPr>
        <w:t>876-бабы</w:t>
      </w:r>
      <w:r>
        <w:rPr>
          <w:rFonts w:ascii="Times New Roman"/>
          <w:b w:val="false"/>
          <w:i w:val="false"/>
          <w:color w:val="000000"/>
          <w:sz w:val="28"/>
        </w:rPr>
        <w:t>).</w:t>
      </w:r>
    </w:p>
    <w:bookmarkEnd w:id="268"/>
    <w:p>
      <w:pPr>
        <w:spacing w:after="0"/>
        <w:ind w:left="0"/>
        <w:jc w:val="both"/>
      </w:pPr>
      <w:r>
        <w:rPr>
          <w:rFonts w:ascii="Times New Roman"/>
          <w:b w:val="false"/>
          <w:i w:val="false"/>
          <w:color w:val="000000"/>
          <w:sz w:val="28"/>
        </w:rPr>
        <w:t>
      Осыған ұқсас фактілер анықталған жағдайда ПБЖ әкімшілік өндіріс қозғайды, дәлелді баянат жасайды, кезекші бөлімі мен командирді ақпараттандырады. Материалдар одан әрі келісу және тиісті шешім қабылдау үшін прокуратура органдарына жіберіледі.</w:t>
      </w:r>
    </w:p>
    <w:p>
      <w:pPr>
        <w:spacing w:after="0"/>
        <w:ind w:left="0"/>
        <w:jc w:val="both"/>
      </w:pPr>
      <w:r>
        <w:rPr>
          <w:rFonts w:ascii="Times New Roman"/>
          <w:b w:val="false"/>
          <w:i w:val="false"/>
          <w:color w:val="000000"/>
          <w:sz w:val="28"/>
        </w:rPr>
        <w:t>
      Дипломатиялық иммунитеті бар адамның мәртебесін растайтын құжаттар болған кезде олар да жеке басына қол сұғылмаушылықты пайдаланады және жеке басын жете тексеруге, оларды ұстап алуға немесе күштеп әкелуге болмайды. Олардың өздерімен алып жүрген заттарына да жете тексеру жүргiзуге болмайды.</w:t>
      </w:r>
    </w:p>
    <w:bookmarkStart w:name="z270" w:id="269"/>
    <w:p>
      <w:pPr>
        <w:spacing w:after="0"/>
        <w:ind w:left="0"/>
        <w:jc w:val="both"/>
      </w:pPr>
      <w:r>
        <w:rPr>
          <w:rFonts w:ascii="Times New Roman"/>
          <w:b w:val="false"/>
          <w:i w:val="false"/>
          <w:color w:val="000000"/>
          <w:sz w:val="28"/>
        </w:rPr>
        <w:t>
      108. Дипломатиялық иммунитеті бар адамдардың қатысуымен болған ЖКО кезінде ПБЖ осы адамға материалдарды рәсімдеу кезінде қатысуды ұсынады. Ол бас тартқан жағдайда ПБЖ оқиғаға қатысушылар туралы қажетті мәліметтерді жазады және ЖКО орнынан кетуге рұқсат береді.</w:t>
      </w:r>
    </w:p>
    <w:bookmarkEnd w:id="269"/>
    <w:p>
      <w:pPr>
        <w:spacing w:after="0"/>
        <w:ind w:left="0"/>
        <w:jc w:val="both"/>
      </w:pPr>
      <w:r>
        <w:rPr>
          <w:rFonts w:ascii="Times New Roman"/>
          <w:b w:val="false"/>
          <w:i w:val="false"/>
          <w:color w:val="000000"/>
          <w:sz w:val="28"/>
        </w:rPr>
        <w:t>
      Оқиға болған жерді қарап тексеру хаттамасында жүргізушінің болмау себебі туралы жазба жасалады, оған хаттама толтырушы және екі куә қол қояды.</w:t>
      </w:r>
    </w:p>
    <w:bookmarkStart w:name="z271" w:id="270"/>
    <w:p>
      <w:pPr>
        <w:spacing w:after="0"/>
        <w:ind w:left="0"/>
        <w:jc w:val="both"/>
      </w:pPr>
      <w:r>
        <w:rPr>
          <w:rFonts w:ascii="Times New Roman"/>
          <w:b w:val="false"/>
          <w:i w:val="false"/>
          <w:color w:val="000000"/>
          <w:sz w:val="28"/>
        </w:rPr>
        <w:t>
      109. Ерекше артықшылығы мен дипломатиялық иммунитеті бар адамдар көлік құралын басқара отырып, мас күйінде болады деп пайымдауға жеткілікті негіздер болған кезде қызметкер басқа адамдардың қауіпсіздігін қамтамасыз ету мақсатында көлік құралының одан әрі қозғалысын тоқтатуға шаралар қабылдайды, бұл туралы консулдық өкілдіктері мен прокуратура органдарын дереу ақпараттандыру үшін кезекші бөлімге және командирге хабарлайды.</w:t>
      </w:r>
    </w:p>
    <w:bookmarkEnd w:id="270"/>
    <w:bookmarkStart w:name="z272" w:id="271"/>
    <w:p>
      <w:pPr>
        <w:spacing w:after="0"/>
        <w:ind w:left="0"/>
        <w:jc w:val="both"/>
      </w:pPr>
      <w:r>
        <w:rPr>
          <w:rFonts w:ascii="Times New Roman"/>
          <w:b w:val="false"/>
          <w:i w:val="false"/>
          <w:color w:val="000000"/>
          <w:sz w:val="28"/>
        </w:rPr>
        <w:t xml:space="preserve">
      110. Дипломатиялық иммунитеттi пайдаланатын адамдарды ҚПК-нің </w:t>
      </w:r>
      <w:r>
        <w:rPr>
          <w:rFonts w:ascii="Times New Roman"/>
          <w:b w:val="false"/>
          <w:i w:val="false"/>
          <w:color w:val="000000"/>
          <w:sz w:val="28"/>
        </w:rPr>
        <w:t>554-бабына</w:t>
      </w:r>
      <w:r>
        <w:rPr>
          <w:rFonts w:ascii="Times New Roman"/>
          <w:b w:val="false"/>
          <w:i w:val="false"/>
          <w:color w:val="000000"/>
          <w:sz w:val="28"/>
        </w:rPr>
        <w:t xml:space="preserve"> сәйкес ұсталынуы мүмкін.</w:t>
      </w:r>
    </w:p>
    <w:bookmarkEnd w:id="271"/>
    <w:bookmarkStart w:name="z273" w:id="272"/>
    <w:p>
      <w:pPr>
        <w:spacing w:after="0"/>
        <w:ind w:left="0"/>
        <w:jc w:val="left"/>
      </w:pPr>
      <w:r>
        <w:rPr>
          <w:rFonts w:ascii="Times New Roman"/>
          <w:b/>
          <w:i w:val="false"/>
          <w:color w:val="000000"/>
        </w:rPr>
        <w:t xml:space="preserve"> 4-Параграф. Кәмелетке толмағандар арасындағы құқық бұзушылықтардың алдын алу және жолын кесу кезінде патрульдік-бекеттік жасақшалардың іс-әрекеттері</w:t>
      </w:r>
    </w:p>
    <w:bookmarkEnd w:id="272"/>
    <w:bookmarkStart w:name="z274" w:id="273"/>
    <w:p>
      <w:pPr>
        <w:spacing w:after="0"/>
        <w:ind w:left="0"/>
        <w:jc w:val="both"/>
      </w:pPr>
      <w:r>
        <w:rPr>
          <w:rFonts w:ascii="Times New Roman"/>
          <w:b w:val="false"/>
          <w:i w:val="false"/>
          <w:color w:val="000000"/>
          <w:sz w:val="28"/>
        </w:rPr>
        <w:t>
      111. Кәмелетке толмағандар арасындағы құқық бұзушылықтардың алдын алуға, жолын кесуге қатыса отырып, ПБЖ:</w:t>
      </w:r>
    </w:p>
    <w:bookmarkEnd w:id="273"/>
    <w:bookmarkStart w:name="z275" w:id="274"/>
    <w:p>
      <w:pPr>
        <w:spacing w:after="0"/>
        <w:ind w:left="0"/>
        <w:jc w:val="both"/>
      </w:pPr>
      <w:r>
        <w:rPr>
          <w:rFonts w:ascii="Times New Roman"/>
          <w:b w:val="false"/>
          <w:i w:val="false"/>
          <w:color w:val="000000"/>
          <w:sz w:val="28"/>
        </w:rPr>
        <w:t>
      1) көшелер мен қоғамдық орындарда кәмелетке толмағандар тарапынан қылмыстық және әкімшілік құқық бұзушылықтардың алдын алады және жолын кеседі;</w:t>
      </w:r>
    </w:p>
    <w:bookmarkEnd w:id="274"/>
    <w:bookmarkStart w:name="z276" w:id="275"/>
    <w:p>
      <w:pPr>
        <w:spacing w:after="0"/>
        <w:ind w:left="0"/>
        <w:jc w:val="both"/>
      </w:pPr>
      <w:r>
        <w:rPr>
          <w:rFonts w:ascii="Times New Roman"/>
          <w:b w:val="false"/>
          <w:i w:val="false"/>
          <w:color w:val="000000"/>
          <w:sz w:val="28"/>
        </w:rPr>
        <w:t>
      2) патрульдеу бағыты шегінде жоғалған (адасқан) балалардың орналасқан жерін (тұрғылықты жерін) анықтау үшін шаралар қабылдайды;</w:t>
      </w:r>
    </w:p>
    <w:bookmarkEnd w:id="275"/>
    <w:bookmarkStart w:name="z277" w:id="276"/>
    <w:p>
      <w:pPr>
        <w:spacing w:after="0"/>
        <w:ind w:left="0"/>
        <w:jc w:val="both"/>
      </w:pPr>
      <w:r>
        <w:rPr>
          <w:rFonts w:ascii="Times New Roman"/>
          <w:b w:val="false"/>
          <w:i w:val="false"/>
          <w:color w:val="000000"/>
          <w:sz w:val="28"/>
        </w:rPr>
        <w:t>
      3) мас күйдегі жасөспірімдерді тұрғылықты жеріне жеткізеді және ата-аналарына (қамқоршыларына), медициналық мекемелерге, ювеналды полиция бөліністеріне немесе полиция органдарына тапсырады;</w:t>
      </w:r>
    </w:p>
    <w:bookmarkEnd w:id="276"/>
    <w:bookmarkStart w:name="z278" w:id="277"/>
    <w:p>
      <w:pPr>
        <w:spacing w:after="0"/>
        <w:ind w:left="0"/>
        <w:jc w:val="both"/>
      </w:pPr>
      <w:r>
        <w:rPr>
          <w:rFonts w:ascii="Times New Roman"/>
          <w:b w:val="false"/>
          <w:i w:val="false"/>
          <w:color w:val="000000"/>
          <w:sz w:val="28"/>
        </w:rPr>
        <w:t>
      4) кәмелетке толмағандардың қоғамға қарсы топтарын анықтауға, олардың шоғырлану орындарын анықтауға шаралар қабылдайды;</w:t>
      </w:r>
    </w:p>
    <w:bookmarkEnd w:id="277"/>
    <w:bookmarkStart w:name="z279" w:id="278"/>
    <w:p>
      <w:pPr>
        <w:spacing w:after="0"/>
        <w:ind w:left="0"/>
        <w:jc w:val="both"/>
      </w:pPr>
      <w:r>
        <w:rPr>
          <w:rFonts w:ascii="Times New Roman"/>
          <w:b w:val="false"/>
          <w:i w:val="false"/>
          <w:color w:val="000000"/>
          <w:sz w:val="28"/>
        </w:rPr>
        <w:t>
      5) кәмелетке толмағандарды құмар ойындарға, спирттік ішімдіктерді, есірткіні пайдалануға, құқық бұзушылықтар не өзге де қоғамға қарсы әрекеттер жасауға шақыратын ересек адамдарды анықтайды;</w:t>
      </w:r>
    </w:p>
    <w:bookmarkEnd w:id="278"/>
    <w:bookmarkStart w:name="z280" w:id="279"/>
    <w:p>
      <w:pPr>
        <w:spacing w:after="0"/>
        <w:ind w:left="0"/>
        <w:jc w:val="both"/>
      </w:pPr>
      <w:r>
        <w:rPr>
          <w:rFonts w:ascii="Times New Roman"/>
          <w:b w:val="false"/>
          <w:i w:val="false"/>
          <w:color w:val="000000"/>
          <w:sz w:val="28"/>
        </w:rPr>
        <w:t>
      6) кәмелетке толмағандардың түнгі уақытта, ата-анасының (өзге де заңды өкілдерінің) немесе балалардың қатысуымен іс-шараларды жүзеге асыратын адамдардың еріп жүруінсіз қоғамдық орындарда болуына жол бермейді.</w:t>
      </w:r>
    </w:p>
    <w:bookmarkEnd w:id="279"/>
    <w:bookmarkStart w:name="z281" w:id="280"/>
    <w:p>
      <w:pPr>
        <w:spacing w:after="0"/>
        <w:ind w:left="0"/>
        <w:jc w:val="both"/>
      </w:pPr>
      <w:r>
        <w:rPr>
          <w:rFonts w:ascii="Times New Roman"/>
          <w:b w:val="false"/>
          <w:i w:val="false"/>
          <w:color w:val="000000"/>
          <w:sz w:val="28"/>
        </w:rPr>
        <w:t>
      112. Кәмелетке толмағандардың қатысуымен болған барлық оқиғалар туралы ПБЖ дереу кезекші бөлімге баяндайды және кезекшінің нұсқауына сәйкес әрекет етеді.</w:t>
      </w:r>
    </w:p>
    <w:bookmarkEnd w:id="280"/>
    <w:bookmarkStart w:name="z282" w:id="281"/>
    <w:p>
      <w:pPr>
        <w:spacing w:after="0"/>
        <w:ind w:left="0"/>
        <w:jc w:val="left"/>
      </w:pPr>
      <w:r>
        <w:rPr>
          <w:rFonts w:ascii="Times New Roman"/>
          <w:b/>
          <w:i w:val="false"/>
          <w:color w:val="000000"/>
        </w:rPr>
        <w:t xml:space="preserve"> 5-Параграф. Жол-көлік оқиғаларын жасаған кезде патрульдік-бекеттік жасақшалардың іс-әрекеттері</w:t>
      </w:r>
    </w:p>
    <w:bookmarkEnd w:id="281"/>
    <w:bookmarkStart w:name="z283" w:id="282"/>
    <w:p>
      <w:pPr>
        <w:spacing w:after="0"/>
        <w:ind w:left="0"/>
        <w:jc w:val="both"/>
      </w:pPr>
      <w:r>
        <w:rPr>
          <w:rFonts w:ascii="Times New Roman"/>
          <w:b w:val="false"/>
          <w:i w:val="false"/>
          <w:color w:val="000000"/>
          <w:sz w:val="28"/>
        </w:rPr>
        <w:t>
      113. Зардап шегушілермен орын алған ЖКО орнында ПБЖ (ЖТТ, ЖКО орнына шығу бойынша кезекші-инспектор келгенге дейін) мынадай міндеттерді орындайды:</w:t>
      </w:r>
    </w:p>
    <w:bookmarkEnd w:id="282"/>
    <w:bookmarkStart w:name="z284" w:id="283"/>
    <w:p>
      <w:pPr>
        <w:spacing w:after="0"/>
        <w:ind w:left="0"/>
        <w:jc w:val="both"/>
      </w:pPr>
      <w:r>
        <w:rPr>
          <w:rFonts w:ascii="Times New Roman"/>
          <w:b w:val="false"/>
          <w:i w:val="false"/>
          <w:color w:val="000000"/>
          <w:sz w:val="28"/>
        </w:rPr>
        <w:t>
      1) зардап шеккендердің санын анықтайды, олардың жағдайының ауырлық дәрежесін бағалайды, жедел медициналық көмек шақырады және ол келгенге дейін дәрігерге дейінгі алғашқы көмек көрсетеді, оларды медициналық мекемелерге жеткізуді ұйымдастырады, зардап шеккен азаматтардың деректерін анықтайды, бұл туралы кезекші бөлімге баяндайды;</w:t>
      </w:r>
    </w:p>
    <w:bookmarkEnd w:id="283"/>
    <w:bookmarkStart w:name="z285" w:id="284"/>
    <w:p>
      <w:pPr>
        <w:spacing w:after="0"/>
        <w:ind w:left="0"/>
        <w:jc w:val="both"/>
      </w:pPr>
      <w:r>
        <w:rPr>
          <w:rFonts w:ascii="Times New Roman"/>
          <w:b w:val="false"/>
          <w:i w:val="false"/>
          <w:color w:val="000000"/>
          <w:sz w:val="28"/>
        </w:rPr>
        <w:t>
      2) ЖКО-ға қатысушылардың жүргізушілерін, көлік құралдарын және ЖКО-ға қатысы бар басқа да адамдарды анықтайды. Ұтқыр планшеттің көмегімен, ал интернет байланысы болмаған жағдайда кезекші бөлім арқылы оқиға қатысушыларының деректерін тексереді;</w:t>
      </w:r>
    </w:p>
    <w:bookmarkEnd w:id="284"/>
    <w:bookmarkStart w:name="z286" w:id="285"/>
    <w:p>
      <w:pPr>
        <w:spacing w:after="0"/>
        <w:ind w:left="0"/>
        <w:jc w:val="both"/>
      </w:pPr>
      <w:r>
        <w:rPr>
          <w:rFonts w:ascii="Times New Roman"/>
          <w:b w:val="false"/>
          <w:i w:val="false"/>
          <w:color w:val="000000"/>
          <w:sz w:val="28"/>
        </w:rPr>
        <w:t>
      3) ЖТТ келгенге дейін оқиға болған жерде аталған адамдардың болуын қамтамасыз етеді;</w:t>
      </w:r>
    </w:p>
    <w:bookmarkEnd w:id="285"/>
    <w:bookmarkStart w:name="z287" w:id="286"/>
    <w:p>
      <w:pPr>
        <w:spacing w:after="0"/>
        <w:ind w:left="0"/>
        <w:jc w:val="both"/>
      </w:pPr>
      <w:r>
        <w:rPr>
          <w:rFonts w:ascii="Times New Roman"/>
          <w:b w:val="false"/>
          <w:i w:val="false"/>
          <w:color w:val="000000"/>
          <w:sz w:val="28"/>
        </w:rPr>
        <w:t>
      4) оқиға куәгерлерін анықтайды және олардың деректерін жазады;</w:t>
      </w:r>
    </w:p>
    <w:bookmarkEnd w:id="286"/>
    <w:bookmarkStart w:name="z288" w:id="287"/>
    <w:p>
      <w:pPr>
        <w:spacing w:after="0"/>
        <w:ind w:left="0"/>
        <w:jc w:val="both"/>
      </w:pPr>
      <w:r>
        <w:rPr>
          <w:rFonts w:ascii="Times New Roman"/>
          <w:b w:val="false"/>
          <w:i w:val="false"/>
          <w:color w:val="000000"/>
          <w:sz w:val="28"/>
        </w:rPr>
        <w:t>
      5) оқиғаға қатысы бар заттай дәлелдемелерді, іздерді, мүлікті және басқа да заттарды сақтауға және тіркеуге шаралар қабылдайды;</w:t>
      </w:r>
    </w:p>
    <w:bookmarkEnd w:id="287"/>
    <w:bookmarkStart w:name="z289" w:id="288"/>
    <w:p>
      <w:pPr>
        <w:spacing w:after="0"/>
        <w:ind w:left="0"/>
        <w:jc w:val="both"/>
      </w:pPr>
      <w:r>
        <w:rPr>
          <w:rFonts w:ascii="Times New Roman"/>
          <w:b w:val="false"/>
          <w:i w:val="false"/>
          <w:color w:val="000000"/>
          <w:sz w:val="28"/>
        </w:rPr>
        <w:t>
      6) оқиға орнына келген ЖТТ-ға жетекшісіне (прокурорға, тергеушіге, анықтаушыға) оқиғаға қатысы бар адамдар мен куәлар туралы мәліметтерді баяндайды, заттай дәлелдемелерді тапсырадыжәне одан әрі оның нұсқауы бойынша әрекет етеді;</w:t>
      </w:r>
    </w:p>
    <w:bookmarkEnd w:id="288"/>
    <w:bookmarkStart w:name="z290" w:id="289"/>
    <w:p>
      <w:pPr>
        <w:spacing w:after="0"/>
        <w:ind w:left="0"/>
        <w:jc w:val="both"/>
      </w:pPr>
      <w:r>
        <w:rPr>
          <w:rFonts w:ascii="Times New Roman"/>
          <w:b w:val="false"/>
          <w:i w:val="false"/>
          <w:color w:val="000000"/>
          <w:sz w:val="28"/>
        </w:rPr>
        <w:t>
      7) ЖТТ келгенге дейін және (немесе) оқиға орында процессуалдық әрекеттерді жүргізу кезінде көлік ағынының қозғалысы тоқтатыла тұрады, оқиға орнын басқа жолақтар (бағыттар) бойынша айналып өту үшін жол қозғалысы ұйымдастырылады, ал айналып өтуді ұйымдастыру мүмкін болмаған кезде – көлік құралдарының орналасуын, оқиға іздерін және оқиғаға қатысы бар басқа да мән-жайларды тіркейді (екі куәгердің және оқиғаға қатысушылардың қатысуымен), содан кейін қозғалысты қалпына келтіруге шаралар қабылдайды;</w:t>
      </w:r>
    </w:p>
    <w:bookmarkEnd w:id="289"/>
    <w:bookmarkStart w:name="z291" w:id="290"/>
    <w:p>
      <w:pPr>
        <w:spacing w:after="0"/>
        <w:ind w:left="0"/>
        <w:jc w:val="both"/>
      </w:pPr>
      <w:r>
        <w:rPr>
          <w:rFonts w:ascii="Times New Roman"/>
          <w:b w:val="false"/>
          <w:i w:val="false"/>
          <w:color w:val="000000"/>
          <w:sz w:val="28"/>
        </w:rPr>
        <w:t>
      8) қозғалыстың ықтимал бағытын, көлік құралының маркасын, типін, мемлекеттік тіркеу белгісін, түсін, сондай-ақ ЖКО орнынан жасырынған жүргізушісін және көлік құралының ерекше белгілерін анықтайды. Оқиға орнын қарау және куәлардан жауап алу кезінде алынған жасырынған көлік құралы мен жүргізуші туралы деректерді ПБЖ дереу кезекші бөлімге хабарлайды, одан әрі кезекшінің нұсқауларына сәйкес әрекет етеді.</w:t>
      </w:r>
    </w:p>
    <w:bookmarkEnd w:id="290"/>
    <w:p>
      <w:pPr>
        <w:spacing w:after="0"/>
        <w:ind w:left="0"/>
        <w:jc w:val="both"/>
      </w:pPr>
      <w:r>
        <w:rPr>
          <w:rFonts w:ascii="Times New Roman"/>
          <w:b w:val="false"/>
          <w:i w:val="false"/>
          <w:color w:val="000000"/>
          <w:sz w:val="28"/>
        </w:rPr>
        <w:t>
      ЖКО болған жердегі іс-әрекеттердің реттілігі жасалған құқық бұзушылықтың сипатына, ПБЖ құрамына және басқа да мән-жайларға байланысты.</w:t>
      </w:r>
    </w:p>
    <w:bookmarkStart w:name="z292" w:id="291"/>
    <w:p>
      <w:pPr>
        <w:spacing w:after="0"/>
        <w:ind w:left="0"/>
        <w:jc w:val="both"/>
      </w:pPr>
      <w:r>
        <w:rPr>
          <w:rFonts w:ascii="Times New Roman"/>
          <w:b w:val="false"/>
          <w:i w:val="false"/>
          <w:color w:val="000000"/>
          <w:sz w:val="28"/>
        </w:rPr>
        <w:t>
      114. ЖКО орнында алғашқы іс-қимылдар жүргізілгеннен кейін оқиға орнының сызбасы жасалады. ЖКО орнындағы барлық процессуалдық әрекеттер техникалық құралдармен (бейнетіркегіштермен) тіркеледі және іс материалдарына қоса беріледі.</w:t>
      </w:r>
    </w:p>
    <w:bookmarkEnd w:id="291"/>
    <w:bookmarkStart w:name="z293" w:id="292"/>
    <w:p>
      <w:pPr>
        <w:spacing w:after="0"/>
        <w:ind w:left="0"/>
        <w:jc w:val="both"/>
      </w:pPr>
      <w:r>
        <w:rPr>
          <w:rFonts w:ascii="Times New Roman"/>
          <w:b w:val="false"/>
          <w:i w:val="false"/>
          <w:color w:val="000000"/>
          <w:sz w:val="28"/>
        </w:rPr>
        <w:t xml:space="preserve">
      115. Көлік құралдарының, жүктердің, автомобиль жолдарының, жол құрылыстарының немесе өзге де мүліктің бүлінуіне әкеп соққан және бұл ретте тек материалдық залал келтірілген ЖЖҚ бұзушылықтары туралы материалдарды рәсімдеуді кезекші бөлімнің нұсқауы бойынша ПБЖ ӘҚБтК-ге ережелеріне және "Көлік оқиғасының схемасын жасау ережесін және олардың үлгі нысандарын бекіту туралы" Қазақстан Республикасы Ішкі істер министрінің 2011 жылғы 9 ақпандағы № 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6778 болып тіркелген) сәйкес дербес жүзеге асырады.</w:t>
      </w:r>
    </w:p>
    <w:bookmarkEnd w:id="292"/>
    <w:bookmarkStart w:name="z294" w:id="293"/>
    <w:p>
      <w:pPr>
        <w:spacing w:after="0"/>
        <w:ind w:left="0"/>
        <w:jc w:val="left"/>
      </w:pPr>
      <w:r>
        <w:rPr>
          <w:rFonts w:ascii="Times New Roman"/>
          <w:b/>
          <w:i w:val="false"/>
          <w:color w:val="000000"/>
        </w:rPr>
        <w:t xml:space="preserve"> 6-Параграф. Көлік құралын іздестіру кезінде патрульдік-бекеттік жасақшаларының іс-әрекеттері</w:t>
      </w:r>
    </w:p>
    <w:bookmarkEnd w:id="293"/>
    <w:bookmarkStart w:name="z295" w:id="294"/>
    <w:p>
      <w:pPr>
        <w:spacing w:after="0"/>
        <w:ind w:left="0"/>
        <w:jc w:val="both"/>
      </w:pPr>
      <w:r>
        <w:rPr>
          <w:rFonts w:ascii="Times New Roman"/>
          <w:b w:val="false"/>
          <w:i w:val="false"/>
          <w:color w:val="000000"/>
          <w:sz w:val="28"/>
        </w:rPr>
        <w:t xml:space="preserve">
      116. ПБЖ айдап әкетілген, ұрланған көлік құралдарын, сондай-ақ ЖКО жасырынған жүргізушілерді, көлік құралдарын, көлікті пайдаланумен байланысты өзге де құқық бұзушылықтарды болған орыннан іздеуге қатысады. </w:t>
      </w:r>
    </w:p>
    <w:bookmarkEnd w:id="294"/>
    <w:bookmarkStart w:name="z296" w:id="295"/>
    <w:p>
      <w:pPr>
        <w:spacing w:after="0"/>
        <w:ind w:left="0"/>
        <w:jc w:val="both"/>
      </w:pPr>
      <w:r>
        <w:rPr>
          <w:rFonts w:ascii="Times New Roman"/>
          <w:b w:val="false"/>
          <w:i w:val="false"/>
          <w:color w:val="000000"/>
          <w:sz w:val="28"/>
        </w:rPr>
        <w:t>
      117. ІІО-ның іздестіру және қоршау іс-шараларының жоспарын қолданысқа енгізу туралы хабарлама келіп түскен кезде ПБЖ дереу ол көрсеткен жергілікті жер учаскесіне, кезекші бөлімге баяндаумен көшіріледі және өтіп бара жатқан көлікті көзбен шолып тексеруді жүзеге асырады.</w:t>
      </w:r>
    </w:p>
    <w:bookmarkEnd w:id="295"/>
    <w:bookmarkStart w:name="z297" w:id="296"/>
    <w:p>
      <w:pPr>
        <w:spacing w:after="0"/>
        <w:ind w:left="0"/>
        <w:jc w:val="both"/>
      </w:pPr>
      <w:r>
        <w:rPr>
          <w:rFonts w:ascii="Times New Roman"/>
          <w:b w:val="false"/>
          <w:i w:val="false"/>
          <w:color w:val="000000"/>
          <w:sz w:val="28"/>
        </w:rPr>
        <w:t>
      118. Іздестіру іс-шараларының негізінде іздеуде жүрген көлік құралдарының түсі мен өзіне тән белгілері бойынша бірдей (ұқсас) маркаларын тоқтатады. Бұл ретте типін, моделін, мемлекеттік тіркеу белгісін салыстырады, қолда бар біріктірілген деректер банкі бойынша көлік құралының деректемелерін тексереді.</w:t>
      </w:r>
    </w:p>
    <w:bookmarkEnd w:id="296"/>
    <w:bookmarkStart w:name="z298" w:id="297"/>
    <w:p>
      <w:pPr>
        <w:spacing w:after="0"/>
        <w:ind w:left="0"/>
        <w:jc w:val="both"/>
      </w:pPr>
      <w:r>
        <w:rPr>
          <w:rFonts w:ascii="Times New Roman"/>
          <w:b w:val="false"/>
          <w:i w:val="false"/>
          <w:color w:val="000000"/>
          <w:sz w:val="28"/>
        </w:rPr>
        <w:t>
      119. Іздестіріліп жатқан көлік құралы құқық белгілейтін құжаттарды қолдан жасау белгілері, сондай-ақ нөмірлердің өзгеру (болмау) белгілері немесе олардың тіркеу құжаттарындағы деректермен айырмашылығы анықталған жағдайда ПБЖ бұл туралы дереу кезекші бөлімге баяндайды, өзінің жеке қауіпсіздігі мен жол қозғалысына қатысушылардың қауіпсіздігін сақтай отырып, көлікті және ондағы адамдарды ұстауға шаралар қолданады.</w:t>
      </w:r>
    </w:p>
    <w:bookmarkEnd w:id="297"/>
    <w:p>
      <w:pPr>
        <w:spacing w:after="0"/>
        <w:ind w:left="0"/>
        <w:jc w:val="both"/>
      </w:pPr>
      <w:r>
        <w:rPr>
          <w:rFonts w:ascii="Times New Roman"/>
          <w:b w:val="false"/>
          <w:i w:val="false"/>
          <w:color w:val="000000"/>
          <w:sz w:val="28"/>
        </w:rPr>
        <w:t>
      ЖТТ келгенге дейін көлік құралын басқа жерге айдап апаруға және нәтижесінде іздер мен заттай айғақтар жойылуы мүмкін өзге де іс-әрекеттер жүргізуге тыйым салынады.</w:t>
      </w:r>
    </w:p>
    <w:p>
      <w:pPr>
        <w:spacing w:after="0"/>
        <w:ind w:left="0"/>
        <w:jc w:val="both"/>
      </w:pPr>
      <w:r>
        <w:rPr>
          <w:rFonts w:ascii="Times New Roman"/>
          <w:b w:val="false"/>
          <w:i w:val="false"/>
          <w:color w:val="000000"/>
          <w:sz w:val="28"/>
        </w:rPr>
        <w:t>
      Жиналған бастапқы материалдарын, көлік құралдарын ЖТТ немесе бұзушылық анықталған (жасалған) жердегі полиция органдарына тапсырады.</w:t>
      </w:r>
    </w:p>
    <w:bookmarkStart w:name="z299" w:id="298"/>
    <w:p>
      <w:pPr>
        <w:spacing w:after="0"/>
        <w:ind w:left="0"/>
        <w:jc w:val="left"/>
      </w:pPr>
      <w:r>
        <w:rPr>
          <w:rFonts w:ascii="Times New Roman"/>
          <w:b/>
          <w:i w:val="false"/>
          <w:color w:val="000000"/>
        </w:rPr>
        <w:t xml:space="preserve"> 7-Параграф. Төтенше жағдайлар кезінде патрульдік-бекеттік жасақшалардың іс-әрекеттері</w:t>
      </w:r>
    </w:p>
    <w:bookmarkEnd w:id="298"/>
    <w:bookmarkStart w:name="z300" w:id="299"/>
    <w:p>
      <w:pPr>
        <w:spacing w:after="0"/>
        <w:ind w:left="0"/>
        <w:jc w:val="both"/>
      </w:pPr>
      <w:r>
        <w:rPr>
          <w:rFonts w:ascii="Times New Roman"/>
          <w:b w:val="false"/>
          <w:i w:val="false"/>
          <w:color w:val="000000"/>
          <w:sz w:val="28"/>
        </w:rPr>
        <w:t>
      120. Өрт кезіндегі ПБЖ-ның іс-әрекеттері:</w:t>
      </w:r>
    </w:p>
    <w:bookmarkEnd w:id="299"/>
    <w:bookmarkStart w:name="z301" w:id="300"/>
    <w:p>
      <w:pPr>
        <w:spacing w:after="0"/>
        <w:ind w:left="0"/>
        <w:jc w:val="both"/>
      </w:pPr>
      <w:r>
        <w:rPr>
          <w:rFonts w:ascii="Times New Roman"/>
          <w:b w:val="false"/>
          <w:i w:val="false"/>
          <w:color w:val="000000"/>
          <w:sz w:val="28"/>
        </w:rPr>
        <w:t>
      1) дереу кезекші бөлімге баяндайды, тұрғындарды хабардар етеді және эвакуациялау бойынша шаралар қабылдайды, коммуналдық, авариялық-құтқару, өрт сөндіру және медициналық қызметтердің қолжетімділігін қамтамасыз етеді;</w:t>
      </w:r>
    </w:p>
    <w:bookmarkEnd w:id="300"/>
    <w:bookmarkStart w:name="z302" w:id="301"/>
    <w:p>
      <w:pPr>
        <w:spacing w:after="0"/>
        <w:ind w:left="0"/>
        <w:jc w:val="both"/>
      </w:pPr>
      <w:r>
        <w:rPr>
          <w:rFonts w:ascii="Times New Roman"/>
          <w:b w:val="false"/>
          <w:i w:val="false"/>
          <w:color w:val="000000"/>
          <w:sz w:val="28"/>
        </w:rPr>
        <w:t>
      2) күдіктілерді ұстауға, куәларды, көрген адамдарды анықтауға шаралар қолданады;</w:t>
      </w:r>
    </w:p>
    <w:bookmarkEnd w:id="301"/>
    <w:bookmarkStart w:name="z303" w:id="302"/>
    <w:p>
      <w:pPr>
        <w:spacing w:after="0"/>
        <w:ind w:left="0"/>
        <w:jc w:val="both"/>
      </w:pPr>
      <w:r>
        <w:rPr>
          <w:rFonts w:ascii="Times New Roman"/>
          <w:b w:val="false"/>
          <w:i w:val="false"/>
          <w:color w:val="000000"/>
          <w:sz w:val="28"/>
        </w:rPr>
        <w:t>
      3) емдеу мекемелеріне зардап шеккендерді жеткізуде медицина қызметкерлеріне көмек көрсетеді;</w:t>
      </w:r>
    </w:p>
    <w:bookmarkEnd w:id="302"/>
    <w:bookmarkStart w:name="z304" w:id="303"/>
    <w:p>
      <w:pPr>
        <w:spacing w:after="0"/>
        <w:ind w:left="0"/>
        <w:jc w:val="both"/>
      </w:pPr>
      <w:r>
        <w:rPr>
          <w:rFonts w:ascii="Times New Roman"/>
          <w:b w:val="false"/>
          <w:i w:val="false"/>
          <w:color w:val="000000"/>
          <w:sz w:val="28"/>
        </w:rPr>
        <w:t>
      4) жанып жатқан ғимараттарға өртті жоюға тартылған адамдардан басқа ешкімді жібермейді, периметрдің қоршалуын қамтамасыз етеді;</w:t>
      </w:r>
    </w:p>
    <w:bookmarkEnd w:id="303"/>
    <w:bookmarkStart w:name="z305" w:id="304"/>
    <w:p>
      <w:pPr>
        <w:spacing w:after="0"/>
        <w:ind w:left="0"/>
        <w:jc w:val="both"/>
      </w:pPr>
      <w:r>
        <w:rPr>
          <w:rFonts w:ascii="Times New Roman"/>
          <w:b w:val="false"/>
          <w:i w:val="false"/>
          <w:color w:val="000000"/>
          <w:sz w:val="28"/>
        </w:rPr>
        <w:t>
      5) кезекші бөлімнің (командирдің) нұсқауына дейін мүлікті және оқиға орнын күзетуді ұйымдастырады.</w:t>
      </w:r>
    </w:p>
    <w:bookmarkEnd w:id="304"/>
    <w:bookmarkStart w:name="z306" w:id="305"/>
    <w:p>
      <w:pPr>
        <w:spacing w:after="0"/>
        <w:ind w:left="0"/>
        <w:jc w:val="both"/>
      </w:pPr>
      <w:r>
        <w:rPr>
          <w:rFonts w:ascii="Times New Roman"/>
          <w:b w:val="false"/>
          <w:i w:val="false"/>
          <w:color w:val="000000"/>
          <w:sz w:val="28"/>
        </w:rPr>
        <w:t>
      121. Су тасқыны, сел кезінде:</w:t>
      </w:r>
    </w:p>
    <w:bookmarkEnd w:id="305"/>
    <w:bookmarkStart w:name="z307" w:id="306"/>
    <w:p>
      <w:pPr>
        <w:spacing w:after="0"/>
        <w:ind w:left="0"/>
        <w:jc w:val="both"/>
      </w:pPr>
      <w:r>
        <w:rPr>
          <w:rFonts w:ascii="Times New Roman"/>
          <w:b w:val="false"/>
          <w:i w:val="false"/>
          <w:color w:val="000000"/>
          <w:sz w:val="28"/>
        </w:rPr>
        <w:t>
      1) су басу қаупі туралы дереу кезекші бөлімге баяндайды және шешім сұрайды, халықты хабардар етеді;</w:t>
      </w:r>
    </w:p>
    <w:bookmarkEnd w:id="306"/>
    <w:bookmarkStart w:name="z308" w:id="307"/>
    <w:p>
      <w:pPr>
        <w:spacing w:after="0"/>
        <w:ind w:left="0"/>
        <w:jc w:val="both"/>
      </w:pPr>
      <w:r>
        <w:rPr>
          <w:rFonts w:ascii="Times New Roman"/>
          <w:b w:val="false"/>
          <w:i w:val="false"/>
          <w:color w:val="000000"/>
          <w:sz w:val="28"/>
        </w:rPr>
        <w:t>
      2) азаматтар мен мүлікті құтқаруға шаралар қабылдайды, оларды (бірінші кезекте балаларды, әйелдерді, қарттар мен науқастарды) және мүлікті эвакуациялауды ұйымдастырады, зардап шеккендерге көмек көрсетеді;</w:t>
      </w:r>
    </w:p>
    <w:bookmarkEnd w:id="307"/>
    <w:bookmarkStart w:name="z309" w:id="308"/>
    <w:p>
      <w:pPr>
        <w:spacing w:after="0"/>
        <w:ind w:left="0"/>
        <w:jc w:val="both"/>
      </w:pPr>
      <w:r>
        <w:rPr>
          <w:rFonts w:ascii="Times New Roman"/>
          <w:b w:val="false"/>
          <w:i w:val="false"/>
          <w:color w:val="000000"/>
          <w:sz w:val="28"/>
        </w:rPr>
        <w:t>
      3) су басқан аудандардан халықты өткізу кезінде тәртіпті қамтамасыз етеді;</w:t>
      </w:r>
    </w:p>
    <w:bookmarkEnd w:id="308"/>
    <w:bookmarkStart w:name="z310" w:id="309"/>
    <w:p>
      <w:pPr>
        <w:spacing w:after="0"/>
        <w:ind w:left="0"/>
        <w:jc w:val="both"/>
      </w:pPr>
      <w:r>
        <w:rPr>
          <w:rFonts w:ascii="Times New Roman"/>
          <w:b w:val="false"/>
          <w:i w:val="false"/>
          <w:color w:val="000000"/>
          <w:sz w:val="28"/>
        </w:rPr>
        <w:t>
      4) мүлікті қорғауды ұйымдастырады, тонау деректерінің алдын алады.</w:t>
      </w:r>
    </w:p>
    <w:bookmarkEnd w:id="309"/>
    <w:bookmarkStart w:name="z311" w:id="310"/>
    <w:p>
      <w:pPr>
        <w:spacing w:after="0"/>
        <w:ind w:left="0"/>
        <w:jc w:val="both"/>
      </w:pPr>
      <w:r>
        <w:rPr>
          <w:rFonts w:ascii="Times New Roman"/>
          <w:b w:val="false"/>
          <w:i w:val="false"/>
          <w:color w:val="000000"/>
          <w:sz w:val="28"/>
        </w:rPr>
        <w:t>
      122. Боран, дауыл, қар басу, тұман және көктайғақ кезінде:</w:t>
      </w:r>
    </w:p>
    <w:bookmarkEnd w:id="310"/>
    <w:bookmarkStart w:name="z312" w:id="311"/>
    <w:p>
      <w:pPr>
        <w:spacing w:after="0"/>
        <w:ind w:left="0"/>
        <w:jc w:val="both"/>
      </w:pPr>
      <w:r>
        <w:rPr>
          <w:rFonts w:ascii="Times New Roman"/>
          <w:b w:val="false"/>
          <w:i w:val="false"/>
          <w:color w:val="000000"/>
          <w:sz w:val="28"/>
        </w:rPr>
        <w:t>
      1) жағдайды дереу кезекші бөлімге баяндайды, көлік пен жаяу жүргіншілердің қозғалысын бақылауды күшейтеді, жүргізушілер мен азаматтарға қауіп және қажетті сақтық шаралары туралы ескертеді;</w:t>
      </w:r>
    </w:p>
    <w:bookmarkEnd w:id="311"/>
    <w:bookmarkStart w:name="z313" w:id="312"/>
    <w:p>
      <w:pPr>
        <w:spacing w:after="0"/>
        <w:ind w:left="0"/>
        <w:jc w:val="both"/>
      </w:pPr>
      <w:r>
        <w:rPr>
          <w:rFonts w:ascii="Times New Roman"/>
          <w:b w:val="false"/>
          <w:i w:val="false"/>
          <w:color w:val="000000"/>
          <w:sz w:val="28"/>
        </w:rPr>
        <w:t>
      2) дәрменсіз күйдегі зардап шеккендерге көмек көрсетеді, азаматтарды жылыту және эвакуациялау, тұрып қалған және ақаулы көлік құралдарын сүйрету бойынша шаралар қабылдайды;</w:t>
      </w:r>
    </w:p>
    <w:bookmarkEnd w:id="312"/>
    <w:bookmarkStart w:name="z314" w:id="313"/>
    <w:p>
      <w:pPr>
        <w:spacing w:after="0"/>
        <w:ind w:left="0"/>
        <w:jc w:val="both"/>
      </w:pPr>
      <w:r>
        <w:rPr>
          <w:rFonts w:ascii="Times New Roman"/>
          <w:b w:val="false"/>
          <w:i w:val="false"/>
          <w:color w:val="000000"/>
          <w:sz w:val="28"/>
        </w:rPr>
        <w:t>
      3) еңбекке жарамды халықты және көлік құралдарын коммуналдық қызметтермен бірге қар басқан үйлерді, көшелер мен автомобиль жолдарын тазартуға, сондай-ақ көктайғаққа қарсы инертті материалдарды себу үшін жұмылдыруға жәрдемдеседі;</w:t>
      </w:r>
    </w:p>
    <w:bookmarkEnd w:id="313"/>
    <w:bookmarkStart w:name="z315" w:id="314"/>
    <w:p>
      <w:pPr>
        <w:spacing w:after="0"/>
        <w:ind w:left="0"/>
        <w:jc w:val="both"/>
      </w:pPr>
      <w:r>
        <w:rPr>
          <w:rFonts w:ascii="Times New Roman"/>
          <w:b w:val="false"/>
          <w:i w:val="false"/>
          <w:color w:val="000000"/>
          <w:sz w:val="28"/>
        </w:rPr>
        <w:t>
      4) кезекші бөлімнің нұсқауы бойынша "Шеп" бөгеу жүйесінің стационарлық бақылау бекеттеріндегі елді мекендерден, сондай-ақ жекелеген жергілікті жер учаскелерінен шығу жолдарын жабуды қамтамасыз етеді.</w:t>
      </w:r>
    </w:p>
    <w:bookmarkEnd w:id="314"/>
    <w:bookmarkStart w:name="z316" w:id="315"/>
    <w:p>
      <w:pPr>
        <w:spacing w:after="0"/>
        <w:ind w:left="0"/>
        <w:jc w:val="both"/>
      </w:pPr>
      <w:r>
        <w:rPr>
          <w:rFonts w:ascii="Times New Roman"/>
          <w:b w:val="false"/>
          <w:i w:val="false"/>
          <w:color w:val="000000"/>
          <w:sz w:val="28"/>
        </w:rPr>
        <w:t>
      123. Жер сілкінісі кезінде:</w:t>
      </w:r>
    </w:p>
    <w:bookmarkEnd w:id="315"/>
    <w:bookmarkStart w:name="z317" w:id="316"/>
    <w:p>
      <w:pPr>
        <w:spacing w:after="0"/>
        <w:ind w:left="0"/>
        <w:jc w:val="both"/>
      </w:pPr>
      <w:r>
        <w:rPr>
          <w:rFonts w:ascii="Times New Roman"/>
          <w:b w:val="false"/>
          <w:i w:val="false"/>
          <w:color w:val="000000"/>
          <w:sz w:val="28"/>
        </w:rPr>
        <w:t>
      1) жағдайды дереу анықтайды және кезекші бөлімге баяндайды;</w:t>
      </w:r>
    </w:p>
    <w:bookmarkEnd w:id="316"/>
    <w:bookmarkStart w:name="z318" w:id="317"/>
    <w:p>
      <w:pPr>
        <w:spacing w:after="0"/>
        <w:ind w:left="0"/>
        <w:jc w:val="both"/>
      </w:pPr>
      <w:r>
        <w:rPr>
          <w:rFonts w:ascii="Times New Roman"/>
          <w:b w:val="false"/>
          <w:i w:val="false"/>
          <w:color w:val="000000"/>
          <w:sz w:val="28"/>
        </w:rPr>
        <w:t>
      2) қозғалыс үшін қауіпті орындарды анықтайды және көлік ағындары мен жаяу жүргіншілерді қауіпсіз бағыттар бойынша бағыттайды;</w:t>
      </w:r>
    </w:p>
    <w:bookmarkEnd w:id="317"/>
    <w:bookmarkStart w:name="z319" w:id="318"/>
    <w:p>
      <w:pPr>
        <w:spacing w:after="0"/>
        <w:ind w:left="0"/>
        <w:jc w:val="both"/>
      </w:pPr>
      <w:r>
        <w:rPr>
          <w:rFonts w:ascii="Times New Roman"/>
          <w:b w:val="false"/>
          <w:i w:val="false"/>
          <w:color w:val="000000"/>
          <w:sz w:val="28"/>
        </w:rPr>
        <w:t>
      3) азаматтарды құтқаруға, зардап шеккендерге көмек көрсетуге, оларды медициналық көмек пункттеріне жіберуге шаралар қолданады;</w:t>
      </w:r>
    </w:p>
    <w:bookmarkEnd w:id="318"/>
    <w:bookmarkStart w:name="z320" w:id="319"/>
    <w:p>
      <w:pPr>
        <w:spacing w:after="0"/>
        <w:ind w:left="0"/>
        <w:jc w:val="both"/>
      </w:pPr>
      <w:r>
        <w:rPr>
          <w:rFonts w:ascii="Times New Roman"/>
          <w:b w:val="false"/>
          <w:i w:val="false"/>
          <w:color w:val="000000"/>
          <w:sz w:val="28"/>
        </w:rPr>
        <w:t>
      124. Апаттар, зілзалалар мен авариялар туындаған кезде:</w:t>
      </w:r>
    </w:p>
    <w:bookmarkEnd w:id="319"/>
    <w:bookmarkStart w:name="z321" w:id="320"/>
    <w:p>
      <w:pPr>
        <w:spacing w:after="0"/>
        <w:ind w:left="0"/>
        <w:jc w:val="both"/>
      </w:pPr>
      <w:r>
        <w:rPr>
          <w:rFonts w:ascii="Times New Roman"/>
          <w:b w:val="false"/>
          <w:i w:val="false"/>
          <w:color w:val="000000"/>
          <w:sz w:val="28"/>
        </w:rPr>
        <w:t>
      1) болған жағдай туралы дереу кезекші бөлімге баяндайды және азаматтарды құтқару, зардап шеккендерге көмек көрсету және оларды емдеу мекемелеріне жіберу шараларын қабылдайды;</w:t>
      </w:r>
    </w:p>
    <w:bookmarkEnd w:id="320"/>
    <w:bookmarkStart w:name="z322" w:id="321"/>
    <w:p>
      <w:pPr>
        <w:spacing w:after="0"/>
        <w:ind w:left="0"/>
        <w:jc w:val="both"/>
      </w:pPr>
      <w:r>
        <w:rPr>
          <w:rFonts w:ascii="Times New Roman"/>
          <w:b w:val="false"/>
          <w:i w:val="false"/>
          <w:color w:val="000000"/>
          <w:sz w:val="28"/>
        </w:rPr>
        <w:t>
      2) коммуналдық, авариялық-құтқару, өрт сөндіру және медициналық қызметтердің қолжетімділігін қамтамасыз етеді;</w:t>
      </w:r>
    </w:p>
    <w:bookmarkEnd w:id="321"/>
    <w:bookmarkStart w:name="z323" w:id="322"/>
    <w:p>
      <w:pPr>
        <w:spacing w:after="0"/>
        <w:ind w:left="0"/>
        <w:jc w:val="both"/>
      </w:pPr>
      <w:r>
        <w:rPr>
          <w:rFonts w:ascii="Times New Roman"/>
          <w:b w:val="false"/>
          <w:i w:val="false"/>
          <w:color w:val="000000"/>
          <w:sz w:val="28"/>
        </w:rPr>
        <w:t>
      3) кезекші бөлімнен (командирден) өзге нұсқау келіп түскенге дейін оқиға орнын күзетуді қамтамасыз етеді;</w:t>
      </w:r>
    </w:p>
    <w:bookmarkEnd w:id="322"/>
    <w:bookmarkStart w:name="z324" w:id="323"/>
    <w:p>
      <w:pPr>
        <w:spacing w:after="0"/>
        <w:ind w:left="0"/>
        <w:jc w:val="both"/>
      </w:pPr>
      <w:r>
        <w:rPr>
          <w:rFonts w:ascii="Times New Roman"/>
          <w:b w:val="false"/>
          <w:i w:val="false"/>
          <w:color w:val="000000"/>
          <w:sz w:val="28"/>
        </w:rPr>
        <w:t>
      4) оқиға орнына, оның зардаптарын жоюға тартылған адамдардан басқа бөгде адамдарды жібермейді;</w:t>
      </w:r>
    </w:p>
    <w:bookmarkEnd w:id="323"/>
    <w:bookmarkStart w:name="z325" w:id="324"/>
    <w:p>
      <w:pPr>
        <w:spacing w:after="0"/>
        <w:ind w:left="0"/>
        <w:jc w:val="both"/>
      </w:pPr>
      <w:r>
        <w:rPr>
          <w:rFonts w:ascii="Times New Roman"/>
          <w:b w:val="false"/>
          <w:i w:val="false"/>
          <w:color w:val="000000"/>
          <w:sz w:val="28"/>
        </w:rPr>
        <w:t>
      5) ТЖ салдарын жою, қоршауды ұйымдастыру үшін халықты, көлік және басқа да құралдарды тартуды ұйымдастырады.</w:t>
      </w:r>
    </w:p>
    <w:bookmarkEnd w:id="324"/>
    <w:bookmarkStart w:name="z326" w:id="325"/>
    <w:p>
      <w:pPr>
        <w:spacing w:after="0"/>
        <w:ind w:left="0"/>
        <w:jc w:val="both"/>
      </w:pPr>
      <w:r>
        <w:rPr>
          <w:rFonts w:ascii="Times New Roman"/>
          <w:b w:val="false"/>
          <w:i w:val="false"/>
          <w:color w:val="000000"/>
          <w:sz w:val="28"/>
        </w:rPr>
        <w:t>
      125. Эпидемия кезінде:</w:t>
      </w:r>
    </w:p>
    <w:bookmarkEnd w:id="325"/>
    <w:bookmarkStart w:name="z327" w:id="326"/>
    <w:p>
      <w:pPr>
        <w:spacing w:after="0"/>
        <w:ind w:left="0"/>
        <w:jc w:val="both"/>
      </w:pPr>
      <w:r>
        <w:rPr>
          <w:rFonts w:ascii="Times New Roman"/>
          <w:b w:val="false"/>
          <w:i w:val="false"/>
          <w:color w:val="000000"/>
          <w:sz w:val="28"/>
        </w:rPr>
        <w:t>
      1) ауру деректері туралы дереу кезекші бөлімге баяндайды;</w:t>
      </w:r>
    </w:p>
    <w:bookmarkEnd w:id="326"/>
    <w:bookmarkStart w:name="z328" w:id="327"/>
    <w:p>
      <w:pPr>
        <w:spacing w:after="0"/>
        <w:ind w:left="0"/>
        <w:jc w:val="both"/>
      </w:pPr>
      <w:r>
        <w:rPr>
          <w:rFonts w:ascii="Times New Roman"/>
          <w:b w:val="false"/>
          <w:i w:val="false"/>
          <w:color w:val="000000"/>
          <w:sz w:val="28"/>
        </w:rPr>
        <w:t>
      2) жеке қорғаныш құралдарын пайдалу арқылы эпидемияға қарсы жеке қауіпсіздік шараларын сақтай отырып, азаматтардың және көліктің залалданған аймаққа өтуін шектеуді қамтамасыз етеді;</w:t>
      </w:r>
    </w:p>
    <w:bookmarkEnd w:id="327"/>
    <w:bookmarkStart w:name="z329" w:id="328"/>
    <w:p>
      <w:pPr>
        <w:spacing w:after="0"/>
        <w:ind w:left="0"/>
        <w:jc w:val="both"/>
      </w:pPr>
      <w:r>
        <w:rPr>
          <w:rFonts w:ascii="Times New Roman"/>
          <w:b w:val="false"/>
          <w:i w:val="false"/>
          <w:color w:val="000000"/>
          <w:sz w:val="28"/>
        </w:rPr>
        <w:t>
      3) инфекциялық ауруханалар мен карантиндік стационарларды, сумен жабдықтау көздерін, ықтимал жұқтыру ошақтарын күзетуді ұйымдастырады;</w:t>
      </w:r>
    </w:p>
    <w:bookmarkEnd w:id="328"/>
    <w:bookmarkStart w:name="z330" w:id="329"/>
    <w:p>
      <w:pPr>
        <w:spacing w:after="0"/>
        <w:ind w:left="0"/>
        <w:jc w:val="both"/>
      </w:pPr>
      <w:r>
        <w:rPr>
          <w:rFonts w:ascii="Times New Roman"/>
          <w:b w:val="false"/>
          <w:i w:val="false"/>
          <w:color w:val="000000"/>
          <w:sz w:val="28"/>
        </w:rPr>
        <w:t>
      4) өкілеттілігі шегінде карантин режиміне байланысты шектеулерді қамтамасыз етеді;</w:t>
      </w:r>
    </w:p>
    <w:bookmarkEnd w:id="329"/>
    <w:bookmarkStart w:name="z331" w:id="330"/>
    <w:p>
      <w:pPr>
        <w:spacing w:after="0"/>
        <w:ind w:left="0"/>
        <w:jc w:val="both"/>
      </w:pPr>
      <w:r>
        <w:rPr>
          <w:rFonts w:ascii="Times New Roman"/>
          <w:b w:val="false"/>
          <w:i w:val="false"/>
          <w:color w:val="000000"/>
          <w:sz w:val="28"/>
        </w:rPr>
        <w:t>
      5) кезекші бөлімнің нұсқауы бойынша "Шеп" стационарлық полиция бекеттеріндегі елді мекендерден, сондай-ақ жекелеген жергілікті жер учаскелерінен шығу жолдарын жабуды, сондай-ақ карантиндік іс-шараларды жүргізу кезінде жергілікті жер учаскелерін қоршауды қамтамасыз етеді.</w:t>
      </w:r>
    </w:p>
    <w:bookmarkEnd w:id="330"/>
    <w:bookmarkStart w:name="z332" w:id="331"/>
    <w:p>
      <w:pPr>
        <w:spacing w:after="0"/>
        <w:ind w:left="0"/>
        <w:jc w:val="both"/>
      </w:pPr>
      <w:r>
        <w:rPr>
          <w:rFonts w:ascii="Times New Roman"/>
          <w:b w:val="false"/>
          <w:i w:val="false"/>
          <w:color w:val="000000"/>
          <w:sz w:val="28"/>
        </w:rPr>
        <w:t>
      126. Эпизоотиялар кезінде:</w:t>
      </w:r>
    </w:p>
    <w:bookmarkEnd w:id="331"/>
    <w:bookmarkStart w:name="z333" w:id="332"/>
    <w:p>
      <w:pPr>
        <w:spacing w:after="0"/>
        <w:ind w:left="0"/>
        <w:jc w:val="both"/>
      </w:pPr>
      <w:r>
        <w:rPr>
          <w:rFonts w:ascii="Times New Roman"/>
          <w:b w:val="false"/>
          <w:i w:val="false"/>
          <w:color w:val="000000"/>
          <w:sz w:val="28"/>
        </w:rPr>
        <w:t>
      1) ауру деректері туралы дереу кезекші бөлімге баяндайды;</w:t>
      </w:r>
    </w:p>
    <w:bookmarkEnd w:id="332"/>
    <w:bookmarkStart w:name="z334" w:id="333"/>
    <w:p>
      <w:pPr>
        <w:spacing w:after="0"/>
        <w:ind w:left="0"/>
        <w:jc w:val="both"/>
      </w:pPr>
      <w:r>
        <w:rPr>
          <w:rFonts w:ascii="Times New Roman"/>
          <w:b w:val="false"/>
          <w:i w:val="false"/>
          <w:color w:val="000000"/>
          <w:sz w:val="28"/>
        </w:rPr>
        <w:t>
      2) жеке қорғаныш құралдарын пайдалу арқылы эпидемияға қарсы жеке қауіпсіздік шараларын сақтай отырып, азаматтардың және көліктің залалданған аймаққа өтуін шектеуді қамтамасыз етеді;</w:t>
      </w:r>
    </w:p>
    <w:bookmarkEnd w:id="333"/>
    <w:bookmarkStart w:name="z335" w:id="334"/>
    <w:p>
      <w:pPr>
        <w:spacing w:after="0"/>
        <w:ind w:left="0"/>
        <w:jc w:val="both"/>
      </w:pPr>
      <w:r>
        <w:rPr>
          <w:rFonts w:ascii="Times New Roman"/>
          <w:b w:val="false"/>
          <w:i w:val="false"/>
          <w:color w:val="000000"/>
          <w:sz w:val="28"/>
        </w:rPr>
        <w:t>
      3) сумен жабдықтау көздерін, жұқтыру ықтимал ошақтарды күзетуді ұйымдастырады;</w:t>
      </w:r>
    </w:p>
    <w:bookmarkEnd w:id="334"/>
    <w:bookmarkStart w:name="z336" w:id="335"/>
    <w:p>
      <w:pPr>
        <w:spacing w:after="0"/>
        <w:ind w:left="0"/>
        <w:jc w:val="both"/>
      </w:pPr>
      <w:r>
        <w:rPr>
          <w:rFonts w:ascii="Times New Roman"/>
          <w:b w:val="false"/>
          <w:i w:val="false"/>
          <w:color w:val="000000"/>
          <w:sz w:val="28"/>
        </w:rPr>
        <w:t>
      4) карантин жарияланған аумақта қоғамдық тәртіптің сақталуын, жануарлардың аса қауіпті аурулары бойынша шектеу іс-шараларын қамтамасыз етеді;</w:t>
      </w:r>
    </w:p>
    <w:bookmarkEnd w:id="335"/>
    <w:bookmarkStart w:name="z337" w:id="336"/>
    <w:p>
      <w:pPr>
        <w:spacing w:after="0"/>
        <w:ind w:left="0"/>
        <w:jc w:val="both"/>
      </w:pPr>
      <w:r>
        <w:rPr>
          <w:rFonts w:ascii="Times New Roman"/>
          <w:b w:val="false"/>
          <w:i w:val="false"/>
          <w:color w:val="000000"/>
          <w:sz w:val="28"/>
        </w:rPr>
        <w:t>
      5) кезекшінің нұсқауы бойынша елді мекендерден, жекелеген жергілікті жер учаскелерінен кіру және шығу жолдарын жабуды, сондай-ақ карантиндік іс-шараларды жүргізу кезінде жергілікті жер учаскелерін қоршауды қамтамасыз етеді.</w:t>
      </w:r>
    </w:p>
    <w:bookmarkEnd w:id="336"/>
    <w:bookmarkStart w:name="z338" w:id="337"/>
    <w:p>
      <w:pPr>
        <w:spacing w:after="0"/>
        <w:ind w:left="0"/>
        <w:jc w:val="both"/>
      </w:pPr>
      <w:r>
        <w:rPr>
          <w:rFonts w:ascii="Times New Roman"/>
          <w:b w:val="false"/>
          <w:i w:val="false"/>
          <w:color w:val="000000"/>
          <w:sz w:val="28"/>
        </w:rPr>
        <w:t>
      127. Қоғамдық тәртіпті жаппай бұзу қаупі төнген кезде:</w:t>
      </w:r>
    </w:p>
    <w:bookmarkEnd w:id="337"/>
    <w:bookmarkStart w:name="z339" w:id="338"/>
    <w:p>
      <w:pPr>
        <w:spacing w:after="0"/>
        <w:ind w:left="0"/>
        <w:jc w:val="both"/>
      </w:pPr>
      <w:r>
        <w:rPr>
          <w:rFonts w:ascii="Times New Roman"/>
          <w:b w:val="false"/>
          <w:i w:val="false"/>
          <w:color w:val="000000"/>
          <w:sz w:val="28"/>
        </w:rPr>
        <w:t>
      1) дереу кезекші бөлімге баяндайды;</w:t>
      </w:r>
    </w:p>
    <w:bookmarkEnd w:id="338"/>
    <w:bookmarkStart w:name="z340" w:id="339"/>
    <w:p>
      <w:pPr>
        <w:spacing w:after="0"/>
        <w:ind w:left="0"/>
        <w:jc w:val="both"/>
      </w:pPr>
      <w:r>
        <w:rPr>
          <w:rFonts w:ascii="Times New Roman"/>
          <w:b w:val="false"/>
          <w:i w:val="false"/>
          <w:color w:val="000000"/>
          <w:sz w:val="28"/>
        </w:rPr>
        <w:t>
      2) қауіп төндіретін себептерді, ниеттерді, санын, жиналған қару мен басқа да заттардың бар-жоғын анықтау мақсатында қалыптасқан жағдайды байқауды және бағалауды қамтамасыз етеді;</w:t>
      </w:r>
    </w:p>
    <w:bookmarkEnd w:id="339"/>
    <w:bookmarkStart w:name="z341" w:id="340"/>
    <w:p>
      <w:pPr>
        <w:spacing w:after="0"/>
        <w:ind w:left="0"/>
        <w:jc w:val="both"/>
      </w:pPr>
      <w:r>
        <w:rPr>
          <w:rFonts w:ascii="Times New Roman"/>
          <w:b w:val="false"/>
          <w:i w:val="false"/>
          <w:color w:val="000000"/>
          <w:sz w:val="28"/>
        </w:rPr>
        <w:t>
      3) азаматтарға олардың іс-әрекеттерінің заңсыздығы туралы ескертеді және таралуды талап етеді;</w:t>
      </w:r>
    </w:p>
    <w:bookmarkEnd w:id="340"/>
    <w:bookmarkStart w:name="z342" w:id="341"/>
    <w:p>
      <w:pPr>
        <w:spacing w:after="0"/>
        <w:ind w:left="0"/>
        <w:jc w:val="both"/>
      </w:pPr>
      <w:r>
        <w:rPr>
          <w:rFonts w:ascii="Times New Roman"/>
          <w:b w:val="false"/>
          <w:i w:val="false"/>
          <w:color w:val="000000"/>
          <w:sz w:val="28"/>
        </w:rPr>
        <w:t>
      4) жанжалдың одан әрі ушығуы және қоғамдық тәртіпті жаппай бұзуға алғышарттар туындаған кезде ПБЖ кезекші бөлімнің нұсқауларына және ведомстволық нормативтік-құқықтық актілерге сәйкес әрекет етеді.</w:t>
      </w:r>
    </w:p>
    <w:bookmarkEnd w:id="341"/>
    <w:bookmarkStart w:name="z343" w:id="342"/>
    <w:p>
      <w:pPr>
        <w:spacing w:after="0"/>
        <w:ind w:left="0"/>
        <w:jc w:val="both"/>
      </w:pPr>
      <w:r>
        <w:rPr>
          <w:rFonts w:ascii="Times New Roman"/>
          <w:b w:val="false"/>
          <w:i w:val="false"/>
          <w:color w:val="000000"/>
          <w:sz w:val="28"/>
        </w:rPr>
        <w:t>
      128. Террористік акт кезінде, жарылғыш құрылғылар, жарылғыш заттар, сондай-ақ азаматтарға қауіп төндіретін радиоактивті, химиялық және басқа да заттар табылған кезде:</w:t>
      </w:r>
    </w:p>
    <w:bookmarkEnd w:id="342"/>
    <w:bookmarkStart w:name="z344" w:id="343"/>
    <w:p>
      <w:pPr>
        <w:spacing w:after="0"/>
        <w:ind w:left="0"/>
        <w:jc w:val="both"/>
      </w:pPr>
      <w:r>
        <w:rPr>
          <w:rFonts w:ascii="Times New Roman"/>
          <w:b w:val="false"/>
          <w:i w:val="false"/>
          <w:color w:val="000000"/>
          <w:sz w:val="28"/>
        </w:rPr>
        <w:t>
      1) оқиға туралы дереу кезекші бөлімге баяндайды және қауіпті аймақ периметрін қоршауға (бұғаттауға), келетін шұғыл қызметтердің көлік құралдарының тұрақ орнын ұйымдастыруға шұғыл шаралар қабылдайды;</w:t>
      </w:r>
    </w:p>
    <w:bookmarkEnd w:id="343"/>
    <w:bookmarkStart w:name="z345" w:id="344"/>
    <w:p>
      <w:pPr>
        <w:spacing w:after="0"/>
        <w:ind w:left="0"/>
        <w:jc w:val="both"/>
      </w:pPr>
      <w:r>
        <w:rPr>
          <w:rFonts w:ascii="Times New Roman"/>
          <w:b w:val="false"/>
          <w:i w:val="false"/>
          <w:color w:val="000000"/>
          <w:sz w:val="28"/>
        </w:rPr>
        <w:t>
      2) азаматтарды эвакуациялауға және құтқаруға, қылмыскерлерді, куәларды анықтауға көмек көрсетеді;</w:t>
      </w:r>
    </w:p>
    <w:bookmarkEnd w:id="344"/>
    <w:bookmarkStart w:name="z346" w:id="345"/>
    <w:p>
      <w:pPr>
        <w:spacing w:after="0"/>
        <w:ind w:left="0"/>
        <w:jc w:val="both"/>
      </w:pPr>
      <w:r>
        <w:rPr>
          <w:rFonts w:ascii="Times New Roman"/>
          <w:b w:val="false"/>
          <w:i w:val="false"/>
          <w:color w:val="000000"/>
          <w:sz w:val="28"/>
        </w:rPr>
        <w:t>
      3) эвакуаторлар мен сүйрегіштердің көмегімен арнайы топтардың жұмысына кедергі келтіретін тұраққа қойылған көліктерді эвакуациялайды.</w:t>
      </w:r>
    </w:p>
    <w:bookmarkEnd w:id="345"/>
    <w:bookmarkStart w:name="z347" w:id="346"/>
    <w:p>
      <w:pPr>
        <w:spacing w:after="0"/>
        <w:ind w:left="0"/>
        <w:jc w:val="both"/>
      </w:pPr>
      <w:r>
        <w:rPr>
          <w:rFonts w:ascii="Times New Roman"/>
          <w:b w:val="false"/>
          <w:i w:val="false"/>
          <w:color w:val="000000"/>
          <w:sz w:val="28"/>
        </w:rPr>
        <w:t>
      129. ІІО жоспарлары қолданысқа енгізілген жағдайда ПБЖ арнайы топтардың құрамында әрекет етеді.</w:t>
      </w:r>
    </w:p>
    <w:bookmarkEnd w:id="346"/>
    <w:bookmarkStart w:name="z348" w:id="347"/>
    <w:p>
      <w:pPr>
        <w:spacing w:after="0"/>
        <w:ind w:left="0"/>
        <w:jc w:val="left"/>
      </w:pPr>
      <w:r>
        <w:rPr>
          <w:rFonts w:ascii="Times New Roman"/>
          <w:b/>
          <w:i w:val="false"/>
          <w:color w:val="000000"/>
        </w:rPr>
        <w:t xml:space="preserve"> 6-Тарау. Патрульдік-бекеттік қызметті атқаруды қорытындылау</w:t>
      </w:r>
    </w:p>
    <w:bookmarkEnd w:id="347"/>
    <w:bookmarkStart w:name="z349" w:id="348"/>
    <w:p>
      <w:pPr>
        <w:spacing w:after="0"/>
        <w:ind w:left="0"/>
        <w:jc w:val="both"/>
      </w:pPr>
      <w:r>
        <w:rPr>
          <w:rFonts w:ascii="Times New Roman"/>
          <w:b w:val="false"/>
          <w:i w:val="false"/>
          <w:color w:val="000000"/>
          <w:sz w:val="28"/>
        </w:rPr>
        <w:t>
      130. Қызметкерлер қызмет аяқталғаннан кейін бөліністің орналасқан жеріне келеді. Олар өздерінің келгені туралы кезекші бөлімге және командирге бекет ведомосына есепке алу үшін баяндайды.</w:t>
      </w:r>
    </w:p>
    <w:bookmarkEnd w:id="348"/>
    <w:bookmarkStart w:name="z350" w:id="349"/>
    <w:p>
      <w:pPr>
        <w:spacing w:after="0"/>
        <w:ind w:left="0"/>
        <w:jc w:val="both"/>
      </w:pPr>
      <w:r>
        <w:rPr>
          <w:rFonts w:ascii="Times New Roman"/>
          <w:b w:val="false"/>
          <w:i w:val="false"/>
          <w:color w:val="000000"/>
          <w:sz w:val="28"/>
        </w:rPr>
        <w:t>
      131. Қызметкерлер арттехқаруландыру, қару-жарақ, байланыс пен арнайы техника, жеке қорғаныш және арнайы құралдарын, қызметтік құжаттаманы тапсырады.</w:t>
      </w:r>
    </w:p>
    <w:bookmarkEnd w:id="349"/>
    <w:p>
      <w:pPr>
        <w:spacing w:after="0"/>
        <w:ind w:left="0"/>
        <w:jc w:val="both"/>
      </w:pPr>
      <w:r>
        <w:rPr>
          <w:rFonts w:ascii="Times New Roman"/>
          <w:b w:val="false"/>
          <w:i w:val="false"/>
          <w:color w:val="000000"/>
          <w:sz w:val="28"/>
        </w:rPr>
        <w:t>
      Көлік құралдарына бекітілген жүргізушілер жол парақтарын және көлік құралдарын тапсырады.</w:t>
      </w:r>
    </w:p>
    <w:bookmarkStart w:name="z351" w:id="350"/>
    <w:p>
      <w:pPr>
        <w:spacing w:after="0"/>
        <w:ind w:left="0"/>
        <w:jc w:val="both"/>
      </w:pPr>
      <w:r>
        <w:rPr>
          <w:rFonts w:ascii="Times New Roman"/>
          <w:b w:val="false"/>
          <w:i w:val="false"/>
          <w:color w:val="000000"/>
          <w:sz w:val="28"/>
        </w:rPr>
        <w:t>
      132. Қызметкерлер ПБЖ жалпы сапқа тұруы жарияланған кезде қызмет атқаруды қорытындылауға қатысады, ол аяқталғаннан кейін бөліністің орналасқан жерінен қайтады.</w:t>
      </w:r>
    </w:p>
    <w:bookmarkEnd w:id="350"/>
    <w:bookmarkStart w:name="z352" w:id="351"/>
    <w:p>
      <w:pPr>
        <w:spacing w:after="0"/>
        <w:ind w:left="0"/>
        <w:jc w:val="both"/>
      </w:pPr>
      <w:r>
        <w:rPr>
          <w:rFonts w:ascii="Times New Roman"/>
          <w:b w:val="false"/>
          <w:i w:val="false"/>
          <w:color w:val="000000"/>
          <w:sz w:val="28"/>
        </w:rPr>
        <w:t>
      133. Командирлер ЖПБ жеке жұмысының нәтижелерін, қызмет бойынша ескертулердің болуын қорытындылайды, одан әрі жұмыс режимін жариялайды. Әкімшілік практика бөліністері ӘҚБК нормаларын қолданудың заңдылығын және әкімшілік материалдардың дұрыс толтырылуын тексереді.</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мекендерде және қала</w:t>
            </w:r>
            <w:r>
              <w:br/>
            </w:r>
            <w:r>
              <w:rPr>
                <w:rFonts w:ascii="Times New Roman"/>
                <w:b w:val="false"/>
                <w:i w:val="false"/>
                <w:color w:val="000000"/>
                <w:sz w:val="20"/>
              </w:rPr>
              <w:t>сыртындағы автомобиль</w:t>
            </w:r>
            <w:r>
              <w:br/>
            </w:r>
            <w:r>
              <w:rPr>
                <w:rFonts w:ascii="Times New Roman"/>
                <w:b w:val="false"/>
                <w:i w:val="false"/>
                <w:color w:val="000000"/>
                <w:sz w:val="20"/>
              </w:rPr>
              <w:t>жолдарында қоғамдық тәртіпті</w:t>
            </w:r>
            <w:r>
              <w:br/>
            </w:r>
            <w:r>
              <w:rPr>
                <w:rFonts w:ascii="Times New Roman"/>
                <w:b w:val="false"/>
                <w:i w:val="false"/>
                <w:color w:val="000000"/>
                <w:sz w:val="20"/>
              </w:rPr>
              <w:t>күзетуді және жол қауіпсіздігін</w:t>
            </w:r>
            <w:r>
              <w:br/>
            </w:r>
            <w:r>
              <w:rPr>
                <w:rFonts w:ascii="Times New Roman"/>
                <w:b w:val="false"/>
                <w:i w:val="false"/>
                <w:color w:val="000000"/>
                <w:sz w:val="20"/>
              </w:rPr>
              <w:t>қамтамасыз ету жөніндегі</w:t>
            </w:r>
            <w:r>
              <w:br/>
            </w:r>
            <w:r>
              <w:rPr>
                <w:rFonts w:ascii="Times New Roman"/>
                <w:b w:val="false"/>
                <w:i w:val="false"/>
                <w:color w:val="000000"/>
                <w:sz w:val="20"/>
              </w:rPr>
              <w:t>Қазақстан Республикасы</w:t>
            </w:r>
            <w:r>
              <w:br/>
            </w:r>
            <w:r>
              <w:rPr>
                <w:rFonts w:ascii="Times New Roman"/>
                <w:b w:val="false"/>
                <w:i w:val="false"/>
                <w:color w:val="000000"/>
                <w:sz w:val="20"/>
              </w:rPr>
              <w:t>полиция қызметкерлерінің</w:t>
            </w:r>
            <w:r>
              <w:br/>
            </w:r>
            <w:r>
              <w:rPr>
                <w:rFonts w:ascii="Times New Roman"/>
                <w:b w:val="false"/>
                <w:i w:val="false"/>
                <w:color w:val="000000"/>
                <w:sz w:val="20"/>
              </w:rPr>
              <w:t>патрульдік-бекеттік қызметті</w:t>
            </w:r>
            <w:r>
              <w:br/>
            </w:r>
            <w:r>
              <w:rPr>
                <w:rFonts w:ascii="Times New Roman"/>
                <w:b w:val="false"/>
                <w:i w:val="false"/>
                <w:color w:val="000000"/>
                <w:sz w:val="20"/>
              </w:rPr>
              <w:t>атқаруы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Көлік құралын, кемені, оның ішінде шағын көлемді кемені ұстау, жеткізу және пайдалануға тыйым салу туралы АКТІ</w:t>
      </w:r>
    </w:p>
    <w:p>
      <w:pPr>
        <w:spacing w:after="0"/>
        <w:ind w:left="0"/>
        <w:jc w:val="both"/>
      </w:pPr>
      <w:r>
        <w:rPr>
          <w:rFonts w:ascii="Times New Roman"/>
          <w:b w:val="false"/>
          <w:i w:val="false"/>
          <w:color w:val="000000"/>
          <w:sz w:val="28"/>
        </w:rPr>
        <w:t>
      20__ ж. "___" ______ уақыт "___" сағ. "____" мин. ________________________________</w:t>
      </w:r>
    </w:p>
    <w:p>
      <w:pPr>
        <w:spacing w:after="0"/>
        <w:ind w:left="0"/>
        <w:jc w:val="both"/>
      </w:pPr>
      <w:r>
        <w:rPr>
          <w:rFonts w:ascii="Times New Roman"/>
          <w:b w:val="false"/>
          <w:i w:val="false"/>
          <w:color w:val="000000"/>
          <w:sz w:val="28"/>
        </w:rPr>
        <w:t>
                                                                                                         (толтырылған орны)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(лауазымды адамның лауазымы, атағы, тегі және аты-жөні)</w:t>
      </w:r>
    </w:p>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797-бабына</w:t>
      </w:r>
      <w:r>
        <w:rPr>
          <w:rFonts w:ascii="Times New Roman"/>
          <w:b w:val="false"/>
          <w:i w:val="false"/>
          <w:color w:val="000000"/>
          <w:sz w:val="28"/>
        </w:rPr>
        <w:t xml:space="preserve"> сәйкес, көлік құралын, кемені, оның ішінде шағын көлемді</w:t>
      </w:r>
    </w:p>
    <w:p>
      <w:pPr>
        <w:spacing w:after="0"/>
        <w:ind w:left="0"/>
        <w:jc w:val="both"/>
      </w:pPr>
      <w:r>
        <w:rPr>
          <w:rFonts w:ascii="Times New Roman"/>
          <w:b w:val="false"/>
          <w:i w:val="false"/>
          <w:color w:val="000000"/>
          <w:sz w:val="28"/>
        </w:rPr>
        <w:t>
      кемені уақытша сақтау үшін арнаулы алаңдарға, тұрақтарғажеткізужолымен, оның</w:t>
      </w:r>
    </w:p>
    <w:p>
      <w:pPr>
        <w:spacing w:after="0"/>
        <w:ind w:left="0"/>
        <w:jc w:val="both"/>
      </w:pPr>
      <w:r>
        <w:rPr>
          <w:rFonts w:ascii="Times New Roman"/>
          <w:b w:val="false"/>
          <w:i w:val="false"/>
          <w:color w:val="000000"/>
          <w:sz w:val="28"/>
        </w:rPr>
        <w:t>
      ішінде басқа көлік құралын (эвакуаторды), кеменінемесе шағын көлемді кемені:</w:t>
      </w:r>
    </w:p>
    <w:p>
      <w:pPr>
        <w:spacing w:after="0"/>
        <w:ind w:left="0"/>
        <w:jc w:val="both"/>
      </w:pPr>
      <w:r>
        <w:rPr>
          <w:rFonts w:ascii="Times New Roman"/>
          <w:b w:val="false"/>
          <w:i w:val="false"/>
          <w:color w:val="000000"/>
          <w:sz w:val="28"/>
        </w:rPr>
        <w:t>
      мемлекеттік тіркеу нөмірлік белгілер кемесін алып қою арқылы ұстау, жеткізу және</w:t>
      </w:r>
    </w:p>
    <w:p>
      <w:pPr>
        <w:spacing w:after="0"/>
        <w:ind w:left="0"/>
        <w:jc w:val="both"/>
      </w:pPr>
      <w:r>
        <w:rPr>
          <w:rFonts w:ascii="Times New Roman"/>
          <w:b w:val="false"/>
          <w:i w:val="false"/>
          <w:color w:val="000000"/>
          <w:sz w:val="28"/>
        </w:rPr>
        <w:t>
      пайдалануға тыйым салу туралы осы актіні жасады (керегінің астын сызу) көлік</w:t>
      </w:r>
    </w:p>
    <w:p>
      <w:pPr>
        <w:spacing w:after="0"/>
        <w:ind w:left="0"/>
        <w:jc w:val="both"/>
      </w:pPr>
      <w:r>
        <w:rPr>
          <w:rFonts w:ascii="Times New Roman"/>
          <w:b w:val="false"/>
          <w:i w:val="false"/>
          <w:color w:val="000000"/>
          <w:sz w:val="28"/>
        </w:rPr>
        <w:t>
      құралының меншік иесінің:</w:t>
      </w:r>
    </w:p>
    <w:p>
      <w:pPr>
        <w:spacing w:after="0"/>
        <w:ind w:left="0"/>
        <w:jc w:val="both"/>
      </w:pPr>
      <w:r>
        <w:rPr>
          <w:rFonts w:ascii="Times New Roman"/>
          <w:b w:val="false"/>
          <w:i w:val="false"/>
          <w:color w:val="000000"/>
          <w:sz w:val="28"/>
        </w:rPr>
        <w:t>
      Көлік құралының иесінің Т.А.Ә.</w:t>
      </w:r>
    </w:p>
    <w:p>
      <w:pPr>
        <w:spacing w:after="0"/>
        <w:ind w:left="0"/>
        <w:jc w:val="both"/>
      </w:pPr>
      <w:r>
        <w:rPr>
          <w:rFonts w:ascii="Times New Roman"/>
          <w:b w:val="false"/>
          <w:i w:val="false"/>
          <w:color w:val="000000"/>
          <w:sz w:val="28"/>
        </w:rPr>
        <w:t>
      Т/__/__/__/__/__/__/__/__/__/__/__/__/__/__/__/__/__/__/__/__/__/__/__/</w:t>
      </w:r>
    </w:p>
    <w:p>
      <w:pPr>
        <w:spacing w:after="0"/>
        <w:ind w:left="0"/>
        <w:jc w:val="both"/>
      </w:pPr>
      <w:r>
        <w:rPr>
          <w:rFonts w:ascii="Times New Roman"/>
          <w:b w:val="false"/>
          <w:i w:val="false"/>
          <w:color w:val="000000"/>
          <w:sz w:val="28"/>
        </w:rPr>
        <w:t>
      А/__/__/__/__/__/__/__/__/__/__/__/__/__/__/___/__/__/__/__/__/__/__/__/</w:t>
      </w:r>
    </w:p>
    <w:p>
      <w:pPr>
        <w:spacing w:after="0"/>
        <w:ind w:left="0"/>
        <w:jc w:val="both"/>
      </w:pPr>
      <w:r>
        <w:rPr>
          <w:rFonts w:ascii="Times New Roman"/>
          <w:b w:val="false"/>
          <w:i w:val="false"/>
          <w:color w:val="000000"/>
          <w:sz w:val="28"/>
        </w:rPr>
        <w:t>
      Ә/__/__/__/__/__/__/__/__/__/__/__/__/__/__/__/__/__/__/__/__/__/__/__/</w:t>
      </w:r>
    </w:p>
    <w:p>
      <w:pPr>
        <w:spacing w:after="0"/>
        <w:ind w:left="0"/>
        <w:jc w:val="both"/>
      </w:pPr>
      <w:r>
        <w:rPr>
          <w:rFonts w:ascii="Times New Roman"/>
          <w:b w:val="false"/>
          <w:i w:val="false"/>
          <w:color w:val="000000"/>
          <w:sz w:val="28"/>
        </w:rPr>
        <w:t>
      ЖСН (бар болса) _______________________</w:t>
      </w:r>
    </w:p>
    <w:p>
      <w:pPr>
        <w:spacing w:after="0"/>
        <w:ind w:left="0"/>
        <w:jc w:val="both"/>
      </w:pPr>
      <w:r>
        <w:rPr>
          <w:rFonts w:ascii="Times New Roman"/>
          <w:b w:val="false"/>
          <w:i w:val="false"/>
          <w:color w:val="000000"/>
          <w:sz w:val="28"/>
        </w:rPr>
        <w:t>
      Көлік құралы кеме, оның ішінде шағын көлемді кеме туралы мәліметтер:</w:t>
      </w:r>
    </w:p>
    <w:p>
      <w:pPr>
        <w:spacing w:after="0"/>
        <w:ind w:left="0"/>
        <w:jc w:val="both"/>
      </w:pPr>
      <w:r>
        <w:rPr>
          <w:rFonts w:ascii="Times New Roman"/>
          <w:b w:val="false"/>
          <w:i w:val="false"/>
          <w:color w:val="000000"/>
          <w:sz w:val="28"/>
        </w:rPr>
        <w:t>
      Көлік құралын маркасы______ ______________________________________________</w:t>
      </w:r>
    </w:p>
    <w:p>
      <w:pPr>
        <w:spacing w:after="0"/>
        <w:ind w:left="0"/>
        <w:jc w:val="both"/>
      </w:pPr>
      <w:r>
        <w:rPr>
          <w:rFonts w:ascii="Times New Roman"/>
          <w:b w:val="false"/>
          <w:i w:val="false"/>
          <w:color w:val="000000"/>
          <w:sz w:val="28"/>
        </w:rPr>
        <w:t>
      Мемлекеттік тіркеу нөмірлік белгісі ________________________________</w:t>
      </w:r>
    </w:p>
    <w:p>
      <w:pPr>
        <w:spacing w:after="0"/>
        <w:ind w:left="0"/>
        <w:jc w:val="both"/>
      </w:pPr>
      <w:r>
        <w:rPr>
          <w:rFonts w:ascii="Times New Roman"/>
          <w:b w:val="false"/>
          <w:i w:val="false"/>
          <w:color w:val="000000"/>
          <w:sz w:val="28"/>
        </w:rPr>
        <w:t>
      КҚ тіркеу елі _________________________________________________________</w:t>
      </w:r>
    </w:p>
    <w:p>
      <w:pPr>
        <w:spacing w:after="0"/>
        <w:ind w:left="0"/>
        <w:jc w:val="both"/>
      </w:pPr>
      <w:r>
        <w:rPr>
          <w:rFonts w:ascii="Times New Roman"/>
          <w:b w:val="false"/>
          <w:i w:val="false"/>
          <w:color w:val="000000"/>
          <w:sz w:val="28"/>
        </w:rPr>
        <w:t>
      Құжаттың атауы____________серия_________нөмірі ________________________</w:t>
      </w:r>
    </w:p>
    <w:p>
      <w:pPr>
        <w:spacing w:after="0"/>
        <w:ind w:left="0"/>
        <w:jc w:val="both"/>
      </w:pPr>
      <w:r>
        <w:rPr>
          <w:rFonts w:ascii="Times New Roman"/>
          <w:b w:val="false"/>
          <w:i w:val="false"/>
          <w:color w:val="000000"/>
          <w:sz w:val="28"/>
        </w:rPr>
        <w:t>
      Көлік құралының, кеменің, оның ішінде шағын көлемді кеменің жүргізушісі жол берген</w:t>
      </w:r>
    </w:p>
    <w:p>
      <w:pPr>
        <w:spacing w:after="0"/>
        <w:ind w:left="0"/>
        <w:jc w:val="both"/>
      </w:pPr>
      <w:r>
        <w:rPr>
          <w:rFonts w:ascii="Times New Roman"/>
          <w:b w:val="false"/>
          <w:i w:val="false"/>
          <w:color w:val="000000"/>
          <w:sz w:val="28"/>
        </w:rPr>
        <w:t>
      бұзушылықтың мәні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Көлік құралының, кеменің, оның ішінде шағын көлемді кеменің техникалық жай-күйі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(ақаулы/ақаулы емес, сыртқы зақымданулар)</w:t>
      </w:r>
    </w:p>
    <w:p>
      <w:pPr>
        <w:spacing w:after="0"/>
        <w:ind w:left="0"/>
        <w:jc w:val="both"/>
      </w:pPr>
      <w:r>
        <w:rPr>
          <w:rFonts w:ascii="Times New Roman"/>
          <w:b w:val="false"/>
          <w:i w:val="false"/>
          <w:color w:val="000000"/>
          <w:sz w:val="28"/>
        </w:rPr>
        <w:t>
      Толықтығы жүктердің болуы және т.б.</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Актіге қосымша: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Куәгерлер (меншік иесі болмаған жағдайда):</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(Т.А.Ә., т.ж., тұрғылықты мекен-жайы, жеке басын куәландыратын құжат, байланыс тел. нөмірі)</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(Т.А.Ә., т.ж., тұрғылықты мекен-жайы, жеке басын куәландыратын құжат, байланыс тел. нөмірі)</w:t>
      </w:r>
    </w:p>
    <w:p>
      <w:pPr>
        <w:spacing w:after="0"/>
        <w:ind w:left="0"/>
        <w:jc w:val="both"/>
      </w:pPr>
      <w:r>
        <w:rPr>
          <w:rFonts w:ascii="Times New Roman"/>
          <w:b w:val="false"/>
          <w:i w:val="false"/>
          <w:color w:val="000000"/>
          <w:sz w:val="28"/>
        </w:rPr>
        <w:t>
      Құқықтары мен міндеттері түсіндірілді:</w:t>
      </w:r>
    </w:p>
    <w:p>
      <w:pPr>
        <w:spacing w:after="0"/>
        <w:ind w:left="0"/>
        <w:jc w:val="both"/>
      </w:pPr>
      <w:r>
        <w:rPr>
          <w:rFonts w:ascii="Times New Roman"/>
          <w:b w:val="false"/>
          <w:i w:val="false"/>
          <w:color w:val="000000"/>
          <w:sz w:val="28"/>
        </w:rPr>
        <w:t>
      1)____________________ 2)___________________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Басқа тұлғалар: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Актіні жасалған лауазымды тұлға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тегі, аты-жөні, қолы)</w:t>
      </w:r>
    </w:p>
    <w:p>
      <w:pPr>
        <w:spacing w:after="0"/>
        <w:ind w:left="0"/>
        <w:jc w:val="both"/>
      </w:pPr>
      <w:r>
        <w:rPr>
          <w:rFonts w:ascii="Times New Roman"/>
          <w:b w:val="false"/>
          <w:i w:val="false"/>
          <w:color w:val="000000"/>
          <w:sz w:val="28"/>
        </w:rPr>
        <w:t>
      Құқық бұзушысыға құқытары мен міндеттері түсіндірілді</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мекендерде және қала</w:t>
            </w:r>
            <w:r>
              <w:br/>
            </w:r>
            <w:r>
              <w:rPr>
                <w:rFonts w:ascii="Times New Roman"/>
                <w:b w:val="false"/>
                <w:i w:val="false"/>
                <w:color w:val="000000"/>
                <w:sz w:val="20"/>
              </w:rPr>
              <w:t>сыртындағы автомобиль</w:t>
            </w:r>
            <w:r>
              <w:br/>
            </w:r>
            <w:r>
              <w:rPr>
                <w:rFonts w:ascii="Times New Roman"/>
                <w:b w:val="false"/>
                <w:i w:val="false"/>
                <w:color w:val="000000"/>
                <w:sz w:val="20"/>
              </w:rPr>
              <w:t>жолдарында қоғамдық тәртіпті</w:t>
            </w:r>
            <w:r>
              <w:br/>
            </w:r>
            <w:r>
              <w:rPr>
                <w:rFonts w:ascii="Times New Roman"/>
                <w:b w:val="false"/>
                <w:i w:val="false"/>
                <w:color w:val="000000"/>
                <w:sz w:val="20"/>
              </w:rPr>
              <w:t>күзетуді және жол қауіпсіздігін</w:t>
            </w:r>
            <w:r>
              <w:br/>
            </w:r>
            <w:r>
              <w:rPr>
                <w:rFonts w:ascii="Times New Roman"/>
                <w:b w:val="false"/>
                <w:i w:val="false"/>
                <w:color w:val="000000"/>
                <w:sz w:val="20"/>
              </w:rPr>
              <w:t>қамтамасыз ету жөніндегі</w:t>
            </w:r>
            <w:r>
              <w:br/>
            </w:r>
            <w:r>
              <w:rPr>
                <w:rFonts w:ascii="Times New Roman"/>
                <w:b w:val="false"/>
                <w:i w:val="false"/>
                <w:color w:val="000000"/>
                <w:sz w:val="20"/>
              </w:rPr>
              <w:t>Қазақстан Республикасы</w:t>
            </w:r>
            <w:r>
              <w:br/>
            </w:r>
            <w:r>
              <w:rPr>
                <w:rFonts w:ascii="Times New Roman"/>
                <w:b w:val="false"/>
                <w:i w:val="false"/>
                <w:color w:val="000000"/>
                <w:sz w:val="20"/>
              </w:rPr>
              <w:t>полиция қызметкерлерінің</w:t>
            </w:r>
            <w:r>
              <w:br/>
            </w:r>
            <w:r>
              <w:rPr>
                <w:rFonts w:ascii="Times New Roman"/>
                <w:b w:val="false"/>
                <w:i w:val="false"/>
                <w:color w:val="000000"/>
                <w:sz w:val="20"/>
              </w:rPr>
              <w:t>патрульдік-бекеттік қызметті</w:t>
            </w:r>
            <w:r>
              <w:br/>
            </w:r>
            <w:r>
              <w:rPr>
                <w:rFonts w:ascii="Times New Roman"/>
                <w:b w:val="false"/>
                <w:i w:val="false"/>
                <w:color w:val="000000"/>
                <w:sz w:val="20"/>
              </w:rPr>
              <w:t>атқаруы жөніндегі нұсқаулыққа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Ұсталған көлік құралын беруге рұқсат № 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(Рұқсат берген лауазымды тұлғаның тегі, аты, әкесінің аты (бар болса) (бұдан әрі – Т.А.Ә.)</w:t>
      </w:r>
    </w:p>
    <w:p>
      <w:pPr>
        <w:spacing w:after="0"/>
        <w:ind w:left="0"/>
        <w:jc w:val="both"/>
      </w:pPr>
      <w:r>
        <w:rPr>
          <w:rFonts w:ascii="Times New Roman"/>
          <w:b w:val="false"/>
          <w:i w:val="false"/>
          <w:color w:val="000000"/>
          <w:sz w:val="28"/>
        </w:rPr>
        <w:t>
      Көлік құралын беруіңізді сұраймын:</w:t>
      </w:r>
    </w:p>
    <w:p>
      <w:pPr>
        <w:spacing w:after="0"/>
        <w:ind w:left="0"/>
        <w:jc w:val="both"/>
      </w:pPr>
      <w:r>
        <w:rPr>
          <w:rFonts w:ascii="Times New Roman"/>
          <w:b w:val="false"/>
          <w:i w:val="false"/>
          <w:color w:val="000000"/>
          <w:sz w:val="28"/>
        </w:rPr>
        <w:t>
      Көлік құралын маркасы______________________ _______________________________</w:t>
      </w:r>
    </w:p>
    <w:p>
      <w:pPr>
        <w:spacing w:after="0"/>
        <w:ind w:left="0"/>
        <w:jc w:val="both"/>
      </w:pPr>
      <w:r>
        <w:rPr>
          <w:rFonts w:ascii="Times New Roman"/>
          <w:b w:val="false"/>
          <w:i w:val="false"/>
          <w:color w:val="000000"/>
          <w:sz w:val="28"/>
        </w:rPr>
        <w:t>
      Мемлекеттік тіркеу нөмірлік белгісі___________________________________________</w:t>
      </w:r>
    </w:p>
    <w:p>
      <w:pPr>
        <w:spacing w:after="0"/>
        <w:ind w:left="0"/>
        <w:jc w:val="both"/>
      </w:pPr>
      <w:r>
        <w:rPr>
          <w:rFonts w:ascii="Times New Roman"/>
          <w:b w:val="false"/>
          <w:i w:val="false"/>
          <w:color w:val="000000"/>
          <w:sz w:val="28"/>
        </w:rPr>
        <w:t>
      КҚ тіркеу елі_______________________________________________________________</w:t>
      </w:r>
    </w:p>
    <w:p>
      <w:pPr>
        <w:spacing w:after="0"/>
        <w:ind w:left="0"/>
        <w:jc w:val="both"/>
      </w:pPr>
      <w:r>
        <w:rPr>
          <w:rFonts w:ascii="Times New Roman"/>
          <w:b w:val="false"/>
          <w:i w:val="false"/>
          <w:color w:val="000000"/>
          <w:sz w:val="28"/>
        </w:rPr>
        <w:t>
      Құжаттың атауы____________серия_________нөмірі ____________________________</w:t>
      </w:r>
    </w:p>
    <w:p>
      <w:pPr>
        <w:spacing w:after="0"/>
        <w:ind w:left="0"/>
        <w:jc w:val="both"/>
      </w:pPr>
      <w:r>
        <w:rPr>
          <w:rFonts w:ascii="Times New Roman"/>
          <w:b w:val="false"/>
          <w:i w:val="false"/>
          <w:color w:val="000000"/>
          <w:sz w:val="28"/>
        </w:rPr>
        <w:t>
      Ұсталған күні 20 ___ ж. "____" ____________</w:t>
      </w:r>
    </w:p>
    <w:p>
      <w:pPr>
        <w:spacing w:after="0"/>
        <w:ind w:left="0"/>
        <w:jc w:val="both"/>
      </w:pPr>
      <w:r>
        <w:rPr>
          <w:rFonts w:ascii="Times New Roman"/>
          <w:b w:val="false"/>
          <w:i w:val="false"/>
          <w:color w:val="000000"/>
          <w:sz w:val="28"/>
        </w:rPr>
        <w:t>
      Ұстау себебі_______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Тұрақ актісі № ______ берілген күні 20 ___ ж."___" __________</w:t>
      </w:r>
    </w:p>
    <w:p>
      <w:pPr>
        <w:spacing w:after="0"/>
        <w:ind w:left="0"/>
        <w:jc w:val="both"/>
      </w:pPr>
      <w:r>
        <w:rPr>
          <w:rFonts w:ascii="Times New Roman"/>
          <w:b w:val="false"/>
          <w:i w:val="false"/>
          <w:color w:val="000000"/>
          <w:sz w:val="28"/>
        </w:rPr>
        <w:t>
      Т.А.Ә. алушы тұлғаның</w:t>
      </w:r>
    </w:p>
    <w:p>
      <w:pPr>
        <w:spacing w:after="0"/>
        <w:ind w:left="0"/>
        <w:jc w:val="both"/>
      </w:pPr>
      <w:r>
        <w:rPr>
          <w:rFonts w:ascii="Times New Roman"/>
          <w:b w:val="false"/>
          <w:i w:val="false"/>
          <w:color w:val="000000"/>
          <w:sz w:val="28"/>
        </w:rPr>
        <w:t>
      Т/__/__/__/__/__/__/__/__/__/__/__/__/__/__/__/__/__/__/__/__/__/__/__/</w:t>
      </w:r>
    </w:p>
    <w:p>
      <w:pPr>
        <w:spacing w:after="0"/>
        <w:ind w:left="0"/>
        <w:jc w:val="both"/>
      </w:pPr>
      <w:r>
        <w:rPr>
          <w:rFonts w:ascii="Times New Roman"/>
          <w:b w:val="false"/>
          <w:i w:val="false"/>
          <w:color w:val="000000"/>
          <w:sz w:val="28"/>
        </w:rPr>
        <w:t>
      А/__/__/__/__/__/__/__/__/__/__/__/__/__/__/___/__/__/__/__/__/__/__/__/</w:t>
      </w:r>
    </w:p>
    <w:p>
      <w:pPr>
        <w:spacing w:after="0"/>
        <w:ind w:left="0"/>
        <w:jc w:val="both"/>
      </w:pPr>
      <w:r>
        <w:rPr>
          <w:rFonts w:ascii="Times New Roman"/>
          <w:b w:val="false"/>
          <w:i w:val="false"/>
          <w:color w:val="000000"/>
          <w:sz w:val="28"/>
        </w:rPr>
        <w:t>
      Ә/__/__/__/__/__/__/__/__/__/__/__/__/__/__/__/__/__/__/__/__/__/__/__/</w:t>
      </w:r>
    </w:p>
    <w:p>
      <w:pPr>
        <w:spacing w:after="0"/>
        <w:ind w:left="0"/>
        <w:jc w:val="both"/>
      </w:pPr>
      <w:r>
        <w:rPr>
          <w:rFonts w:ascii="Times New Roman"/>
          <w:b w:val="false"/>
          <w:i w:val="false"/>
          <w:color w:val="000000"/>
          <w:sz w:val="28"/>
        </w:rPr>
        <w:t>
      Алушының ЖСН (болған жағдайда) _______________________</w:t>
      </w:r>
    </w:p>
    <w:p>
      <w:pPr>
        <w:spacing w:after="0"/>
        <w:ind w:left="0"/>
        <w:jc w:val="both"/>
      </w:pPr>
      <w:r>
        <w:rPr>
          <w:rFonts w:ascii="Times New Roman"/>
          <w:b w:val="false"/>
          <w:i w:val="false"/>
          <w:color w:val="000000"/>
          <w:sz w:val="28"/>
        </w:rPr>
        <w:t>
      Жүргізуші куәлігінің нөмірі, сериясы _______________________</w:t>
      </w:r>
    </w:p>
    <w:p>
      <w:pPr>
        <w:spacing w:after="0"/>
        <w:ind w:left="0"/>
        <w:jc w:val="both"/>
      </w:pPr>
      <w:r>
        <w:rPr>
          <w:rFonts w:ascii="Times New Roman"/>
          <w:b w:val="false"/>
          <w:i w:val="false"/>
          <w:color w:val="000000"/>
          <w:sz w:val="28"/>
        </w:rPr>
        <w:t>
      Рұқсат берген лауазымды тұлға__________________________________________</w:t>
      </w:r>
    </w:p>
    <w:p>
      <w:pPr>
        <w:spacing w:after="0"/>
        <w:ind w:left="0"/>
        <w:jc w:val="both"/>
      </w:pPr>
      <w:r>
        <w:rPr>
          <w:rFonts w:ascii="Times New Roman"/>
          <w:b w:val="false"/>
          <w:i w:val="false"/>
          <w:color w:val="000000"/>
          <w:sz w:val="28"/>
        </w:rPr>
        <w:t>
                                                                                   (қолы, тгі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мекендерде және қала</w:t>
            </w:r>
            <w:r>
              <w:br/>
            </w:r>
            <w:r>
              <w:rPr>
                <w:rFonts w:ascii="Times New Roman"/>
                <w:b w:val="false"/>
                <w:i w:val="false"/>
                <w:color w:val="000000"/>
                <w:sz w:val="20"/>
              </w:rPr>
              <w:t>сыртындағы автомобиль</w:t>
            </w:r>
            <w:r>
              <w:br/>
            </w:r>
            <w:r>
              <w:rPr>
                <w:rFonts w:ascii="Times New Roman"/>
                <w:b w:val="false"/>
                <w:i w:val="false"/>
                <w:color w:val="000000"/>
                <w:sz w:val="20"/>
              </w:rPr>
              <w:t>жолдарында қоғамдық тәртіпті</w:t>
            </w:r>
            <w:r>
              <w:br/>
            </w:r>
            <w:r>
              <w:rPr>
                <w:rFonts w:ascii="Times New Roman"/>
                <w:b w:val="false"/>
                <w:i w:val="false"/>
                <w:color w:val="000000"/>
                <w:sz w:val="20"/>
              </w:rPr>
              <w:t>күзетуді және жол қауіпсіздігін</w:t>
            </w:r>
            <w:r>
              <w:br/>
            </w:r>
            <w:r>
              <w:rPr>
                <w:rFonts w:ascii="Times New Roman"/>
                <w:b w:val="false"/>
                <w:i w:val="false"/>
                <w:color w:val="000000"/>
                <w:sz w:val="20"/>
              </w:rPr>
              <w:t>қамтамасыз ету жөніндегі</w:t>
            </w:r>
            <w:r>
              <w:br/>
            </w:r>
            <w:r>
              <w:rPr>
                <w:rFonts w:ascii="Times New Roman"/>
                <w:b w:val="false"/>
                <w:i w:val="false"/>
                <w:color w:val="000000"/>
                <w:sz w:val="20"/>
              </w:rPr>
              <w:t>Қазақстан Республикасы</w:t>
            </w:r>
            <w:r>
              <w:br/>
            </w:r>
            <w:r>
              <w:rPr>
                <w:rFonts w:ascii="Times New Roman"/>
                <w:b w:val="false"/>
                <w:i w:val="false"/>
                <w:color w:val="000000"/>
                <w:sz w:val="20"/>
              </w:rPr>
              <w:t>полиция қызметкерлерінің</w:t>
            </w:r>
            <w:r>
              <w:br/>
            </w:r>
            <w:r>
              <w:rPr>
                <w:rFonts w:ascii="Times New Roman"/>
                <w:b w:val="false"/>
                <w:i w:val="false"/>
                <w:color w:val="000000"/>
                <w:sz w:val="20"/>
              </w:rPr>
              <w:t>патрульдік-бекеттік қызметті</w:t>
            </w:r>
            <w:r>
              <w:br/>
            </w:r>
            <w:r>
              <w:rPr>
                <w:rFonts w:ascii="Times New Roman"/>
                <w:b w:val="false"/>
                <w:i w:val="false"/>
                <w:color w:val="000000"/>
                <w:sz w:val="20"/>
              </w:rPr>
              <w:t>атқаруы жөніндегі нұсқаулыққа</w:t>
            </w:r>
            <w:r>
              <w:br/>
            </w:r>
            <w:r>
              <w:rPr>
                <w:rFonts w:ascii="Times New Roman"/>
                <w:b w:val="false"/>
                <w:i w:val="false"/>
                <w:color w:val="000000"/>
                <w:sz w:val="20"/>
              </w:rPr>
              <w:t>3-Қосымша</w:t>
            </w:r>
          </w:p>
        </w:tc>
      </w:tr>
    </w:tbl>
    <w:p>
      <w:pPr>
        <w:spacing w:after="0"/>
        <w:ind w:left="0"/>
        <w:jc w:val="left"/>
      </w:pP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мекендерде және қала</w:t>
            </w:r>
            <w:r>
              <w:br/>
            </w:r>
            <w:r>
              <w:rPr>
                <w:rFonts w:ascii="Times New Roman"/>
                <w:b w:val="false"/>
                <w:i w:val="false"/>
                <w:color w:val="000000"/>
                <w:sz w:val="20"/>
              </w:rPr>
              <w:t>сыртындағы автомобиль</w:t>
            </w:r>
            <w:r>
              <w:br/>
            </w:r>
            <w:r>
              <w:rPr>
                <w:rFonts w:ascii="Times New Roman"/>
                <w:b w:val="false"/>
                <w:i w:val="false"/>
                <w:color w:val="000000"/>
                <w:sz w:val="20"/>
              </w:rPr>
              <w:t>жолдарында қоғамдық тәртіпті</w:t>
            </w:r>
            <w:r>
              <w:br/>
            </w:r>
            <w:r>
              <w:rPr>
                <w:rFonts w:ascii="Times New Roman"/>
                <w:b w:val="false"/>
                <w:i w:val="false"/>
                <w:color w:val="000000"/>
                <w:sz w:val="20"/>
              </w:rPr>
              <w:t>күзетуді және жол қауіпсіздігін</w:t>
            </w:r>
            <w:r>
              <w:br/>
            </w:r>
            <w:r>
              <w:rPr>
                <w:rFonts w:ascii="Times New Roman"/>
                <w:b w:val="false"/>
                <w:i w:val="false"/>
                <w:color w:val="000000"/>
                <w:sz w:val="20"/>
              </w:rPr>
              <w:t>қамтамасыз ету жөніндегі</w:t>
            </w:r>
            <w:r>
              <w:br/>
            </w:r>
            <w:r>
              <w:rPr>
                <w:rFonts w:ascii="Times New Roman"/>
                <w:b w:val="false"/>
                <w:i w:val="false"/>
                <w:color w:val="000000"/>
                <w:sz w:val="20"/>
              </w:rPr>
              <w:t>Қазақстан Республикасы</w:t>
            </w:r>
            <w:r>
              <w:br/>
            </w:r>
            <w:r>
              <w:rPr>
                <w:rFonts w:ascii="Times New Roman"/>
                <w:b w:val="false"/>
                <w:i w:val="false"/>
                <w:color w:val="000000"/>
                <w:sz w:val="20"/>
              </w:rPr>
              <w:t>полиция қызметкерлерінің</w:t>
            </w:r>
            <w:r>
              <w:br/>
            </w:r>
            <w:r>
              <w:rPr>
                <w:rFonts w:ascii="Times New Roman"/>
                <w:b w:val="false"/>
                <w:i w:val="false"/>
                <w:color w:val="000000"/>
                <w:sz w:val="20"/>
              </w:rPr>
              <w:t>патрульдік-бекеттік қызметті</w:t>
            </w:r>
            <w:r>
              <w:br/>
            </w:r>
            <w:r>
              <w:rPr>
                <w:rFonts w:ascii="Times New Roman"/>
                <w:b w:val="false"/>
                <w:i w:val="false"/>
                <w:color w:val="000000"/>
                <w:sz w:val="20"/>
              </w:rPr>
              <w:t>атқаруы жөніндегі нұсқаулыққа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Медициналық мекемелерге куәландыруға жеткізілген адамдар бойынша салыстыра тексеру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Куәландыруға жеткізілген адамның тегі және аты-жөні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берген адамның лауазымы, тегі және аты-жөні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нөмірі, куәландыру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 (әкімш.хаттама, АЕК, СДТБТ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