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1aff" w14:textId="35e1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Зайсан ауданы Қаратал ауылдық округі Үлкен Қаратал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Қаратал ауылдық округі әкімінің 2022 жылғы 8 шілдедегі № 3 шешімі. Қазақстан Республикасының Әділет министрлігінде 2022 жылғы 15 шілдеде № 28820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сәйкес,Үлкен Қаратал ауылының халқының пікірін ескере отырып және Шығыс Қазақстан облыстық ономастика комиссиясы 2021 жылдың 27 желтоқсандағы қорытындысы негізінде, ШЕШТІМ: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Зайсан ауданы Үлкен Қаратал ауылының келесі көшелеріне: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шартты көшеcіне - Раиымхан Есімжанов көшесі;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шартты көшеcіне - Сейітбек Абылғожин көшесі;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шартты көшеcіне - Әнуарбек Желдібаев көшесі;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шартты көшеcіне - Ыбырай Тожыбаев көшесі;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шартты көшеcіне – Мәмидолда Қасенов көшесі;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шартты көшеcіне - Әбсежан Қамытбаев көшесі;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шартты көшеcіне - Шамар Жапсарбаев көшесі деп атау берілсін.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"Қаратал ауылдық округ әкімінің аппараты" мемлекеттік мекемесі Қазақстан Республикасының заңнамасында белгіленген тәртіппен: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жарияланғаннан кейін Зайсан ауданы әкімдігінің интернет-ресурсына орналастыруын қамтамасыз етсін.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Қаратал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