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4644" w14:textId="9d74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Қопа ауылдық округі әкімінің 2022 жылғы 24 қаңтардағы № 2 шешімі. Қазақстан Республикасының Әділет министрлігінде 2022 жылғы 28 қаңтарда № 26678 болып тіркелді. Күші жойылды - Ақтөбе облысы Хромтау ауданы Қопа ауылдық округі әкімінің 2022 жылғы 22 сәуірдегі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ауданы Қопа ауылдық округі әкімінің 22.04.2022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Хромтау ауданының бас мемлекеттік ветеринариялық-санитариялық инспекторының 2021 жылғы 23 желтоқсандағы № 16-4/783 ұсынысы негізінде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Хромтау ауданы Қопа ауылдық округі Қопа және Тамды ауылдары аумағында ірі қара малдың жұқпалы ринотрахеит ауруы пайда болуына байланысты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Қопа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Бусурманова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