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9e8a" w14:textId="5939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Сыбайлас жемқорлыққа қарсы іс-қимыл агенттігі (Сыбайлас жемқорлыққа қарсы қызмет) Төрағасының 2022 жылғы 17 қарашадағы № 409 бұйрығы. Қазақстан Республикасының Әділет министірлігінде 2022 жылғы 22 қарашада № 30656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"Сыбайлас жемқорлыққа қарсы қызметтің бос басшылық лауазымдары туралы мәліметтерді және оларға орналасуға кандидаттарға қойылатын талаптарды ведомстволық ақпараттық-анықтамалық жүйеде орналастыру қағидаларын бекіту туралы" Қазақстан Республикасының Мемлекеттік қызмет істері және сыбайлас жемқорлыққа қарсы іс-қимыл агенттігі Төрағасының 2018 жылғы 13 маусымдағы № 149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17137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Мемлекеттік қызмет істері министрінің және Қазақстан Республикасы Мемлекеттік қызмет істері және сыбайлас жемқорлыққа қарсы іс-қимыл агенттігі төрағасының кейбір бұйрықтарына өзгерістер енгізу туралы" Қазақстан Республикасы Сыбайлас жемқорлыққа қарсы іс-қимыл агенттігі (Сыбайлас жемқорлыққа қарсы қызмет) Төрағасының 2020 жылғы 8 ақпандағы № 33 бұйрығымен бекітілген Қазақстан Республикасы Мемлекеттік қызмет істері министрінің және Қазақстан Республикасы Мемлекеттік қызмет істері және сыбайлас жемқорлыққа қарсы іс-қимыл агенттігі төрағасының өзгерістер енгізілетін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20013 болып тіркелген)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Сыбайлас жемқорлыққа қарсы іс-қимыл агенттігінің (Сыбайлас жемқорлыққа қарсы қызмет) Нормашығармашылық және халықаралық ынтымақтастық департаменті заңнамада бейнеленген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оны ресми жариялағаннан кейін Қазақстан Республикасы Сыбайлас жемқорлыққа қарсы іс-қимыл агенттігінің (Сыбайлас жемқорлыққа қарсы қызмет) интернет-ресурсында орналастыруды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Сыбайлас жемқорлыққа қарсы іс-қимыл агенттігінің (Сыбайлас жемқорлыққа қарсы қызмет) аппарат басшысына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Сыбайлас жемқорлыққа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қарсы іс-қимыл агенттігінің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(Сыбайлас жемқорлыққа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қарсы қызмет)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