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e0d8" w14:textId="256e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48-23 "2021-2023 жылдарға арналған Теректі ауданының Шалқар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27 сәуірдегі № 5-15 шешімі. Батыс Қазақстан облысының Әділет департаментінде 2021 жылғы 28 сәуірде № 7085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2020 жылғы 28 желтоқсандағы № 48-23 "2021-2023 жылдарға арналған Теректі ауданының Шалқар ауылдық округінің бюджеті туралы" (Нормативтік құқықтық актілерді мемлекеттік тіркеу тізілімінде № 6700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Шалқар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бюджеті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35 338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2 537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32 801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35 378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40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 Кенжеғұлов)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5-15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№48-23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Шалқар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