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9d79" w14:textId="3509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аудандық мәслихатының 2020 жылғы 23 желтоқсандағы № 66-2 "2021-2023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2021 жылғы 27 қыркүйектегі № 8/5-VII шешімі. Қазақстан Республикасының Әділет министрлігінде 2021 жылғы 8 қазанда № 24674 болып тіркелді</w:t>
      </w:r>
    </w:p>
    <w:p>
      <w:pPr>
        <w:spacing w:after="0"/>
        <w:ind w:left="0"/>
        <w:jc w:val="both"/>
      </w:pPr>
      <w:bookmarkStart w:name="z5" w:id="0"/>
      <w:r>
        <w:rPr>
          <w:rFonts w:ascii="Times New Roman"/>
          <w:b w:val="false"/>
          <w:i w:val="false"/>
          <w:color w:val="000000"/>
          <w:sz w:val="28"/>
        </w:rPr>
        <w:t>
      Шығыс Қазақстан облысы Тарбағатай аудандық мәслихаты ШЕШТІ:</w:t>
      </w:r>
    </w:p>
    <w:bookmarkEnd w:id="0"/>
    <w:p>
      <w:pPr>
        <w:spacing w:after="0"/>
        <w:ind w:left="0"/>
        <w:jc w:val="both"/>
      </w:pPr>
      <w:r>
        <w:rPr>
          <w:rFonts w:ascii="Times New Roman"/>
          <w:b w:val="false"/>
          <w:i w:val="false"/>
          <w:color w:val="000000"/>
          <w:sz w:val="28"/>
        </w:rPr>
        <w:t xml:space="preserve">
      1. Шығыс Қазақстан облысы Тарбағатай аудандық мәслихатының 2020 жылғы 23 желтоқсандағы № 66-2 "2021-2023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8141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2021-2023 жылдарға арналған аудандық бюджет тиісінше осы шешімге 1, 2 және 3-қосымшаларға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14 265 894,5 мың теңге, соның ішінде:</w:t>
      </w:r>
    </w:p>
    <w:p>
      <w:pPr>
        <w:spacing w:after="0"/>
        <w:ind w:left="0"/>
        <w:jc w:val="both"/>
      </w:pPr>
      <w:r>
        <w:rPr>
          <w:rFonts w:ascii="Times New Roman"/>
          <w:b w:val="false"/>
          <w:i w:val="false"/>
          <w:color w:val="000000"/>
          <w:sz w:val="28"/>
        </w:rPr>
        <w:t>
      салықтық түсімдер – 1 439 836,3 мың теңге;</w:t>
      </w:r>
    </w:p>
    <w:p>
      <w:pPr>
        <w:spacing w:after="0"/>
        <w:ind w:left="0"/>
        <w:jc w:val="both"/>
      </w:pPr>
      <w:r>
        <w:rPr>
          <w:rFonts w:ascii="Times New Roman"/>
          <w:b w:val="false"/>
          <w:i w:val="false"/>
          <w:color w:val="000000"/>
          <w:sz w:val="28"/>
        </w:rPr>
        <w:t>
      салықтық емес түсімдер – 10 780,0 мың теңге;</w:t>
      </w:r>
    </w:p>
    <w:p>
      <w:pPr>
        <w:spacing w:after="0"/>
        <w:ind w:left="0"/>
        <w:jc w:val="both"/>
      </w:pPr>
      <w:r>
        <w:rPr>
          <w:rFonts w:ascii="Times New Roman"/>
          <w:b w:val="false"/>
          <w:i w:val="false"/>
          <w:color w:val="000000"/>
          <w:sz w:val="28"/>
        </w:rPr>
        <w:t>
      негізгі капиталды сатудан түсетін түсімдер – 8 658,0 мың теңге;</w:t>
      </w:r>
    </w:p>
    <w:p>
      <w:pPr>
        <w:spacing w:after="0"/>
        <w:ind w:left="0"/>
        <w:jc w:val="both"/>
      </w:pPr>
      <w:r>
        <w:rPr>
          <w:rFonts w:ascii="Times New Roman"/>
          <w:b w:val="false"/>
          <w:i w:val="false"/>
          <w:color w:val="000000"/>
          <w:sz w:val="28"/>
        </w:rPr>
        <w:t>
      трансферттер түсімі – 12 806 620,2 мың теңге;</w:t>
      </w:r>
    </w:p>
    <w:p>
      <w:pPr>
        <w:spacing w:after="0"/>
        <w:ind w:left="0"/>
        <w:jc w:val="both"/>
      </w:pPr>
      <w:r>
        <w:rPr>
          <w:rFonts w:ascii="Times New Roman"/>
          <w:b w:val="false"/>
          <w:i w:val="false"/>
          <w:color w:val="000000"/>
          <w:sz w:val="28"/>
        </w:rPr>
        <w:t>
      2) шығындар – 14 332 299,6 мың теңге;</w:t>
      </w:r>
    </w:p>
    <w:p>
      <w:pPr>
        <w:spacing w:after="0"/>
        <w:ind w:left="0"/>
        <w:jc w:val="both"/>
      </w:pPr>
      <w:r>
        <w:rPr>
          <w:rFonts w:ascii="Times New Roman"/>
          <w:b w:val="false"/>
          <w:i w:val="false"/>
          <w:color w:val="000000"/>
          <w:sz w:val="28"/>
        </w:rPr>
        <w:t>
      3) таза бюджеттік кредиттеу – 141 716,0 мың теңге, соның ішінде:</w:t>
      </w:r>
    </w:p>
    <w:p>
      <w:pPr>
        <w:spacing w:after="0"/>
        <w:ind w:left="0"/>
        <w:jc w:val="both"/>
      </w:pPr>
      <w:r>
        <w:rPr>
          <w:rFonts w:ascii="Times New Roman"/>
          <w:b w:val="false"/>
          <w:i w:val="false"/>
          <w:color w:val="000000"/>
          <w:sz w:val="28"/>
        </w:rPr>
        <w:t>
      бюджеттік кредиттер – 188 147,0 мың теңге;</w:t>
      </w:r>
    </w:p>
    <w:p>
      <w:pPr>
        <w:spacing w:after="0"/>
        <w:ind w:left="0"/>
        <w:jc w:val="both"/>
      </w:pPr>
      <w:r>
        <w:rPr>
          <w:rFonts w:ascii="Times New Roman"/>
          <w:b w:val="false"/>
          <w:i w:val="false"/>
          <w:color w:val="000000"/>
          <w:sz w:val="28"/>
        </w:rPr>
        <w:t>
      бюджеттік кредиттерді өтеу – 46 431,0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-208 121,1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208 121,1 мың теңге;</w:t>
      </w:r>
    </w:p>
    <w:p>
      <w:pPr>
        <w:spacing w:after="0"/>
        <w:ind w:left="0"/>
        <w:jc w:val="both"/>
      </w:pPr>
      <w:r>
        <w:rPr>
          <w:rFonts w:ascii="Times New Roman"/>
          <w:b w:val="false"/>
          <w:i w:val="false"/>
          <w:color w:val="000000"/>
          <w:sz w:val="28"/>
        </w:rPr>
        <w:t>
      қарыздар түсімі – 188 147,0 мың теңге;</w:t>
      </w:r>
    </w:p>
    <w:p>
      <w:pPr>
        <w:spacing w:after="0"/>
        <w:ind w:left="0"/>
        <w:jc w:val="both"/>
      </w:pPr>
      <w:r>
        <w:rPr>
          <w:rFonts w:ascii="Times New Roman"/>
          <w:b w:val="false"/>
          <w:i w:val="false"/>
          <w:color w:val="000000"/>
          <w:sz w:val="28"/>
        </w:rPr>
        <w:t>
      қарыздарды өтеу – 46 431,0 мың теңге;</w:t>
      </w:r>
    </w:p>
    <w:p>
      <w:pPr>
        <w:spacing w:after="0"/>
        <w:ind w:left="0"/>
        <w:jc w:val="both"/>
      </w:pPr>
      <w:r>
        <w:rPr>
          <w:rFonts w:ascii="Times New Roman"/>
          <w:b w:val="false"/>
          <w:i w:val="false"/>
          <w:color w:val="000000"/>
          <w:sz w:val="28"/>
        </w:rPr>
        <w:t>
      бюджет қаражатының пайдаланатын қалдықтары – 66 405,1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27 қыркүйектегі </w:t>
            </w:r>
            <w:r>
              <w:br/>
            </w:r>
            <w:r>
              <w:rPr>
                <w:rFonts w:ascii="Times New Roman"/>
                <w:b w:val="false"/>
                <w:i w:val="false"/>
                <w:color w:val="000000"/>
                <w:sz w:val="20"/>
              </w:rPr>
              <w:t>№ 8/5-VII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1-қосымша</w:t>
            </w:r>
          </w:p>
        </w:tc>
      </w:tr>
    </w:tbl>
    <w:p>
      <w:pPr>
        <w:spacing w:after="0"/>
        <w:ind w:left="0"/>
        <w:jc w:val="left"/>
      </w:pPr>
      <w:r>
        <w:rPr>
          <w:rFonts w:ascii="Times New Roman"/>
          <w:b/>
          <w:i w:val="false"/>
          <w:color w:val="000000"/>
        </w:rPr>
        <w:t xml:space="preserve"> 2021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1152"/>
        <w:gridCol w:w="742"/>
        <w:gridCol w:w="5009"/>
        <w:gridCol w:w="4655"/>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14 265 894,5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1 439 836,3</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773 742,3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141 192,0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632 550,3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605 818,0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605 818,0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39 584,0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16 061,0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3 882,0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6 125,0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6 054,0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4 631,0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7 780,0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7 700,0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8 658,0</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8 658,0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8 658,0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12 806 620,2</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546,3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12 806 073,9</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12 806 073,9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5"/>
        <w:gridCol w:w="1108"/>
        <w:gridCol w:w="1108"/>
        <w:gridCol w:w="5447"/>
        <w:gridCol w:w="32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14 332 299,6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35 952,0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35 602,0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207 898,4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197 397,4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2 992,0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2 992,0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466 979,6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35 193,0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35 193,0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300 468,7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50 150,8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250 317,9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131 317,9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63 233,0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66 614,9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91 305,0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15 074,0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15 074,0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15 074,0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76 231,0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55 550,0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20 681,0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1 754 412,7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952 297,9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952 297,9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952 297,9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740 303,0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740 303,0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185 302,0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70 615,0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2 088,0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61 891,0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248 722,0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67 124,0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27 695,0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71 290,0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61 811,8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61 811,8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42 466,0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12 345,8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1 851 092,2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570 718,2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570 400,2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568 400,2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1 280 374,0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148 837,0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529 184,1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292 446,1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292 446,1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42 268,0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40 789,0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21 276,0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3 973,0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111 351,0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96 351,0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95 955,0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82 703,0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22 861,0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22 861,0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59 842,0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25 637,0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34 205,0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64 516,0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33 476,0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28 040,0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44 458,9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44 458,9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44 458,9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27 778,9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526 236,0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519 236,0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519 236,0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143 900,0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122 150,0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253 186,0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562 591,0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344 563,0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218 028,0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218 028,0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218 028,0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18 654,0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8 176 027,7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5 315,7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7 794 950,0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375 762,0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188 147,0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46 431,0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66 405,1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27 қыркүйектегі </w:t>
            </w:r>
            <w:r>
              <w:br/>
            </w:r>
            <w:r>
              <w:rPr>
                <w:rFonts w:ascii="Times New Roman"/>
                <w:b w:val="false"/>
                <w:i w:val="false"/>
                <w:color w:val="000000"/>
                <w:sz w:val="20"/>
              </w:rPr>
              <w:t>№ 8/5-VII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4-қосымша</w:t>
            </w:r>
          </w:p>
        </w:tc>
      </w:tr>
    </w:tbl>
    <w:p>
      <w:pPr>
        <w:spacing w:after="0"/>
        <w:ind w:left="0"/>
        <w:jc w:val="left"/>
      </w:pPr>
      <w:r>
        <w:rPr>
          <w:rFonts w:ascii="Times New Roman"/>
          <w:b/>
          <w:i w:val="false"/>
          <w:color w:val="000000"/>
        </w:rPr>
        <w:t xml:space="preserve"> Тарбағатай ауданының 2021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622"/>
        <w:gridCol w:w="1312"/>
        <w:gridCol w:w="1312"/>
        <w:gridCol w:w="4528"/>
        <w:gridCol w:w="35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1 480 973,0</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1 131 855,0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1 131 537,0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1 895,0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1 479,0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344 223,0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27 қыркүйектегі </w:t>
            </w:r>
            <w:r>
              <w:br/>
            </w:r>
            <w:r>
              <w:rPr>
                <w:rFonts w:ascii="Times New Roman"/>
                <w:b w:val="false"/>
                <w:i w:val="false"/>
                <w:color w:val="000000"/>
                <w:sz w:val="20"/>
              </w:rPr>
              <w:t>№ 8/5-VII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 66-2 шешіміне 5-қосымша</w:t>
            </w:r>
          </w:p>
        </w:tc>
      </w:tr>
    </w:tbl>
    <w:p>
      <w:pPr>
        <w:spacing w:after="0"/>
        <w:ind w:left="0"/>
        <w:jc w:val="left"/>
      </w:pPr>
      <w:r>
        <w:rPr>
          <w:rFonts w:ascii="Times New Roman"/>
          <w:b/>
          <w:i w:val="false"/>
          <w:color w:val="000000"/>
        </w:rPr>
        <w:t xml:space="preserve"> Облыстық бюджеттен берілген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45"/>
        <w:gridCol w:w="1361"/>
        <w:gridCol w:w="1361"/>
        <w:gridCol w:w="4238"/>
        <w:gridCol w:w="36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1 083 080,9</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68 049,6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60 049,6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60 049,6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60 049,6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109 584,0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105 584,0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105 584,0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58 525,0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47 059,0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675 496,2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516 499,2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158 997,0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34 149,1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122 000,0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24 802,0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