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89fc" w14:textId="2f08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12 шілдедегі № ҚР ДСМ-60 бұйрығы. Қазақстан Республикасының Әділет министрлігінде 2021 жылғы 13 шiлдеде № 23478 болып тіркелді</w:t>
      </w:r>
    </w:p>
    <w:p>
      <w:pPr>
        <w:spacing w:after="0"/>
        <w:ind w:left="0"/>
        <w:jc w:val="both"/>
      </w:pPr>
      <w:bookmarkStart w:name="z1" w:id="0"/>
      <w:r>
        <w:rPr>
          <w:rFonts w:ascii="Times New Roman"/>
          <w:b w:val="false"/>
          <w:i w:val="false"/>
          <w:color w:val="000000"/>
          <w:sz w:val="28"/>
        </w:rPr>
        <w:t xml:space="preserve">
      "Міндетті әлеуметтік медициналық сақтандыру туралы" Қазақстан Республикасы Заңының 11-бабының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"Бақылау функцияларын қамтамасыз ету үшін әлеуметтік медициналық сақтандыру қорының қаржылық және өзге де есептілігінің тізбесін, нысандарын, оларды ұсыну мерзімдерін бекіту туралы" Қазақстан Республикасы Денсаулық сақтау министрінің 2017 жылғы 16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15661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Бекітілсін: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 функцияларын қамтамасыз ету үшін әлеуметтік медициналық сақтандыру қорының қаржылық және өзге де есептілігінің тізбесі, оларды ұсыну мерзімдері;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медициналық сақтандыру қорының активтерін орналастыру туралы есеп"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"Әлеуметтік медициналық сақтандыру қорының активтері мен пассивтері бойынша есеп"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медициналық сақтандыру қоры активтерінің түсімі және олардың шығуы туралы есеп"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"Әлеуметтік медициналық сақтандыру қорының күтпеген шығыстарды жабуға арналған резервін пайдалану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"Әлеуметтік медициналық сақтандыру қорының өңірлер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"Әлеуметтік медициналық сақтандыру қорының өнім берушілер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амбулаториялық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стационарды алмастыратын жағдайларда мамандандырылған медициналық көмек көрсету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паллиативтік көмек көрсету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жедел медициналық көмек көрсету бойынша көрсетілетін қызметтерге және білікті мамандарды және (немесе) науқасты санитариялық көлікпен тасымалдауға байланысты көмекті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патологиялық-анатомиялық диагностика қызметтеріне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қан және оның компоненттері препараттарымен қамтамасыз 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COVID-19 коронавирустық инфекциясының таралуына жол бермеу мақсатында пандемия жағдайындағы іс-шараларға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"Әлеуметтік медициналық сақтандыру қорының тегін медициналық көмектің кепілдік берілген көлемі шеңберінде фармацевтикалық қызметтердің құнын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көмектің түрлері бөлінісінде тегін медициналық көмектің кепілдік берілген көлемі шеңберінде қабылданған міндеттемелер бойынша әлеуметтік медициналық сақтандыру қорының трансферттерді пайдалануы туралы есеп" нысаны;</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"Әлеуметтік медициналық сақтандыру қорының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көрсетілетін қызметтерге ақы төлеуге арналған трансферттерді пайдалануы туралы есеп" нысаны;</w:t>
      </w:r>
    </w:p>
    <w:p>
      <w:pPr>
        <w:spacing w:after="0"/>
        <w:ind w:left="0"/>
        <w:jc w:val="both"/>
      </w:pPr>
      <w:r>
        <w:rPr>
          <w:rFonts w:ascii="Times New Roman"/>
          <w:b w:val="false"/>
          <w:i w:val="false"/>
          <w:color w:val="000000"/>
          <w:sz w:val="28"/>
        </w:rPr>
        <w:t>
      20) осы бұйрыққа 20-қосымшаға сәйкес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 нысаны;</w:t>
      </w:r>
    </w:p>
    <w:p>
      <w:pPr>
        <w:spacing w:after="0"/>
        <w:ind w:left="0"/>
        <w:jc w:val="both"/>
      </w:pPr>
      <w:r>
        <w:rPr>
          <w:rFonts w:ascii="Times New Roman"/>
          <w:b w:val="false"/>
          <w:i w:val="false"/>
          <w:color w:val="000000"/>
          <w:sz w:val="28"/>
        </w:rPr>
        <w:t>
      21) осы бұйрыққа 21-қосымшаға сәйкес "Әлеуметтік медициналық сақтандыру қорының өңірлер бөлінісінде міндетті әлеуметтік медициналық сақтандыру жүйесіндегі көрсетілетін қызметтерге ақы төлеуге аударымдарын және (немесе) жарналарын пайдалануы туралы есеп" нысаны;</w:t>
      </w:r>
    </w:p>
    <w:p>
      <w:pPr>
        <w:spacing w:after="0"/>
        <w:ind w:left="0"/>
        <w:jc w:val="both"/>
      </w:pPr>
      <w:r>
        <w:rPr>
          <w:rFonts w:ascii="Times New Roman"/>
          <w:b w:val="false"/>
          <w:i w:val="false"/>
          <w:color w:val="000000"/>
          <w:sz w:val="28"/>
        </w:rPr>
        <w:t>
      22) осы бұйрыққа 22-қосымшаға сәйкес "Әлеуметтік медициналық сақтандыру қорының міндетті әлеуметтік медициналық сақтандыру жүйесінде көрсетілетін қызметтерге ақы төлеуге аударымдарын және (немесе) жарналарын пайдалануы туралы есеп" нысаны;</w:t>
      </w:r>
    </w:p>
    <w:p>
      <w:pPr>
        <w:spacing w:after="0"/>
        <w:ind w:left="0"/>
        <w:jc w:val="both"/>
      </w:pPr>
      <w:r>
        <w:rPr>
          <w:rFonts w:ascii="Times New Roman"/>
          <w:b w:val="false"/>
          <w:i w:val="false"/>
          <w:color w:val="000000"/>
          <w:sz w:val="28"/>
        </w:rPr>
        <w:t>
      23) осы бұйрыққа 23-қосымшаға сәйкес "Міндетті әлеуметтік медициналық сақтандыру жүйесінде амбулаториялық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 нысаны;</w:t>
      </w:r>
    </w:p>
    <w:p>
      <w:pPr>
        <w:spacing w:after="0"/>
        <w:ind w:left="0"/>
        <w:jc w:val="both"/>
      </w:pPr>
      <w:r>
        <w:rPr>
          <w:rFonts w:ascii="Times New Roman"/>
          <w:b w:val="false"/>
          <w:i w:val="false"/>
          <w:color w:val="000000"/>
          <w:sz w:val="28"/>
        </w:rPr>
        <w:t>
      24) осы бұйрыққа 24-қосымшаға сәйкес "Міндетті әлеуметтік медициналық сақтандыру жүйесіндегі стационарды алмастыратын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 нысаны;</w:t>
      </w:r>
    </w:p>
    <w:p>
      <w:pPr>
        <w:spacing w:after="0"/>
        <w:ind w:left="0"/>
        <w:jc w:val="both"/>
      </w:pPr>
      <w:r>
        <w:rPr>
          <w:rFonts w:ascii="Times New Roman"/>
          <w:b w:val="false"/>
          <w:i w:val="false"/>
          <w:color w:val="000000"/>
          <w:sz w:val="28"/>
        </w:rPr>
        <w:t>
      25) осы бұйрыққа 25-қосымшаға сәйкес "Міндетті әлеуметтік медициналық сақтандыру жүйесінде стационарлық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 нысаны;</w:t>
      </w:r>
    </w:p>
    <w:p>
      <w:pPr>
        <w:spacing w:after="0"/>
        <w:ind w:left="0"/>
        <w:jc w:val="both"/>
      </w:pPr>
      <w:r>
        <w:rPr>
          <w:rFonts w:ascii="Times New Roman"/>
          <w:b w:val="false"/>
          <w:i w:val="false"/>
          <w:color w:val="000000"/>
          <w:sz w:val="28"/>
        </w:rPr>
        <w:t>
      26) осы бұйрыққа 26-қосымшаға сәйкес "Әлеуметтік медициналық сақтандыру қорының міндетті әлеуметтік медициналық сақтандыру жүйесінде медициналық оңалту бойынша көрсетілетін қызметтерге ақы төлеуге аударымдарын және (немесе) жарналарын пайдалануы туралы есеп" нысаны;</w:t>
      </w:r>
    </w:p>
    <w:p>
      <w:pPr>
        <w:spacing w:after="0"/>
        <w:ind w:left="0"/>
        <w:jc w:val="both"/>
      </w:pPr>
      <w:r>
        <w:rPr>
          <w:rFonts w:ascii="Times New Roman"/>
          <w:b w:val="false"/>
          <w:i w:val="false"/>
          <w:color w:val="000000"/>
          <w:sz w:val="28"/>
        </w:rPr>
        <w:t>
      27) осы бұйрыққа 27-қосымшаға сәйкес "Міндетті әлеуметтік медициналық сақтандыру жүйесіндегі патологиялық-анатомиялық диагностика қызметтеріне ақы төлеуге әлеуметтік медициналық сақтандыру қорының аударымдарын және (немесе) жарналарын пайдалануы туралы есеп" нысаны;</w:t>
      </w:r>
    </w:p>
    <w:p>
      <w:pPr>
        <w:spacing w:after="0"/>
        <w:ind w:left="0"/>
        <w:jc w:val="both"/>
      </w:pPr>
      <w:r>
        <w:rPr>
          <w:rFonts w:ascii="Times New Roman"/>
          <w:b w:val="false"/>
          <w:i w:val="false"/>
          <w:color w:val="000000"/>
          <w:sz w:val="28"/>
        </w:rPr>
        <w:t>
      28) осы бұйрыққа 28-қосымшаға сәйкес "Міндетті әлеуметтік медициналық сақтандыру жүйесінде COVID-19 коронавирустық инфекциясының таралуына жол бермеу мақсатында пандемия жағдайындағы іс-шараларды төлеуге әлеуметтік медициналық сақтандыру қорының аударымдарды және (немесе) жарналарды пайдалануы туралы есеп" нысаны;</w:t>
      </w:r>
    </w:p>
    <w:p>
      <w:pPr>
        <w:spacing w:after="0"/>
        <w:ind w:left="0"/>
        <w:jc w:val="both"/>
      </w:pPr>
      <w:r>
        <w:rPr>
          <w:rFonts w:ascii="Times New Roman"/>
          <w:b w:val="false"/>
          <w:i w:val="false"/>
          <w:color w:val="000000"/>
          <w:sz w:val="28"/>
        </w:rPr>
        <w:t>
      29) осы бұйрыққа 29-қосымшаға сәйкес "Міндетті әлеуметтік медициналық сақтандыру жүйесіндегі фармацевтикалық көрсетілетін қызметтер құнын төлеуге әлеуметтік медициналық сақтандыру қорының аударымдарды және (немесе) жарналарды пайдалануы туралы есеп" нысаны;</w:t>
      </w:r>
    </w:p>
    <w:p>
      <w:pPr>
        <w:spacing w:after="0"/>
        <w:ind w:left="0"/>
        <w:jc w:val="both"/>
      </w:pPr>
      <w:r>
        <w:rPr>
          <w:rFonts w:ascii="Times New Roman"/>
          <w:b w:val="false"/>
          <w:i w:val="false"/>
          <w:color w:val="000000"/>
          <w:sz w:val="28"/>
        </w:rPr>
        <w:t>
      30) осы бұйрыққа 30-қосымшаға сәйкес "Міндетті әлеуметтік медициналық сақтандыру жүйесінде қабылданған міндеттемелер бойынша әлеуметтік медициналық сақтандыру қорының аударымдарды және (немесе) жарналарды пайдалануы туралы есеп" нысаны;</w:t>
      </w:r>
    </w:p>
    <w:p>
      <w:pPr>
        <w:spacing w:after="0"/>
        <w:ind w:left="0"/>
        <w:jc w:val="both"/>
      </w:pPr>
      <w:r>
        <w:rPr>
          <w:rFonts w:ascii="Times New Roman"/>
          <w:b w:val="false"/>
          <w:i w:val="false"/>
          <w:color w:val="000000"/>
          <w:sz w:val="28"/>
        </w:rPr>
        <w:t>
      31) осы бұйрыққа 31-қосымшаға сәйкес "Халықты міндетті әлеуметтік медициналық сақтандыру жүйесімен қамту жөніндегі есеп" нысаны;</w:t>
      </w:r>
    </w:p>
    <w:p>
      <w:pPr>
        <w:spacing w:after="0"/>
        <w:ind w:left="0"/>
        <w:jc w:val="both"/>
      </w:pPr>
      <w:r>
        <w:rPr>
          <w:rFonts w:ascii="Times New Roman"/>
          <w:b w:val="false"/>
          <w:i w:val="false"/>
          <w:color w:val="000000"/>
          <w:sz w:val="28"/>
        </w:rPr>
        <w:t>
      32) осы бұйрыққа 32-қосымшаға сәйкес "Міндетті әлеуметтік медициналық сақтандыруға аударымдардың және (немесе) жарналардың түсімдері бойынша есеп" нысаны;</w:t>
      </w:r>
    </w:p>
    <w:p>
      <w:pPr>
        <w:spacing w:after="0"/>
        <w:ind w:left="0"/>
        <w:jc w:val="both"/>
      </w:pPr>
      <w:r>
        <w:rPr>
          <w:rFonts w:ascii="Times New Roman"/>
          <w:b w:val="false"/>
          <w:i w:val="false"/>
          <w:color w:val="000000"/>
          <w:sz w:val="28"/>
        </w:rPr>
        <w:t>
      33) осы бұйрыққа 33-қосымшаға сәйкес "Тегін медициналық көмектің кепілдік берілген көлемі шеңберінде амбулаториялық жағдайларда көрсетілетін қызметтердің сапасы мен көлемі мониторингінің қорытындылары бойынша (базалық кешенді жан басына шаққандағы норматив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34) осы бұйрыққа 34-қосымшаға сәйкес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көрсетілетін қызметтердің сапасы мен көлемі мониторингінің қорытындылары бойынша медициналық көмек көрсетудің анықталған ақаулары бойынша есеп (олар бойынша шығындар кешенді жан басына шаққандағы норматив бойынша ақы төлеу кезінде ескерілмейді)" нысаны;</w:t>
      </w:r>
    </w:p>
    <w:p>
      <w:pPr>
        <w:spacing w:after="0"/>
        <w:ind w:left="0"/>
        <w:jc w:val="both"/>
      </w:pPr>
      <w:r>
        <w:rPr>
          <w:rFonts w:ascii="Times New Roman"/>
          <w:b w:val="false"/>
          <w:i w:val="false"/>
          <w:color w:val="000000"/>
          <w:sz w:val="28"/>
        </w:rPr>
        <w:t>
      35) осы бұйрыққа 35-қосымшаға сәйкес "Тегін медициналық көмектің кепілдік берілген көлемі шеңберінде және (немесе) міндетті әлеуметтік медициналық сақтандыру жүйесінде стационарлық және стационарды алмастыратын көмектің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36) осы бұйрыққа 36-қосымшаға сәйкес "Тегін медициналық көмектің кепілдік берілген көлемі шеңберінде жедел медициналық көмектің сапасы мен көлемі мониторингінің қорытындылары бойынша медициналық көмек көрсетудің анықталған ақаулары бойынша есеп (1-3-санат)" нысаны;</w:t>
      </w:r>
    </w:p>
    <w:p>
      <w:pPr>
        <w:spacing w:after="0"/>
        <w:ind w:left="0"/>
        <w:jc w:val="both"/>
      </w:pPr>
      <w:r>
        <w:rPr>
          <w:rFonts w:ascii="Times New Roman"/>
          <w:b w:val="false"/>
          <w:i w:val="false"/>
          <w:color w:val="000000"/>
          <w:sz w:val="28"/>
        </w:rPr>
        <w:t>
      37) осы бұйрыққа 37-қосымшаға сәйкес "Тегін медициналық көмектің кепілдік берілген көлемі шеңберінде және (немесе) міндетті әлеуметтік медициналық сақтандыру жүйесінде ауыл халқына көрсетілетін қызметтердің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38) осы бұйрыққа 38-қосымшаға сәйкес "Тегін медициналық көмектің кепілдік берілген көлемі шеңберінде онкологиялық науқастарға медициналық көмектің сапасы мен көлемі мониторингінің қорытындылары бойынша медициналық көмек көрсетудің анықталған ақаулары бойынша есеп (кешенді тарифтің еселігі)" нысаны;</w:t>
      </w:r>
    </w:p>
    <w:p>
      <w:pPr>
        <w:spacing w:after="0"/>
        <w:ind w:left="0"/>
        <w:jc w:val="both"/>
      </w:pPr>
      <w:r>
        <w:rPr>
          <w:rFonts w:ascii="Times New Roman"/>
          <w:b w:val="false"/>
          <w:i w:val="false"/>
          <w:color w:val="000000"/>
          <w:sz w:val="28"/>
        </w:rPr>
        <w:t>
      39) осы бұйрыққа 39-қосымшаға сәйкес "Тегін медициналық көмектің кепілдік берілген көлемі шеңберінде психикасының және мінез-құлқының бұзылулары бар адамдарға медициналық-әлеуметтік көмектің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40) осы бұйрыққа 40-қосымшаға сәйкес "Тегін медициналық көмектің кепілдік берілген көлемі шеңберінде медициналық-әлеуметтік көмектің (туберкулезбен ауыратын науқастарға)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41) осы бұйрыққа 41-қосымшаға сәйкес "Тегін медициналық көмектің кепілдік берілген көлемі шеңберінде медициналық-әлеуметтік көмектің (АИТВ инфекциясын жұқтырғандарға)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42) осы бұйрыққа 42-қосымшаға сәйкес "Тегін медициналық көмектің кепілдік берілген көлемі шеңберінде және (немесе) міндетті әлеуметтік медициналық сақтандыру жүйесінде патологиялық-анатомиялық диагностика қызметтерінің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43) осы бұйрыққа 43-қосымшаға сәйкес "Тегін медициналық көмектің кепілдік берілген көлемі шеңберінде қан мен оның компоненттерін дайындау, қайта өңдеу, сақтау және өткізу қызметтерінің сапасы мен көлемі мониторингінің қорытындылары бойынша медициналық көмек көрсетудің анықталған ақаулары бойынша есеп" нысаны;</w:t>
      </w:r>
    </w:p>
    <w:p>
      <w:pPr>
        <w:spacing w:after="0"/>
        <w:ind w:left="0"/>
        <w:jc w:val="both"/>
      </w:pPr>
      <w:r>
        <w:rPr>
          <w:rFonts w:ascii="Times New Roman"/>
          <w:b w:val="false"/>
          <w:i w:val="false"/>
          <w:color w:val="000000"/>
          <w:sz w:val="28"/>
        </w:rPr>
        <w:t>
      44) осы бұйрыққа 44-қосымшаға сәйкес "Тегін медициналық көмектің кепілдік берілген көлемі шеңберінде және (немесе) міндетті әлеуметтік медициналық сақтандыру жүйесінде шарттарды орындау кезінде алынған сомалар бойынша есеп" нысаны;</w:t>
      </w:r>
    </w:p>
    <w:p>
      <w:pPr>
        <w:spacing w:after="0"/>
        <w:ind w:left="0"/>
        <w:jc w:val="both"/>
      </w:pPr>
      <w:r>
        <w:rPr>
          <w:rFonts w:ascii="Times New Roman"/>
          <w:b w:val="false"/>
          <w:i w:val="false"/>
          <w:color w:val="000000"/>
          <w:sz w:val="28"/>
        </w:rPr>
        <w:t>
      45) осы бұйрыққа 45-қосымшаға сәйкес "Медициналық көрсетілетін қызметтердің сапасы мен көлемі мониторингінің түрлері бойынша есеп" нысаны;</w:t>
      </w:r>
    </w:p>
    <w:p>
      <w:pPr>
        <w:spacing w:after="0"/>
        <w:ind w:left="0"/>
        <w:jc w:val="both"/>
      </w:pPr>
      <w:r>
        <w:rPr>
          <w:rFonts w:ascii="Times New Roman"/>
          <w:b w:val="false"/>
          <w:i w:val="false"/>
          <w:color w:val="000000"/>
          <w:sz w:val="28"/>
        </w:rPr>
        <w:t>
      46) осы бұйрыққа 46-қосымшаға сәйкес "Тегін медициналық көмектің кепілдік берілген көлемі шеңберінде және (немесе) міндетті әлеуметтік медициналық сақтандыру жүйесінде шарт талаптарының орындалуын бұзғаны үшін тұрақсыздық айыбын алу жөніндегі есеп" нысаны бекітілсін.";</w:t>
      </w:r>
    </w:p>
    <w:bookmarkStart w:name="z5" w:id="3"/>
    <w:p>
      <w:pPr>
        <w:spacing w:after="0"/>
        <w:ind w:left="0"/>
        <w:jc w:val="both"/>
      </w:pPr>
      <w:r>
        <w:rPr>
          <w:rFonts w:ascii="Times New Roman"/>
          <w:b w:val="false"/>
          <w:i w:val="false"/>
          <w:color w:val="000000"/>
          <w:sz w:val="28"/>
        </w:rPr>
        <w:t>
      3-тармақ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қосымшаларға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20, 21, 22, 23, 24, 25, 26, 27, 28, 29, 30, 31, 32, 33, 34, 35, 36, 37, 38, 39, 40, 41, 42, 43, 44, 45 және 46 қосымшалар осы бұйрыққа сәйкес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 қосымшалармен</w:t>
      </w:r>
      <w:r>
        <w:rPr>
          <w:rFonts w:ascii="Times New Roman"/>
          <w:b w:val="false"/>
          <w:i w:val="false"/>
          <w:color w:val="000000"/>
          <w:sz w:val="28"/>
        </w:rPr>
        <w:t xml:space="preserve"> толықтырылсын.</w:t>
      </w:r>
    </w:p>
    <w:bookmarkStart w:name="z7"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12 шілдедегі</w:t>
            </w:r>
            <w:r>
              <w:br/>
            </w:r>
            <w:r>
              <w:rPr>
                <w:rFonts w:ascii="Times New Roman"/>
                <w:b w:val="false"/>
                <w:i w:val="false"/>
                <w:color w:val="000000"/>
                <w:sz w:val="20"/>
              </w:rPr>
              <w:t>№ ҚР ДСМ-60</w:t>
            </w:r>
            <w:r>
              <w:br/>
            </w:r>
            <w:r>
              <w:rPr>
                <w:rFonts w:ascii="Times New Roman"/>
                <w:b w:val="false"/>
                <w:i w:val="false"/>
                <w:color w:val="000000"/>
                <w:sz w:val="20"/>
              </w:rPr>
              <w:t>Бұйрыққа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1-қосымша </w:t>
            </w:r>
          </w:p>
        </w:tc>
      </w:tr>
    </w:tbl>
    <w:bookmarkStart w:name="z15" w:id="10"/>
    <w:p>
      <w:pPr>
        <w:spacing w:after="0"/>
        <w:ind w:left="0"/>
        <w:jc w:val="left"/>
      </w:pPr>
      <w:r>
        <w:rPr>
          <w:rFonts w:ascii="Times New Roman"/>
          <w:b/>
          <w:i w:val="false"/>
          <w:color w:val="000000"/>
        </w:rPr>
        <w:t xml:space="preserve"> Әлеуметтік медициналық сақтандыру қорының бақылау функцияларын қамтамасыз ету үшін қаржылық және өзге де есептілігінің тізбесі, ұсыну мерзімдері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7714"/>
        <w:gridCol w:w="401"/>
        <w:gridCol w:w="1686"/>
        <w:gridCol w:w="1637"/>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Есептіліктің атауы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ішінде есептілікті ұсыну мерзімдері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жыл аяқталғаннан кейінгі есептілікті ұсыну мерзімдері</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 мен пассивтері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активтерінің түсімі және олардың шығуы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шығыстарды жабуға арналған резервін пайдалану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өңірлер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өнім берушілер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амбулаториялық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стационарды алмастыратын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паллиативтік көмек көрсету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жедел медициналық көмек көрсету бойынша көрсетілетін қызметтерге және білікті мамандарды және (немесе) науқасты санитариялық көлікпен тасымалдауға байланысты көмекті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патологиялық-анатомиялық диагностика қызметтеріне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қан және оның компоненттері препараттарымен қамтамасыз 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COVID-19 коронавирустық инфекциясының таралуына жол бермеу мақсатында пандемия жағдайындағы іс-шараларға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тегін медициналық көмектің кепілдік берілген көлемі шеңберінде фармацевтикалық қызметтердің құнын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 бөлінісінде тегін медициналық көмектің кепілдік берілген көлемі шеңберінде қабылданған міндеттемелер бойынша әлеуметтік медициналық сақтандыру қорының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көрсетілетін қызметтерге ақы төлеуге арналған трансферттерді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өңірлер бөлінісінде міндетті әлеуметтік медициналық сақтандыру жүйесіндегі көрсетілетін қызметтерге ақы төлеуге аударымдарын және (немесе) жарналарын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міндетті әлеуметтік медициналық сақтандыру жүйесінде көрсетілетін қызметтерге ақы төлеуге аударымдарын және (немесе) жарналарын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амбулаториялық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стационарды алмастыратын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стационарлық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міндетті әлеуметтік медициналық сақтандыру жүйесінде медициналық оңалту бойынша көрсетілетін қызметтерге ақы төлеуге аударымдарын және (немесе) жарналарын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патологиялық-анатомиялық диагностика қызметтеріне ақы төлеуге әлеуметтік медициналық сақтандыру қорының аударымдарын және (немесе) жарналарын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COVID-19 коронавирустық инфекциясының таралуына жол бермеу мақсатында пандемия жағдайындағы іс-шараларды төлеуге әлеуметтік медициналық сақтандыру қорының аударымдарды және (немесе) жарналарды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фармацевтикалық көрсетілетін қызметтер құнын төлеуге әлеуметтік медициналық сақтандыру қорының аударымдарды және (немесе) жарналарды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қабылданған міндеттемелер бойынша әлеуметтік медициналық сақтандыру қорының аударымдарды және (немесе) жарналарды пайдалануы туралы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медициналық сақтандыру жүйесімен қамту жөніндегі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түсімдері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қаңтар</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амбулаториялық жағдайларда көрсетілетін қызметтердің сапасы мен көлемі мониторингінің қорытындылары бойынша (базалық кешенді жан басына шаққандағы норматив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көрсетілетін қызметтердің сапасы мен көлемі мониторингінің қорытындылары бойынша медициналық көмек көрсетудің анықталған ақаулары бойынша есеп (олар бойынша шығындар кешенді жан басына шаққандағы норматив бойынша ақы төлеу кезінде ескерілмейді)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стационарлық және стационарды алмастыратын көмектің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жедел медициналық көмектің сапасы мен көлемі мониторингінің қорытындылары бойынша медициналық көмек көрсетудің анықталған ақаулары бойынша есеп (1-3-санат)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ауыл халқына көрсетілетін қызметтердің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онкологиялық науқастарға медициналық көмектің сапасы мен көлемі мониторингінің қорытындылары бойынша медициналық көмек көрсетудің анықталған ақаулары бойынша есеп (кешенді тарифтің еселігі)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психикасының және мінез-құлқының бұзылулары бар адамдарға медициналық-әлеуметтік көмектің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медициналық-әлеуметтік көмектің (туберкулезбен ауыратын науқастарға)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медициналық-әлеуметтік көмектің (АИТВ инфекциясын жұқтырғандарға)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патологиялық-анатомиялық диагностика қызметтерінің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қан мен оның компоненттерін дайындау, қайта өңдеу, сақтау және өткізу қызметтерінің сапасы мен көлемі мониторингінің қорытындылары бойынша медициналық көмек көрсетудің анықталған ақаулары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шарттарды орындау кезінде алынған сомалар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сапасы мен көлемі мониторингінің түрлері бойынша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шарт талаптарының орындалуын бұзғаны үшін тұрақсыздық айыбын алу жөніндегі есеп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жылынан кейінгі 15 наурыз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1-ф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960"/>
        <w:gridCol w:w="2649"/>
        <w:gridCol w:w="960"/>
        <w:gridCol w:w="1227"/>
        <w:gridCol w:w="960"/>
        <w:gridCol w:w="2471"/>
        <w:gridCol w:w="1583"/>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құралдарының атауы</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инвестициялаудың бекітілген көлемі,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күні</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инвестициялаудың нақты көлемі</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жиынына % - бен</w:t>
            </w:r>
          </w:p>
        </w:tc>
        <w:tc>
          <w:tcPr>
            <w:tcW w:w="0" w:type="auto"/>
            <w:vMerge/>
            <w:tcBorders>
              <w:top w:val="nil"/>
              <w:left w:val="single" w:color="cfcfcf" w:sz="5"/>
              <w:bottom w:val="single" w:color="cfcfcf" w:sz="5"/>
              <w:right w:val="single" w:color="cfcfcf" w:sz="5"/>
            </w:tcBorders>
          </w:tcP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9" w:id="11"/>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әкімшілік деректерді жинауға арналған нысанды толтыру бойынша түсіндірме</w:t>
      </w:r>
    </w:p>
    <w:bookmarkEnd w:id="1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xml:space="preserve">
      2. 2-бағанда "Әлеуметтік медициналық сақтандыру қорының активтерін инвестициялау үшін қаржы құралдарының тізбесін айқындау туралы" Қазақстан Республикасы Үкіметінің 2016 жылғы 14 сәуірдегі № 210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құралдарының атаулары көрсетіледі.</w:t>
      </w:r>
    </w:p>
    <w:p>
      <w:pPr>
        <w:spacing w:after="0"/>
        <w:ind w:left="0"/>
        <w:jc w:val="both"/>
      </w:pPr>
      <w:r>
        <w:rPr>
          <w:rFonts w:ascii="Times New Roman"/>
          <w:b w:val="false"/>
          <w:i w:val="false"/>
          <w:color w:val="000000"/>
          <w:sz w:val="28"/>
        </w:rPr>
        <w:t>
      3. 3-бағанда инвестициялық стратегияға сәйкес әлеуметтік медициналық сақтандыру қоры активтерін инвестициялау лимиті көрсетіледі.</w:t>
      </w:r>
    </w:p>
    <w:p>
      <w:pPr>
        <w:spacing w:after="0"/>
        <w:ind w:left="0"/>
        <w:jc w:val="both"/>
      </w:pPr>
      <w:r>
        <w:rPr>
          <w:rFonts w:ascii="Times New Roman"/>
          <w:b w:val="false"/>
          <w:i w:val="false"/>
          <w:color w:val="000000"/>
          <w:sz w:val="28"/>
        </w:rPr>
        <w:t>
      4. 4-бағанда ұйымдастырылған бағалы қағаздар нарығында қаржы құралдарымен жасалған мәміленің жасалған күні, айы, жылы көрсетіледі.</w:t>
      </w:r>
    </w:p>
    <w:p>
      <w:pPr>
        <w:spacing w:after="0"/>
        <w:ind w:left="0"/>
        <w:jc w:val="both"/>
      </w:pPr>
      <w:r>
        <w:rPr>
          <w:rFonts w:ascii="Times New Roman"/>
          <w:b w:val="false"/>
          <w:i w:val="false"/>
          <w:color w:val="000000"/>
          <w:sz w:val="28"/>
        </w:rPr>
        <w:t>
      5. 5-бағанда борыштық бағалы қағаздарды, эмиссиялық бағалы қағаздарды, өзге де қаржы құралдарын өтеу күні, айы, жылы көрсетіледі.</w:t>
      </w:r>
    </w:p>
    <w:p>
      <w:pPr>
        <w:spacing w:after="0"/>
        <w:ind w:left="0"/>
        <w:jc w:val="both"/>
      </w:pPr>
      <w:r>
        <w:rPr>
          <w:rFonts w:ascii="Times New Roman"/>
          <w:b w:val="false"/>
          <w:i w:val="false"/>
          <w:color w:val="000000"/>
          <w:sz w:val="28"/>
        </w:rPr>
        <w:t>
      6. 6 және 7-бағандарда орналастырылған активтердің сомасы мың теңгемен және жиынтыққа пайыз көрсетіледі.</w:t>
      </w:r>
    </w:p>
    <w:p>
      <w:pPr>
        <w:spacing w:after="0"/>
        <w:ind w:left="0"/>
        <w:jc w:val="both"/>
      </w:pPr>
      <w:r>
        <w:rPr>
          <w:rFonts w:ascii="Times New Roman"/>
          <w:b w:val="false"/>
          <w:i w:val="false"/>
          <w:color w:val="000000"/>
          <w:sz w:val="28"/>
        </w:rPr>
        <w:t>
      7. 8-бағанда ауытқу себептері көрсетіле отырып, активтерді инвестициялаудың бекітілген көлемінен активтерді инвестициялаудың нақты көлемінің ауытқуы, себептері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 w:id="12"/>
    <w:p>
      <w:pPr>
        <w:spacing w:after="0"/>
        <w:ind w:left="0"/>
        <w:jc w:val="left"/>
      </w:pPr>
      <w:r>
        <w:rPr>
          <w:rFonts w:ascii="Times New Roman"/>
          <w:b/>
          <w:i w:val="false"/>
          <w:color w:val="000000"/>
        </w:rPr>
        <w:t xml:space="preserve"> Әлеуметтік медициналық сақтандыру қорының активтері мен пассивтері бойынша есеп</w:t>
      </w:r>
    </w:p>
    <w:bookmarkEnd w:id="1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2-ф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3184"/>
        <w:gridCol w:w="5815"/>
        <w:gridCol w:w="1653"/>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(01.01. _), мың теңге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мың теңге</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шоттағы ақша</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активтер, оның ішінде:</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инвестициялық шоттағы ақша</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инвестициялары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қысқа мерзімді депозиттер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 оның ішінде:</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қысқа мерзімді аванстар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 жиынтығы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активтер, оның ішінде:</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 инвестициялары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 активтері</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жиынтығы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талаптары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комиссиялық сыйақы бойынша кредиторлық берешек</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жиынтығы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жиынтығы</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пассивтер</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24" w:id="13"/>
    <w:p>
      <w:pPr>
        <w:spacing w:after="0"/>
        <w:ind w:left="0"/>
        <w:jc w:val="left"/>
      </w:pPr>
      <w:r>
        <w:rPr>
          <w:rFonts w:ascii="Times New Roman"/>
          <w:b/>
          <w:i w:val="false"/>
          <w:color w:val="000000"/>
        </w:rPr>
        <w:t xml:space="preserve"> "Әлеуметтік медициналық сақтандыру қорының активтері мен пассивтері бойынша есеп" әкімшілік деректерді жинауға арналған нысанды толтыру бойынша түсіндірме</w:t>
      </w:r>
    </w:p>
    <w:bookmarkEnd w:id="13"/>
    <w:p>
      <w:pPr>
        <w:spacing w:after="0"/>
        <w:ind w:left="0"/>
        <w:jc w:val="both"/>
      </w:pPr>
      <w:r>
        <w:rPr>
          <w:rFonts w:ascii="Times New Roman"/>
          <w:b w:val="false"/>
          <w:i w:val="false"/>
          <w:color w:val="000000"/>
          <w:sz w:val="28"/>
        </w:rPr>
        <w:t>
      1. 5-жолда 1, 2, 3, 4-жолдарда көрсетілген қысқа мерзімді активтердің барлық баптары бойынша жиынтық сома көрсетіледі.</w:t>
      </w:r>
    </w:p>
    <w:p>
      <w:pPr>
        <w:spacing w:after="0"/>
        <w:ind w:left="0"/>
        <w:jc w:val="both"/>
      </w:pPr>
      <w:r>
        <w:rPr>
          <w:rFonts w:ascii="Times New Roman"/>
          <w:b w:val="false"/>
          <w:i w:val="false"/>
          <w:color w:val="000000"/>
          <w:sz w:val="28"/>
        </w:rPr>
        <w:t>
      2. 9-жолда 6, 7, 8-жолдардың жиынтық сомасы көрсетіледі.</w:t>
      </w:r>
    </w:p>
    <w:p>
      <w:pPr>
        <w:spacing w:after="0"/>
        <w:ind w:left="0"/>
        <w:jc w:val="both"/>
      </w:pPr>
      <w:r>
        <w:rPr>
          <w:rFonts w:ascii="Times New Roman"/>
          <w:b w:val="false"/>
          <w:i w:val="false"/>
          <w:color w:val="000000"/>
          <w:sz w:val="28"/>
        </w:rPr>
        <w:t>
      3. "Активтер жиыны" 10-жолында 5, 9-жолдардың жиынтық сомасы көрсетіледі.</w:t>
      </w:r>
    </w:p>
    <w:p>
      <w:pPr>
        <w:spacing w:after="0"/>
        <w:ind w:left="0"/>
        <w:jc w:val="both"/>
      </w:pPr>
      <w:r>
        <w:rPr>
          <w:rFonts w:ascii="Times New Roman"/>
          <w:b w:val="false"/>
          <w:i w:val="false"/>
          <w:color w:val="000000"/>
          <w:sz w:val="28"/>
        </w:rPr>
        <w:t>
      4. 15-жолда жолдардың жиынтық сомасы көрсетіледі 11, 12, 13, 14.</w:t>
      </w:r>
    </w:p>
    <w:p>
      <w:pPr>
        <w:spacing w:after="0"/>
        <w:ind w:left="0"/>
        <w:jc w:val="both"/>
      </w:pPr>
      <w:r>
        <w:rPr>
          <w:rFonts w:ascii="Times New Roman"/>
          <w:b w:val="false"/>
          <w:i w:val="false"/>
          <w:color w:val="000000"/>
          <w:sz w:val="28"/>
        </w:rPr>
        <w:t>
      5. 18-жолда 16, 17-жолдардың жиынтық сомасы көрсетіледі.</w:t>
      </w:r>
    </w:p>
    <w:p>
      <w:pPr>
        <w:spacing w:after="0"/>
        <w:ind w:left="0"/>
        <w:jc w:val="both"/>
      </w:pPr>
      <w:r>
        <w:rPr>
          <w:rFonts w:ascii="Times New Roman"/>
          <w:b w:val="false"/>
          <w:i w:val="false"/>
          <w:color w:val="000000"/>
          <w:sz w:val="28"/>
        </w:rPr>
        <w:t>
      6. 19-жолда 15 және 18-жолдардың жиынтық сомасы көрсетіледі.</w:t>
      </w:r>
    </w:p>
    <w:p>
      <w:pPr>
        <w:spacing w:after="0"/>
        <w:ind w:left="0"/>
        <w:jc w:val="both"/>
      </w:pPr>
      <w:r>
        <w:rPr>
          <w:rFonts w:ascii="Times New Roman"/>
          <w:b w:val="false"/>
          <w:i w:val="false"/>
          <w:color w:val="000000"/>
          <w:sz w:val="28"/>
        </w:rPr>
        <w:t>
      7. 3 және 4-бағандарда есепті кезеңнің басындағы және соңындағы жолдар бойынша деректердің мәні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7" w:id="14"/>
    <w:p>
      <w:pPr>
        <w:spacing w:after="0"/>
        <w:ind w:left="0"/>
        <w:jc w:val="left"/>
      </w:pPr>
      <w:r>
        <w:rPr>
          <w:rFonts w:ascii="Times New Roman"/>
          <w:b/>
          <w:i w:val="false"/>
          <w:color w:val="000000"/>
        </w:rPr>
        <w:t xml:space="preserve"> Әлеуметтік медициналық сақтандыру қоры активтерінің түсімі және олардың шығуы туралы есеп</w:t>
      </w:r>
    </w:p>
    <w:bookmarkEnd w:id="1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3-ф</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4916"/>
        <w:gridCol w:w="3998"/>
        <w:gridCol w:w="1007"/>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(01.01. __ ), мың теңге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мың теңге</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активтер 01.01. ____</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түсуі</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жарналары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медициналық көмек көрсеткені үшін денсаулық сақтау субъектілеріне көрсетілетін қызметтерге ақы төлеуге арналған Қордың шығындарын өтеуге арналған трансферт</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 мерзімін өткізіп алғаны үшін алынған өсімпұлдар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 (шығыс), оның ішінде: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құнының өзгеруінен болған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кірістер (шығыстар), оның ішінде: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2. 6. 4. 1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өзге де активтерді қайта бағалаудан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2. 6. 4. 2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инвестицияларын қайта бағалаудан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2. 6. 4. 3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болуы мүмкін шығындарды жабуға арналған резервтерді (провизияларды) қалпына келтіруге (қалыптастыруға) байланысты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2. 6. 4. 4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кірістер (шығыстар)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көрсету жөніндегі қызметтерге ақы төлеу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резервінен ақы төлеу, оның ішінде*:</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шығыстарға арналған резервтен ақы төлеу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резервтерден төлеу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қате төлеген аударымдарды және (немесе) жарналарды және (немесе) аударымдарды және (немесе) жарналарды уақтылы және (немесе) толық төлемегені үшін өсімпұлды қайтару</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төленген комиссиялық сыйақы</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инвестицияланбайтын қалдықты қамтамасыз етуге арналған сома**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қамтамасыз етуге арналған сома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резервтерді қамтамасыз етуге арналған сома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істен шығулар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активтер</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29" w:id="15"/>
    <w:p>
      <w:pPr>
        <w:spacing w:after="0"/>
        <w:ind w:left="0"/>
        <w:jc w:val="left"/>
      </w:pPr>
      <w:r>
        <w:rPr>
          <w:rFonts w:ascii="Times New Roman"/>
          <w:b/>
          <w:i w:val="false"/>
          <w:color w:val="000000"/>
        </w:rPr>
        <w:t xml:space="preserve"> "Әлеуметтік медициналық сақтандыру қоры активтерінің түсуі және шығуы туралы есеп" әкімшілік деректерді жинауға арналған нысанды толтыру бойынша түсіндірме</w:t>
      </w:r>
    </w:p>
    <w:bookmarkEnd w:id="15"/>
    <w:p>
      <w:pPr>
        <w:spacing w:after="0"/>
        <w:ind w:left="0"/>
        <w:jc w:val="both"/>
      </w:pPr>
      <w:r>
        <w:rPr>
          <w:rFonts w:ascii="Times New Roman"/>
          <w:b w:val="false"/>
          <w:i w:val="false"/>
          <w:color w:val="000000"/>
          <w:sz w:val="28"/>
        </w:rPr>
        <w:t>
      1. 2-жолда жолдардың жиынтық сомасы көрсетіледі 2.1, 2.2, 2.3, 2.4, 2.5, 2.6, 2.7.</w:t>
      </w:r>
    </w:p>
    <w:p>
      <w:pPr>
        <w:spacing w:after="0"/>
        <w:ind w:left="0"/>
        <w:jc w:val="both"/>
      </w:pPr>
      <w:r>
        <w:rPr>
          <w:rFonts w:ascii="Times New Roman"/>
          <w:b w:val="false"/>
          <w:i w:val="false"/>
          <w:color w:val="000000"/>
          <w:sz w:val="28"/>
        </w:rPr>
        <w:t>
      2. 3-жолда жолдардың жиынтық сомасы көрсетіледі 3.1, 3.2, 3.3, 3.4, 3.5, 3.6, 3.7, 3.8.</w:t>
      </w:r>
    </w:p>
    <w:p>
      <w:pPr>
        <w:spacing w:after="0"/>
        <w:ind w:left="0"/>
        <w:jc w:val="both"/>
      </w:pPr>
      <w:r>
        <w:rPr>
          <w:rFonts w:ascii="Times New Roman"/>
          <w:b w:val="false"/>
          <w:i w:val="false"/>
          <w:color w:val="000000"/>
          <w:sz w:val="28"/>
        </w:rPr>
        <w:t>
      3. 4-жолда 3-жолдың мәнін алып тастағанда 1 және 2-жолдардың жиынтық сомасы көрсетіледі.</w:t>
      </w:r>
    </w:p>
    <w:p>
      <w:pPr>
        <w:spacing w:after="0"/>
        <w:ind w:left="0"/>
        <w:jc w:val="both"/>
      </w:pPr>
      <w:r>
        <w:rPr>
          <w:rFonts w:ascii="Times New Roman"/>
          <w:b w:val="false"/>
          <w:i w:val="false"/>
          <w:color w:val="000000"/>
          <w:sz w:val="28"/>
        </w:rPr>
        <w:t>
      4. 3 және 4-бағандарда есепті кезеңнің басы мен соңындағы жолдардың мәндері тиісінше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2" w:id="16"/>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w:t>
      </w:r>
    </w:p>
    <w:bookmarkEnd w:id="1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4-ф</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7860"/>
        <w:gridCol w:w="245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болжанбаған шығыстарды жабуға арналған резерв</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болжанбаған шығыстарды жабуға арналған резервті қамтамасыз етуге арналған түсімдердің сомасы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күтпеген шығыстарды жабуға арналған резервтен алынған сома, оның ішінде:</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болжанбаған шығыстарды жабуға арналған резерв</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4" w:id="17"/>
    <w:p>
      <w:pPr>
        <w:spacing w:after="0"/>
        <w:ind w:left="0"/>
        <w:jc w:val="left"/>
      </w:pPr>
      <w:r>
        <w:rPr>
          <w:rFonts w:ascii="Times New Roman"/>
          <w:b/>
          <w:i w:val="false"/>
          <w:color w:val="000000"/>
        </w:rPr>
        <w:t xml:space="preserve"> "Әлеуметтік медициналық сақтандыру қорының күтпеген шығыстарды жабуға арналған резервін пайдалану туралы есеп" әкімшілік деректерді жинауға арналған нысанды толтыру бойынша түсіндірме</w:t>
      </w:r>
    </w:p>
    <w:bookmarkEnd w:id="17"/>
    <w:p>
      <w:pPr>
        <w:spacing w:after="0"/>
        <w:ind w:left="0"/>
        <w:jc w:val="both"/>
      </w:pPr>
      <w:r>
        <w:rPr>
          <w:rFonts w:ascii="Times New Roman"/>
          <w:b w:val="false"/>
          <w:i w:val="false"/>
          <w:color w:val="000000"/>
          <w:sz w:val="28"/>
        </w:rPr>
        <w:t>
      1. 1-жолда есепті кезеңнің басындағы болжанбаған шығыстарды жабуға арналған резервтің сомасы көрсетіледі.</w:t>
      </w:r>
    </w:p>
    <w:p>
      <w:pPr>
        <w:spacing w:after="0"/>
        <w:ind w:left="0"/>
        <w:jc w:val="both"/>
      </w:pPr>
      <w:r>
        <w:rPr>
          <w:rFonts w:ascii="Times New Roman"/>
          <w:b w:val="false"/>
          <w:i w:val="false"/>
          <w:color w:val="000000"/>
          <w:sz w:val="28"/>
        </w:rPr>
        <w:t>
      2. 2-жолда есепті кезең үшін күтпеген шығыстарды жабуға арналған резервті қамтамасыз етуге арналған түсімдердің сомасы көрсетіледі.</w:t>
      </w:r>
    </w:p>
    <w:p>
      <w:pPr>
        <w:spacing w:after="0"/>
        <w:ind w:left="0"/>
        <w:jc w:val="both"/>
      </w:pPr>
      <w:r>
        <w:rPr>
          <w:rFonts w:ascii="Times New Roman"/>
          <w:b w:val="false"/>
          <w:i w:val="false"/>
          <w:color w:val="000000"/>
          <w:sz w:val="28"/>
        </w:rPr>
        <w:t>
      3. 3-жолда жолдарда есепті кезеңдегі күтпеген шығыстарды жабуға арналған резервтен сомалардың шығуы көрсетіледі</w:t>
      </w:r>
    </w:p>
    <w:p>
      <w:pPr>
        <w:spacing w:after="0"/>
        <w:ind w:left="0"/>
        <w:jc w:val="both"/>
      </w:pPr>
      <w:r>
        <w:rPr>
          <w:rFonts w:ascii="Times New Roman"/>
          <w:b w:val="false"/>
          <w:i w:val="false"/>
          <w:color w:val="000000"/>
          <w:sz w:val="28"/>
        </w:rPr>
        <w:t>
      4. 4-жолда есепті кезеңнің соңына болжанбаған шығыстарды жабуға арналған резерв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37" w:id="18"/>
    <w:p>
      <w:pPr>
        <w:spacing w:after="0"/>
        <w:ind w:left="0"/>
        <w:jc w:val="left"/>
      </w:pPr>
      <w:r>
        <w:rPr>
          <w:rFonts w:ascii="Times New Roman"/>
          <w:b/>
          <w:i w:val="false"/>
          <w:color w:val="000000"/>
        </w:rPr>
        <w:t xml:space="preserve"> Әлеуметтік медициналық сақтандыру қорының өңірлер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w:t>
      </w:r>
    </w:p>
    <w:bookmarkEnd w:id="1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5/1-ТМККК (жинақтау)</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1180"/>
        <w:gridCol w:w="921"/>
        <w:gridCol w:w="3547"/>
        <w:gridCol w:w="559"/>
        <w:gridCol w:w="3548"/>
        <w:gridCol w:w="559"/>
        <w:gridCol w:w="278"/>
        <w:gridCol w:w="281"/>
        <w:gridCol w:w="560"/>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төлеу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r>
              <w:br/>
            </w: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жылғы 01 "_" арналған жоспар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жоспар</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жылғы 01 "_" арналған факт</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жоспардан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жоспар</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 жиыны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дәрілік қамтамасыз ету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резерв</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Құрылымдық</w:t>
      </w:r>
    </w:p>
    <w:p>
      <w:pPr>
        <w:spacing w:after="0"/>
        <w:ind w:left="0"/>
        <w:jc w:val="both"/>
      </w:pPr>
      <w:r>
        <w:rPr>
          <w:rFonts w:ascii="Times New Roman"/>
          <w:b w:val="false"/>
          <w:i w:val="false"/>
          <w:color w:val="000000"/>
          <w:sz w:val="28"/>
        </w:rPr>
        <w:t xml:space="preserve">
      бөлімшелер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9" w:id="19"/>
    <w:p>
      <w:pPr>
        <w:spacing w:after="0"/>
        <w:ind w:left="0"/>
        <w:jc w:val="left"/>
      </w:pPr>
      <w:r>
        <w:rPr>
          <w:rFonts w:ascii="Times New Roman"/>
          <w:b/>
          <w:i w:val="false"/>
          <w:color w:val="000000"/>
        </w:rPr>
        <w:t xml:space="preserve"> "Әлеуметтік медициналық сақтандыру қорының өңірлер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1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2-бағанның 1-17-жолдарында облыстардың, республикалық маңызы бар қалалардың және астананың атаулары көрсетіледі.</w:t>
      </w:r>
    </w:p>
    <w:p>
      <w:pPr>
        <w:spacing w:after="0"/>
        <w:ind w:left="0"/>
        <w:jc w:val="both"/>
      </w:pPr>
      <w:r>
        <w:rPr>
          <w:rFonts w:ascii="Times New Roman"/>
          <w:b w:val="false"/>
          <w:i w:val="false"/>
          <w:color w:val="000000"/>
          <w:sz w:val="28"/>
        </w:rPr>
        <w:t>
      3. 2-бағанның 18-жолында "Өңірлер бойынша жиыны" көрсетіледі.</w:t>
      </w:r>
    </w:p>
    <w:p>
      <w:pPr>
        <w:spacing w:after="0"/>
        <w:ind w:left="0"/>
        <w:jc w:val="both"/>
      </w:pPr>
      <w:r>
        <w:rPr>
          <w:rFonts w:ascii="Times New Roman"/>
          <w:b w:val="false"/>
          <w:i w:val="false"/>
          <w:color w:val="000000"/>
          <w:sz w:val="28"/>
        </w:rPr>
        <w:t>
      4. 2-бағанның 19-мерзімінде тегін медициналық көмектің кепілдік берілген көлемі шеңберінде "Азаматтардың жекелеген санаттарын амбулаториялық дәрілік қамтамасыз ету" трансфертінің атауы көрсетіледі.</w:t>
      </w:r>
    </w:p>
    <w:p>
      <w:pPr>
        <w:spacing w:after="0"/>
        <w:ind w:left="0"/>
        <w:jc w:val="both"/>
      </w:pPr>
      <w:r>
        <w:rPr>
          <w:rFonts w:ascii="Times New Roman"/>
          <w:b w:val="false"/>
          <w:i w:val="false"/>
          <w:color w:val="000000"/>
          <w:sz w:val="28"/>
        </w:rPr>
        <w:t>
      5. 2-бағанның 20-жолында тегін медициналық көмектің кепілдік берілген көлемі шеңберінде "Шетелде емдеу" трансфертінің атауы көрсетіледі.</w:t>
      </w:r>
    </w:p>
    <w:p>
      <w:pPr>
        <w:spacing w:after="0"/>
        <w:ind w:left="0"/>
        <w:jc w:val="both"/>
      </w:pPr>
      <w:r>
        <w:rPr>
          <w:rFonts w:ascii="Times New Roman"/>
          <w:b w:val="false"/>
          <w:i w:val="false"/>
          <w:color w:val="000000"/>
          <w:sz w:val="28"/>
        </w:rPr>
        <w:t>
      6. 2-бағанның 21-жолында "Бөлінбеген резерв" атауы көрсетіледі.</w:t>
      </w:r>
    </w:p>
    <w:p>
      <w:pPr>
        <w:spacing w:after="0"/>
        <w:ind w:left="0"/>
        <w:jc w:val="both"/>
      </w:pPr>
      <w:r>
        <w:rPr>
          <w:rFonts w:ascii="Times New Roman"/>
          <w:b w:val="false"/>
          <w:i w:val="false"/>
          <w:color w:val="000000"/>
          <w:sz w:val="28"/>
        </w:rPr>
        <w:t>
      7.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8. 4-бағанда тегін медициналық көмектің кепілдік берілген көлемі шеңберінде көрсетілетін қызметтерге ақы төлеуге арналған трансферттер мәндерінің сомасы есепті кезеңнен кейінгі айдың бірінші күніне сатып алу жоспары бойынша мың теңгемен көрсетіледі.</w:t>
      </w:r>
    </w:p>
    <w:p>
      <w:pPr>
        <w:spacing w:after="0"/>
        <w:ind w:left="0"/>
        <w:jc w:val="both"/>
      </w:pPr>
      <w:r>
        <w:rPr>
          <w:rFonts w:ascii="Times New Roman"/>
          <w:b w:val="false"/>
          <w:i w:val="false"/>
          <w:color w:val="000000"/>
          <w:sz w:val="28"/>
        </w:rPr>
        <w:t>
      9. 5-бағанда 4/12 ай бағанның есебі бойынша орташа айлық жоспар көрсетіледі.</w:t>
      </w:r>
    </w:p>
    <w:p>
      <w:pPr>
        <w:spacing w:after="0"/>
        <w:ind w:left="0"/>
        <w:jc w:val="both"/>
      </w:pPr>
      <w:r>
        <w:rPr>
          <w:rFonts w:ascii="Times New Roman"/>
          <w:b w:val="false"/>
          <w:i w:val="false"/>
          <w:color w:val="000000"/>
          <w:sz w:val="28"/>
        </w:rPr>
        <w:t>
      10. 6-бағанда есепті кезеңнен кейінгі айдың бірінші күніне көрсетілген қызметтердің қабылданған актілері бойынша тегін медициналық көмектің кепілдік берілген көлемі шеңберінде қызметтерге ақы төлеуге арналған трансферттер мәндерінің сомасы мың теңгемен көрсетіледі.</w:t>
      </w:r>
    </w:p>
    <w:p>
      <w:pPr>
        <w:spacing w:after="0"/>
        <w:ind w:left="0"/>
        <w:jc w:val="both"/>
      </w:pPr>
      <w:r>
        <w:rPr>
          <w:rFonts w:ascii="Times New Roman"/>
          <w:b w:val="false"/>
          <w:i w:val="false"/>
          <w:color w:val="000000"/>
          <w:sz w:val="28"/>
        </w:rPr>
        <w:t>
      11. 7-бағанда есепті кезеңдегі айлардың санына/6-бағанның формуласы бойынша орташа айлық фактінің сомасы көрсетіледі.</w:t>
      </w:r>
    </w:p>
    <w:p>
      <w:pPr>
        <w:spacing w:after="0"/>
        <w:ind w:left="0"/>
        <w:jc w:val="both"/>
      </w:pPr>
      <w:r>
        <w:rPr>
          <w:rFonts w:ascii="Times New Roman"/>
          <w:b w:val="false"/>
          <w:i w:val="false"/>
          <w:color w:val="000000"/>
          <w:sz w:val="28"/>
        </w:rPr>
        <w:t>
      12. 8-бағанда көрсетілген қызметтердің нақты сомасының трансферттердің жылдық жоспарлы сомасынан мың теңгемен ауытқуы көрсетіледі.</w:t>
      </w:r>
    </w:p>
    <w:p>
      <w:pPr>
        <w:spacing w:after="0"/>
        <w:ind w:left="0"/>
        <w:jc w:val="both"/>
      </w:pPr>
      <w:r>
        <w:rPr>
          <w:rFonts w:ascii="Times New Roman"/>
          <w:b w:val="false"/>
          <w:i w:val="false"/>
          <w:color w:val="000000"/>
          <w:sz w:val="28"/>
        </w:rPr>
        <w:t>
      13. 9-бағанда орташа айлық көрсеткіштің нақты сомасының орташа айлық жоспардан ауытқуы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2" w:id="20"/>
    <w:p>
      <w:pPr>
        <w:spacing w:after="0"/>
        <w:ind w:left="0"/>
        <w:jc w:val="left"/>
      </w:pPr>
      <w:r>
        <w:rPr>
          <w:rFonts w:ascii="Times New Roman"/>
          <w:b/>
          <w:i w:val="false"/>
          <w:color w:val="000000"/>
        </w:rPr>
        <w:t xml:space="preserve"> Әлеуметтік медициналық сақтандыру қорының өнім берушілер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w:t>
      </w:r>
    </w:p>
    <w:bookmarkEnd w:id="2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5/2-ТМККК (жеткізушілер)</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770"/>
        <w:gridCol w:w="475"/>
        <w:gridCol w:w="881"/>
        <w:gridCol w:w="882"/>
        <w:gridCol w:w="883"/>
        <w:gridCol w:w="436"/>
        <w:gridCol w:w="612"/>
        <w:gridCol w:w="1209"/>
        <w:gridCol w:w="1210"/>
        <w:gridCol w:w="1086"/>
        <w:gridCol w:w="1087"/>
        <w:gridCol w:w="538"/>
        <w:gridCol w:w="712"/>
        <w:gridCol w:w="354"/>
        <w:gridCol w:w="123"/>
        <w:gridCol w:w="595"/>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барлық жеткізушілер (заңды тұлғалар)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көрсетілген қызметтер фактісі,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8"/>
        <w:gridCol w:w="1348"/>
        <w:gridCol w:w="1162"/>
        <w:gridCol w:w="1162"/>
        <w:gridCol w:w="1163"/>
        <w:gridCol w:w="1039"/>
        <w:gridCol w:w="1040"/>
        <w:gridCol w:w="1041"/>
        <w:gridCol w:w="825"/>
        <w:gridCol w:w="8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деңгейде медициналық көмек көрсететін барлық өнім берушілер (заңды тұлғалардың) 20 ___ жылғы 01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көрсетілген қызметтер фактісі,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348"/>
        <w:gridCol w:w="1348"/>
        <w:gridCol w:w="1162"/>
        <w:gridCol w:w="1162"/>
        <w:gridCol w:w="1163"/>
        <w:gridCol w:w="1039"/>
        <w:gridCol w:w="1040"/>
        <w:gridCol w:w="1041"/>
        <w:gridCol w:w="825"/>
        <w:gridCol w:w="8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деңгейде медициналық көмек көрсететін барлық өнім берушілер (заңды тұлғалардың) 20 ___ жылғы 01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көрсетілген қызметтер фактісі,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388"/>
        <w:gridCol w:w="1388"/>
        <w:gridCol w:w="1145"/>
        <w:gridCol w:w="1145"/>
        <w:gridCol w:w="1146"/>
        <w:gridCol w:w="1024"/>
        <w:gridCol w:w="1024"/>
        <w:gridCol w:w="1026"/>
        <w:gridCol w:w="813"/>
        <w:gridCol w:w="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деңгейде медициналық көмек көрсететін барлық өнім берушілер (заңды тұлғалардың) 20 ____ жылғы 01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көрсетілген қызметтер фактісі,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7"/>
        <w:gridCol w:w="1327"/>
        <w:gridCol w:w="1171"/>
        <w:gridCol w:w="1171"/>
        <w:gridCol w:w="1172"/>
        <w:gridCol w:w="1047"/>
        <w:gridCol w:w="1047"/>
        <w:gridCol w:w="1049"/>
        <w:gridCol w:w="831"/>
        <w:gridCol w:w="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деңгейде медициналық көмек көрсететін барлық өнім берушілер (заңды тұлғалардың) 20 _ _ жылғы 01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көрсетілген қызметтер фактісі,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388"/>
        <w:gridCol w:w="1388"/>
        <w:gridCol w:w="1145"/>
        <w:gridCol w:w="1145"/>
        <w:gridCol w:w="1146"/>
        <w:gridCol w:w="1024"/>
        <w:gridCol w:w="1024"/>
        <w:gridCol w:w="1026"/>
        <w:gridCol w:w="813"/>
        <w:gridCol w:w="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деңгейде медициналық көмек көрсететін барлық өнім берушілер (заңды тұлғалардың) 20 ____ жылғы 01 "___"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көрсетілген қызметтер фактісі,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both"/>
      </w:pPr>
      <w:r>
        <w:rPr>
          <w:rFonts w:ascii="Times New Roman"/>
          <w:b w:val="false"/>
          <w:i w:val="false"/>
          <w:color w:val="000000"/>
          <w:sz w:val="28"/>
        </w:rPr>
        <w:t xml:space="preserve">
      Басқарма Төрағасы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4" w:id="21"/>
    <w:p>
      <w:pPr>
        <w:spacing w:after="0"/>
        <w:ind w:left="0"/>
        <w:jc w:val="left"/>
      </w:pPr>
      <w:r>
        <w:rPr>
          <w:rFonts w:ascii="Times New Roman"/>
          <w:b/>
          <w:i w:val="false"/>
          <w:color w:val="000000"/>
        </w:rPr>
        <w:t xml:space="preserve"> "Әлеуметтік медициналық сақтандыру қорының қызметтер берушілер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21"/>
    <w:p>
      <w:pPr>
        <w:spacing w:after="0"/>
        <w:ind w:left="0"/>
        <w:jc w:val="both"/>
      </w:pPr>
      <w:r>
        <w:rPr>
          <w:rFonts w:ascii="Times New Roman"/>
          <w:b w:val="false"/>
          <w:i w:val="false"/>
          <w:color w:val="000000"/>
          <w:sz w:val="28"/>
        </w:rPr>
        <w:t>
      1.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өнім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5. 5 және 6-бағандарда есепті кезеңнен кейінгі айдың бірінші күніне мемлекеттік және жеке өнім берушілер (заңды тұлғалар) саны мәндерінің сомасы көрсетіледі.</w:t>
      </w:r>
    </w:p>
    <w:p>
      <w:pPr>
        <w:spacing w:after="0"/>
        <w:ind w:left="0"/>
        <w:jc w:val="both"/>
      </w:pPr>
      <w:r>
        <w:rPr>
          <w:rFonts w:ascii="Times New Roman"/>
          <w:b w:val="false"/>
          <w:i w:val="false"/>
          <w:color w:val="000000"/>
          <w:sz w:val="28"/>
        </w:rPr>
        <w:t>
      6. 7, 8 және 9-бағандарда есепті кезеңнен кейінгі айдың бірінші күніне мемлекеттік және жеке меншік өнім берушілер жасасқан шарттардың сомасы мың теңгемен көрсетіледі.</w:t>
      </w:r>
    </w:p>
    <w:p>
      <w:pPr>
        <w:spacing w:after="0"/>
        <w:ind w:left="0"/>
        <w:jc w:val="both"/>
      </w:pPr>
      <w:r>
        <w:rPr>
          <w:rFonts w:ascii="Times New Roman"/>
          <w:b w:val="false"/>
          <w:i w:val="false"/>
          <w:color w:val="000000"/>
          <w:sz w:val="28"/>
        </w:rPr>
        <w:t>
      7. 10, 11 және 12-бағандарда мемлекеттік және жеке меншік нысанындағы өнім берушілердің есепті кезеңнен кейінгі айдың бірінші күніне факт бойынша көрсеткен қызметтерінің сомасы мың теңгемен көрсетіледі.</w:t>
      </w:r>
    </w:p>
    <w:p>
      <w:pPr>
        <w:spacing w:after="0"/>
        <w:ind w:left="0"/>
        <w:jc w:val="both"/>
      </w:pPr>
      <w:r>
        <w:rPr>
          <w:rFonts w:ascii="Times New Roman"/>
          <w:b w:val="false"/>
          <w:i w:val="false"/>
          <w:color w:val="000000"/>
          <w:sz w:val="28"/>
        </w:rPr>
        <w:t>
      8. 13 және 14-бағандарда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9. 15-бағанда есепті кезеңнен кейінгі айдың бірінші күніне медициналық-санитариялық алғашқы көмек деңгейінде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10. 16 және 17-бағандарда есепті кезеңнен кейінгі айдың бірінші күніне медициналық-санитариялық алғашқы көмек деңгейінде медициналық көмек көрсететін мемлекеттік және жеке меншік нысанындағы берушілер (заңды тұлғалар) саны мәндерінің сомасы көрсетіледі.</w:t>
      </w:r>
    </w:p>
    <w:p>
      <w:pPr>
        <w:spacing w:after="0"/>
        <w:ind w:left="0"/>
        <w:jc w:val="both"/>
      </w:pPr>
      <w:r>
        <w:rPr>
          <w:rFonts w:ascii="Times New Roman"/>
          <w:b w:val="false"/>
          <w:i w:val="false"/>
          <w:color w:val="000000"/>
          <w:sz w:val="28"/>
        </w:rPr>
        <w:t>
      11. 18, 19 және 20-бағандарда алғашқы медициналық-санитариялық көмек деңгейінде медициналық көмек көрсететін қызметтер берушілердің жасалған шарттарының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12. 21, 22 және 23-бағандарда медициналық-санитариялық алғашқы көмек деңгейінде медициналық көмек көрсететін мемлекеттік және жеке меншік нысанындағы өнім берушілердің факт бойынша көрсеткен қызметтерінің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13. 24 және 25-бағандарда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14. 26-бағанда есептік кезеңнен кейінгі айдың бірінші күніне амбулаториялық жағдайларда мамандандырылған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15. 27 және 28-бағандарда есепті кезеңнен кейінгі айдың бірінші күніне амбулаториялық жағдайларда мамандандырылған медициналық көмек көрсететін мемлекеттік және жеке меншік нысанындағы қызметтер берушілер (заңды тұлғалар) саны мәндерінің сомасы көрсетіледі.</w:t>
      </w:r>
    </w:p>
    <w:p>
      <w:pPr>
        <w:spacing w:after="0"/>
        <w:ind w:left="0"/>
        <w:jc w:val="both"/>
      </w:pPr>
      <w:r>
        <w:rPr>
          <w:rFonts w:ascii="Times New Roman"/>
          <w:b w:val="false"/>
          <w:i w:val="false"/>
          <w:color w:val="000000"/>
          <w:sz w:val="28"/>
        </w:rPr>
        <w:t>
      16. 29, 30 және 31-бағандарда амбулаториялық жағдайларда мамандандырылған медициналық көмек көрсететін мемлекеттік және жеке меншік нысанындағы өнім берушілердің (заңды тұлғалардың) есепті кезеңнен кейінгі айдың бірінші күніне жасасқан шарттарының сомасы көрсетіледі.</w:t>
      </w:r>
    </w:p>
    <w:p>
      <w:pPr>
        <w:spacing w:after="0"/>
        <w:ind w:left="0"/>
        <w:jc w:val="both"/>
      </w:pPr>
      <w:r>
        <w:rPr>
          <w:rFonts w:ascii="Times New Roman"/>
          <w:b w:val="false"/>
          <w:i w:val="false"/>
          <w:color w:val="000000"/>
          <w:sz w:val="28"/>
        </w:rPr>
        <w:t>
      17. 32, 33 және 34-бағандарда амбулаториялық жағдайда мамандандырылған медициналық көмек көрсететін мемлекеттік және жеке меншік нысанындағы өнім берушілер көрсеткен қызметтердің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18. 35 және 36-бағандарда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19. 37-бағанда есепті кезеңнен кейінгі айдың бірінші күніне стационарды алмастыратын жағдайларда мамандандырылған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20. 38 және 39-бағандарда есепті кезеңнен кейінгі айдың бірінші күніне стационарды алмастыратын жағдайларда мамандандырылған медициналық көмек көрсететін мемлекеттік және жеке меншік нысанындағы берушілер (заңды тұлғалар) саны мәндерінің сомасы көрсетіледі.</w:t>
      </w:r>
    </w:p>
    <w:p>
      <w:pPr>
        <w:spacing w:after="0"/>
        <w:ind w:left="0"/>
        <w:jc w:val="both"/>
      </w:pPr>
      <w:r>
        <w:rPr>
          <w:rFonts w:ascii="Times New Roman"/>
          <w:b w:val="false"/>
          <w:i w:val="false"/>
          <w:color w:val="000000"/>
          <w:sz w:val="28"/>
        </w:rPr>
        <w:t>
      21. 40, 41 және 42-бағандарда есепті кезеңнен кейінгі айдың бірінші күніне стационарды алмастыратын жағдайларда мамандандырылған медициналық көмек көрсететін өнім берушілердің жасасқан шарттарының сомасы мың теңгемен көрсетіледі.</w:t>
      </w:r>
    </w:p>
    <w:p>
      <w:pPr>
        <w:spacing w:after="0"/>
        <w:ind w:left="0"/>
        <w:jc w:val="both"/>
      </w:pPr>
      <w:r>
        <w:rPr>
          <w:rFonts w:ascii="Times New Roman"/>
          <w:b w:val="false"/>
          <w:i w:val="false"/>
          <w:color w:val="000000"/>
          <w:sz w:val="28"/>
        </w:rPr>
        <w:t>
      22. 43, 44 және 45-бағандарда есепті кезеңнен кейінгі айдың бірінші күніне стационарды алмастыратын жағдайларда мамандандырылған медициналық көмек көрсететін мемлекеттік және жеке меншік нысанындағы өнім берушілердің факті бойынша көрсеткен қызметтерінің сомасы мың теңгемен көрсетіледі.</w:t>
      </w:r>
    </w:p>
    <w:p>
      <w:pPr>
        <w:spacing w:after="0"/>
        <w:ind w:left="0"/>
        <w:jc w:val="both"/>
      </w:pPr>
      <w:r>
        <w:rPr>
          <w:rFonts w:ascii="Times New Roman"/>
          <w:b w:val="false"/>
          <w:i w:val="false"/>
          <w:color w:val="000000"/>
          <w:sz w:val="28"/>
        </w:rPr>
        <w:t>
      23. 46 және 47-бағандарда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24. 48-бағанда есепті кезеңнен кейінгі айдың бірінші күніне стационарлық жағдайларда мамандандырылған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25. 49 және 50-бағандарда есепті кезеңнен кейінгі айдың бірінші күніне стационарлық жағдайларда мамандандырылған медициналық көмек көрсететін мемлекеттік және жеке меншік нысанындағы берушілер (заңды тұлғалар) санының мәндерінің сомасы көрсетіледі.</w:t>
      </w:r>
    </w:p>
    <w:p>
      <w:pPr>
        <w:spacing w:after="0"/>
        <w:ind w:left="0"/>
        <w:jc w:val="both"/>
      </w:pPr>
      <w:r>
        <w:rPr>
          <w:rFonts w:ascii="Times New Roman"/>
          <w:b w:val="false"/>
          <w:i w:val="false"/>
          <w:color w:val="000000"/>
          <w:sz w:val="28"/>
        </w:rPr>
        <w:t>
      26. 51, 52 және 53-бағандарда стационарлық жағдайда мамандандырылған медициналық көмек көрсететін мемлекеттік және жеке меншік нысанындағы өнім берушілермен жасалған шарттардың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27. 54, 55 және 56-бағандарда есепті кезеңнен кейінгі айдың бірінші күніне факті бойынша стационарлық жағдайда мамандандырылған медициналық көмек көрсететін өнім берушілер көрсеткен қызметтердің жалпы сомасы мың теңгемен көрсетіледі.</w:t>
      </w:r>
    </w:p>
    <w:p>
      <w:pPr>
        <w:spacing w:after="0"/>
        <w:ind w:left="0"/>
        <w:jc w:val="both"/>
      </w:pPr>
      <w:r>
        <w:rPr>
          <w:rFonts w:ascii="Times New Roman"/>
          <w:b w:val="false"/>
          <w:i w:val="false"/>
          <w:color w:val="000000"/>
          <w:sz w:val="28"/>
        </w:rPr>
        <w:t>
      28. 57 және 58-бағандарда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29. 59-бағанда есепті кезеңнен кейінгі айдың бірінші күніне паллиативтік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30. 60 және 61-бағандарда есепті кезеңнен кейінгі айдың бірінші күніне стационарлық жағдайларда мамандандырылған медициналық көмек көрсететін мемлекеттік және жеке меншік нысанындағы берушілер (заңды тұлғалар) саны мәндерінің сомасы көрсетіледі.</w:t>
      </w:r>
    </w:p>
    <w:p>
      <w:pPr>
        <w:spacing w:after="0"/>
        <w:ind w:left="0"/>
        <w:jc w:val="both"/>
      </w:pPr>
      <w:r>
        <w:rPr>
          <w:rFonts w:ascii="Times New Roman"/>
          <w:b w:val="false"/>
          <w:i w:val="false"/>
          <w:color w:val="000000"/>
          <w:sz w:val="28"/>
        </w:rPr>
        <w:t>
      31. 62, 63 және 64-бағандарда стационарлық жағдайларда мамандандырылған медициналық көмек көрсететін мемлекеттік және жеке меншік нысанындағы өнім берушілермен жасалған шарттардың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32. 65, 66 және 67-бағандарда есепті кезеңнен кейінгі айдың бірінші күніне стационарлық жағдайда мамандандырылған медициналық көмек көрсететін өнім берушілер факті бойынша мың теңгемен көрсеткен қызметтердің сомасы көрсетіледі.</w:t>
      </w:r>
    </w:p>
    <w:p>
      <w:pPr>
        <w:spacing w:after="0"/>
        <w:ind w:left="0"/>
        <w:jc w:val="both"/>
      </w:pPr>
      <w:r>
        <w:rPr>
          <w:rFonts w:ascii="Times New Roman"/>
          <w:b w:val="false"/>
          <w:i w:val="false"/>
          <w:color w:val="000000"/>
          <w:sz w:val="28"/>
        </w:rPr>
        <w:t>
      33. 68 және 69-бағандарда жасалған шарттар сомасынан көрсетілген қызметтердің нақты сомасының орындалу пайызы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47" w:id="2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bookmarkEnd w:id="2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5/3-ТМККК (ММПАУ)</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431"/>
        <w:gridCol w:w="2650"/>
        <w:gridCol w:w="3223"/>
        <w:gridCol w:w="1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адам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адам</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9"/>
        <w:gridCol w:w="2810"/>
        <w:gridCol w:w="450"/>
        <w:gridCol w:w="2890"/>
        <w:gridCol w:w="2890"/>
        <w:gridCol w:w="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алғашқы медициналық-санитариялық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01 "____" арналған жоспар, мың теңге</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01 "____" арналған факт, мың теңге</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01 "____" арналған жоспар, мың теңге</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01 "____" арналған факт, мың теңге</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6"/>
        <w:gridCol w:w="2846"/>
        <w:gridCol w:w="456"/>
        <w:gridCol w:w="2847"/>
        <w:gridCol w:w="2848"/>
        <w:gridCol w:w="4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шұғылдықтың 4 (төртінші) санатындағы шақыруларға қызмет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фенилаланин аз өнімдермен қамтамасыз ету</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01 "____" арналған жоспар, мың теңге</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01 "____" арналған факт, мың теңге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01 "____" арналған жоспар, мың теңге</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_ жылғы 01 "____" арналған факт, мың теңге</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консультативно-диагностическая помощь (комплекс КДУ на 1 прикрепленного жителя)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ауруханалардың жанындағы тері-венерологиялық диспансерлердегі және/немесе бөлімшелердегі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9" w:id="23"/>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амбулаториялық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2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8 және 26-бағандар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10 және 29-бағандар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xml:space="preserve">
      7. 7 және 9-бағандарда есепті кезеңнен кейінгі айдың бірінші күніне тиісінше жоспар және факт бойынша Медициналық-санитариялық алғашқы көмек көрсететін ұйымдарға бекітілген халық саны көрсетіледі. </w:t>
      </w:r>
    </w:p>
    <w:p>
      <w:pPr>
        <w:spacing w:after="0"/>
        <w:ind w:left="0"/>
        <w:jc w:val="both"/>
      </w:pPr>
      <w:r>
        <w:rPr>
          <w:rFonts w:ascii="Times New Roman"/>
          <w:b w:val="false"/>
          <w:i w:val="false"/>
          <w:color w:val="000000"/>
          <w:sz w:val="28"/>
        </w:rPr>
        <w:t>
      8. 8 және 10-бағандарда есепті кезеңнен кейінгі айдың бірінші күніне тиісінше жоспар және факт бойынша бастапқы медициналық-санитариялық көмек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9. 11-бағанда 10-бағандағы мәндердің 8-бағандағы мәндерден ауытқуы мың теңгемен көрсетіледі.</w:t>
      </w:r>
    </w:p>
    <w:p>
      <w:pPr>
        <w:spacing w:after="0"/>
        <w:ind w:left="0"/>
        <w:jc w:val="both"/>
      </w:pPr>
      <w:r>
        <w:rPr>
          <w:rFonts w:ascii="Times New Roman"/>
          <w:b w:val="false"/>
          <w:i w:val="false"/>
          <w:color w:val="000000"/>
          <w:sz w:val="28"/>
        </w:rPr>
        <w:t>
      10. 12 және 13-бағандарда есепті кезеңнен кейінгі айдың бірінші күніне тиісінше жоспар және факт бойынша кешенді жан басына шаққандағы норматив бойынша бастапқы медициналық-санитариялық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11. 14-бағанда 13-бағандағы мәндердің 12-бағандағы мәндерден ауытқуы мың теңгемен көрсетіледі.</w:t>
      </w:r>
    </w:p>
    <w:p>
      <w:pPr>
        <w:spacing w:after="0"/>
        <w:ind w:left="0"/>
        <w:jc w:val="both"/>
      </w:pPr>
      <w:r>
        <w:rPr>
          <w:rFonts w:ascii="Times New Roman"/>
          <w:b w:val="false"/>
          <w:i w:val="false"/>
          <w:color w:val="000000"/>
          <w:sz w:val="28"/>
        </w:rPr>
        <w:t>
      12. 15 және 16-бағандарда есепті кезеңнен кейінгі айдың бірінші күніне тиісінше жоспар және факт бойынша жан басына шаққандағы нормативтің ынталандырушы компонентіне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13. 17-бағанда 16-бағандағы мәндердің 15-бағандағы мәндерден ауытқуы мың теңгемен көрсетіледі.</w:t>
      </w:r>
    </w:p>
    <w:p>
      <w:pPr>
        <w:spacing w:after="0"/>
        <w:ind w:left="0"/>
        <w:jc w:val="both"/>
      </w:pPr>
      <w:r>
        <w:rPr>
          <w:rFonts w:ascii="Times New Roman"/>
          <w:b w:val="false"/>
          <w:i w:val="false"/>
          <w:color w:val="000000"/>
          <w:sz w:val="28"/>
        </w:rPr>
        <w:t>
      14. 18 және 19-бағандарда тиісінше есепті кезеңнен кейінгі айдың бірінші күніне жоспар және факт бойынша шұғылдықтың 4 (төртінші) санатындағы шақыруларға қызмет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15. 20-бағанда 19-бағандағы мәндердің 18-бағандағы мәндерден ауытқуы мың теңгемен көрсетіледі.</w:t>
      </w:r>
    </w:p>
    <w:p>
      <w:pPr>
        <w:spacing w:after="0"/>
        <w:ind w:left="0"/>
        <w:jc w:val="both"/>
      </w:pPr>
      <w:r>
        <w:rPr>
          <w:rFonts w:ascii="Times New Roman"/>
          <w:b w:val="false"/>
          <w:i w:val="false"/>
          <w:color w:val="000000"/>
          <w:sz w:val="28"/>
        </w:rPr>
        <w:t>
      16. 21 және 22-бағандарда есепті кезеңнен кейінгі айдың бірінші күніне тиісінше жоспар және факт бойынша емдік ақуызы төмен өнімдермен және фенилаланин мөлшері төмен өнімдермен қамтамасыз етуге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17. 23-бағанда 22-бағандағы мәндердің 21-бағандағы мәндерден ауытқуы мың теңгемен көрсетіледі.</w:t>
      </w:r>
    </w:p>
    <w:p>
      <w:pPr>
        <w:spacing w:after="0"/>
        <w:ind w:left="0"/>
        <w:jc w:val="both"/>
      </w:pPr>
      <w:r>
        <w:rPr>
          <w:rFonts w:ascii="Times New Roman"/>
          <w:b w:val="false"/>
          <w:i w:val="false"/>
          <w:color w:val="000000"/>
          <w:sz w:val="28"/>
        </w:rPr>
        <w:t>
      18. 24 және 27-бағандарда жоспар және факт бойынша тиісінше есепті кезеңнен кейінгі айдың бірінші күніне амбулаториялық жағдайларда мамандандырылған медициналық көмектің саны көрсетіледі.</w:t>
      </w:r>
    </w:p>
    <w:p>
      <w:pPr>
        <w:spacing w:after="0"/>
        <w:ind w:left="0"/>
        <w:jc w:val="both"/>
      </w:pPr>
      <w:r>
        <w:rPr>
          <w:rFonts w:ascii="Times New Roman"/>
          <w:b w:val="false"/>
          <w:i w:val="false"/>
          <w:color w:val="000000"/>
          <w:sz w:val="28"/>
        </w:rPr>
        <w:t>
      19. 25 және 28-бағандарда жоспар және факт бойынша тиісінше, есепті кезеңнен кейінгі айдың бірінші күніне амбулаториялық жағдайда мамандандырылған медициналық көмектің теңгемен орташа құны көрсетіледі.</w:t>
      </w:r>
    </w:p>
    <w:p>
      <w:pPr>
        <w:spacing w:after="0"/>
        <w:ind w:left="0"/>
        <w:jc w:val="both"/>
      </w:pPr>
      <w:r>
        <w:rPr>
          <w:rFonts w:ascii="Times New Roman"/>
          <w:b w:val="false"/>
          <w:i w:val="false"/>
          <w:color w:val="000000"/>
          <w:sz w:val="28"/>
        </w:rPr>
        <w:t>
      20. 26 және 29-бағандарда тиісінше есепті кезеңнен кейінгі айдың бірінші күніне жоспар және факт бойынша амбулаториялық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21. 30-бағанда 29-бағандағы мәндердің 26-бағандағы мәндерден ауытқуы мың теңгемен көрсетіледі.</w:t>
      </w:r>
    </w:p>
    <w:p>
      <w:pPr>
        <w:spacing w:after="0"/>
        <w:ind w:left="0"/>
        <w:jc w:val="both"/>
      </w:pPr>
      <w:r>
        <w:rPr>
          <w:rFonts w:ascii="Times New Roman"/>
          <w:b w:val="false"/>
          <w:i w:val="false"/>
          <w:color w:val="000000"/>
          <w:sz w:val="28"/>
        </w:rPr>
        <w:t>
      22. 31 және 34-бағандарда жоспар және факт бойынша тиісінше есепті кезеңнен кейінгі айдың бірінші күніне консультациялық-диагностикалық көмектің саны (1 тіркелген тұрғынға консультациялық-диагностикалық қызмет кешені) көрсетіледі.</w:t>
      </w:r>
    </w:p>
    <w:p>
      <w:pPr>
        <w:spacing w:after="0"/>
        <w:ind w:left="0"/>
        <w:jc w:val="both"/>
      </w:pPr>
      <w:r>
        <w:rPr>
          <w:rFonts w:ascii="Times New Roman"/>
          <w:b w:val="false"/>
          <w:i w:val="false"/>
          <w:color w:val="000000"/>
          <w:sz w:val="28"/>
        </w:rPr>
        <w:t>
      23. 32 және 35-бағандарда консультациялық-диагностикалық көмектің (бекітілген 1 тұрғынға консультациялық-диагностикалық қызмет кешені)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24. 33 және 34-бағандарда есептік кезеңнен кейінгі айдың бірінші күніне тиісінше жоспар және факт бойынша консультациялық-диагностикалық көмек көрсеткені үшін (бекітілген 1 тұрғынға консультациялық-диагностикалық қызмет кешені)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25. 37-бағанда 36-бағандағы мәндердің 33-бағандағы мәндерден ауытқуы мың теңгемен көрсетіледі.</w:t>
      </w:r>
    </w:p>
    <w:p>
      <w:pPr>
        <w:spacing w:after="0"/>
        <w:ind w:left="0"/>
        <w:jc w:val="both"/>
      </w:pPr>
      <w:r>
        <w:rPr>
          <w:rFonts w:ascii="Times New Roman"/>
          <w:b w:val="false"/>
          <w:i w:val="false"/>
          <w:color w:val="000000"/>
          <w:sz w:val="28"/>
        </w:rPr>
        <w:t>
      26. 38 және 41-бағандарда есепті кезеңнен кейінгі айдың бірінші күніне жоспар және факт бойынша арнайы автокөлік базасындағы жылжымалы медициналық кешендер қызметтерінің саны көрсетіледі.</w:t>
      </w:r>
    </w:p>
    <w:p>
      <w:pPr>
        <w:spacing w:after="0"/>
        <w:ind w:left="0"/>
        <w:jc w:val="both"/>
      </w:pPr>
      <w:r>
        <w:rPr>
          <w:rFonts w:ascii="Times New Roman"/>
          <w:b w:val="false"/>
          <w:i w:val="false"/>
          <w:color w:val="000000"/>
          <w:sz w:val="28"/>
        </w:rPr>
        <w:t>
      27. 39 және 42-бағандарда арнайы автокөлік базасындағы жылжымалы медициналық кешендер қызметтерінің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28. 40 және 43-бағандарда жоспар және факт бойынша тиісінше есепті кезеңнен кейінгі айдың бірінші күніне арнайы автокөлік базасында жылжымалы медициналық кешендердің қызметтерін көрсету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29. 44-бағанда 43-бағандағы мәндердің 40-бағандағы мәндерден ауытқуы мың теңгемен көрсетіледі.</w:t>
      </w:r>
    </w:p>
    <w:p>
      <w:pPr>
        <w:spacing w:after="0"/>
        <w:ind w:left="0"/>
        <w:jc w:val="both"/>
      </w:pPr>
      <w:r>
        <w:rPr>
          <w:rFonts w:ascii="Times New Roman"/>
          <w:b w:val="false"/>
          <w:i w:val="false"/>
          <w:color w:val="000000"/>
          <w:sz w:val="28"/>
        </w:rPr>
        <w:t>
      30. 45 және 48-бағандарда теміржол көлігі базасындағы жылжымалы медициналық кешендер қызметтерінің жоспар мен факт бойынша тиісінше есепті кезеңнен кейінгі айдың бірінші күніне саны көрсетіледі.</w:t>
      </w:r>
    </w:p>
    <w:p>
      <w:pPr>
        <w:spacing w:after="0"/>
        <w:ind w:left="0"/>
        <w:jc w:val="both"/>
      </w:pPr>
      <w:r>
        <w:rPr>
          <w:rFonts w:ascii="Times New Roman"/>
          <w:b w:val="false"/>
          <w:i w:val="false"/>
          <w:color w:val="000000"/>
          <w:sz w:val="28"/>
        </w:rPr>
        <w:t>
      31. 46 және 49-бағандарда теміржол көлігі базасындағы жылжымалы медициналық кешендер қызметтерінің орташа құны жоспар мен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32. 47 және 50-бағандарда есепті кезеңнен кейінгі айдың бірінші күніне жоспар және факт бойынша теміржол көлігі базасында жылжымалы медициналық кешендердің қызметтерін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33. 51-бағанда 50-бағандағы мәндердің 47-бағандағы мәндерден ауытқуы мың теңгемен көрсетіледі.</w:t>
      </w:r>
    </w:p>
    <w:p>
      <w:pPr>
        <w:spacing w:after="0"/>
        <w:ind w:left="0"/>
        <w:jc w:val="both"/>
      </w:pPr>
      <w:r>
        <w:rPr>
          <w:rFonts w:ascii="Times New Roman"/>
          <w:b w:val="false"/>
          <w:i w:val="false"/>
          <w:color w:val="000000"/>
          <w:sz w:val="28"/>
        </w:rPr>
        <w:t>
      34. 52 және 55-бағандарда есепті кезеңнен кейінгі айдың бірінші күніне тиісінше жоспар және факт бойынша травматологиялық пункттердегі қызметтердің саны көрсетіледі.</w:t>
      </w:r>
    </w:p>
    <w:p>
      <w:pPr>
        <w:spacing w:after="0"/>
        <w:ind w:left="0"/>
        <w:jc w:val="both"/>
      </w:pPr>
      <w:r>
        <w:rPr>
          <w:rFonts w:ascii="Times New Roman"/>
          <w:b w:val="false"/>
          <w:i w:val="false"/>
          <w:color w:val="000000"/>
          <w:sz w:val="28"/>
        </w:rPr>
        <w:t>
      35. 53 және 56-бағандарда есепті кезеңнен кейінгі айдың бірінші күніне тиісінше жоспар және факт бойынша травматологиялық пункттердегі қызметтердің орташа құны теңгемен көрсетіледі.</w:t>
      </w:r>
    </w:p>
    <w:p>
      <w:pPr>
        <w:spacing w:after="0"/>
        <w:ind w:left="0"/>
        <w:jc w:val="both"/>
      </w:pPr>
      <w:r>
        <w:rPr>
          <w:rFonts w:ascii="Times New Roman"/>
          <w:b w:val="false"/>
          <w:i w:val="false"/>
          <w:color w:val="000000"/>
          <w:sz w:val="28"/>
        </w:rPr>
        <w:t>
      36. 54 және 57-бағандарда есепті кезеңнен кейінгі айдың бірінші күніне тиісінше жоспар және факт бойынша травматологиялық пункттерде қызмет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37. 58-бағанда 57-бағандағы мәндердің 54-бағандағы мәндерден ауытқуы мың теңгемен көрсетіледі.</w:t>
      </w:r>
    </w:p>
    <w:p>
      <w:pPr>
        <w:spacing w:after="0"/>
        <w:ind w:left="0"/>
        <w:jc w:val="both"/>
      </w:pPr>
      <w:r>
        <w:rPr>
          <w:rFonts w:ascii="Times New Roman"/>
          <w:b w:val="false"/>
          <w:i w:val="false"/>
          <w:color w:val="000000"/>
          <w:sz w:val="28"/>
        </w:rPr>
        <w:t>
      38. 59 және 62-бағандарда жоспар және факт бойынша тиісінше есепті кезеңнен кейінгі айдың бірінші күніне тері-венерологиялық диспансерлерде және/немесе көп бейінді ауруханалар жанындағы бөлімшелерде көрсетілетін қызметтер саны көрсетіледі.</w:t>
      </w:r>
    </w:p>
    <w:p>
      <w:pPr>
        <w:spacing w:after="0"/>
        <w:ind w:left="0"/>
        <w:jc w:val="both"/>
      </w:pPr>
      <w:r>
        <w:rPr>
          <w:rFonts w:ascii="Times New Roman"/>
          <w:b w:val="false"/>
          <w:i w:val="false"/>
          <w:color w:val="000000"/>
          <w:sz w:val="28"/>
        </w:rPr>
        <w:t>
      39. 60 және 63-бағандарда көп бейінді ауруханалар жанындағы тері-венерологиялық диспансерлерде және/немесе бөлімшелерде көрсетілетін қызметтердің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40. 61 және 64-бағандарда есепті кезеңнен кейінгі айдың бірінші күніне тиісінше жоспар және факт бойынша көп бейінді ауруханалардың жанындағы тері-венерологиялық диспансерлерде және/немесе бөлімшелерде қызметтер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41. 65-бағанда 64-бағандағы мәндердің 61-бағандағы мәндерден ауытқуы мың теңгемен көрсетіледі.</w:t>
      </w:r>
    </w:p>
    <w:p>
      <w:pPr>
        <w:spacing w:after="0"/>
        <w:ind w:left="0"/>
        <w:jc w:val="both"/>
      </w:pPr>
      <w:r>
        <w:rPr>
          <w:rFonts w:ascii="Times New Roman"/>
          <w:b w:val="false"/>
          <w:i w:val="false"/>
          <w:color w:val="000000"/>
          <w:sz w:val="28"/>
        </w:rPr>
        <w:t>
      42. 66 және 69-бағандарда есепті кезеңнен кейінгі айдың бірінші күніне тиісінше жоспар мен факт бойынша республикалық денсаулық сақтау ұйымдарындағы қызметтердің саны көрсетіледі.</w:t>
      </w:r>
    </w:p>
    <w:p>
      <w:pPr>
        <w:spacing w:after="0"/>
        <w:ind w:left="0"/>
        <w:jc w:val="both"/>
      </w:pPr>
      <w:r>
        <w:rPr>
          <w:rFonts w:ascii="Times New Roman"/>
          <w:b w:val="false"/>
          <w:i w:val="false"/>
          <w:color w:val="000000"/>
          <w:sz w:val="28"/>
        </w:rPr>
        <w:t>
      43. 67 және 70-бағандарда есепті кезеңнен кейінгі айдың бірінші күніне тиісінше жоспар мен факт бойынша республикалық денсаулық сақтау ұйымдарындағы қызметтердің орташа құны теңгемен көрсетіледі.</w:t>
      </w:r>
    </w:p>
    <w:p>
      <w:pPr>
        <w:spacing w:after="0"/>
        <w:ind w:left="0"/>
        <w:jc w:val="both"/>
      </w:pPr>
      <w:r>
        <w:rPr>
          <w:rFonts w:ascii="Times New Roman"/>
          <w:b w:val="false"/>
          <w:i w:val="false"/>
          <w:color w:val="000000"/>
          <w:sz w:val="28"/>
        </w:rPr>
        <w:t>
      44. 68 және 71-бағандарда есепті кезеңнен кейінгі айдың бірінші күніне тиісінше жоспар және факт бойынша республикалық денсаулық сақтау ұйымдарында қызметтер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45. 72-бағанда 71-бағандағы мәндердің 69-бағандағы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51" w:id="24"/>
    <w:p>
      <w:pPr>
        <w:spacing w:after="0"/>
        <w:ind w:left="0"/>
        <w:jc w:val="left"/>
      </w:pPr>
      <w:r>
        <w:rPr>
          <w:rFonts w:ascii="Times New Roman"/>
          <w:b/>
          <w:i w:val="false"/>
          <w:color w:val="000000"/>
        </w:rPr>
        <w:t xml:space="preserve">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стационарды алмастыратын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bookmarkEnd w:id="2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5/4-ТМККК (ЖММК)</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w:t>
      </w:r>
    </w:p>
    <w:p>
      <w:pPr>
        <w:spacing w:after="0"/>
        <w:ind w:left="0"/>
        <w:jc w:val="both"/>
      </w:pPr>
      <w:r>
        <w:rPr>
          <w:rFonts w:ascii="Times New Roman"/>
          <w:b w:val="false"/>
          <w:i w:val="false"/>
          <w:color w:val="000000"/>
          <w:sz w:val="28"/>
        </w:rPr>
        <w:t>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ақы төлеу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997"/>
        <w:gridCol w:w="3180"/>
        <w:gridCol w:w="2694"/>
        <w:gridCol w:w="1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431"/>
        <w:gridCol w:w="2935"/>
        <w:gridCol w:w="2938"/>
        <w:gridCol w:w="1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 бірлік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 бірлік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431"/>
        <w:gridCol w:w="2935"/>
        <w:gridCol w:w="2938"/>
        <w:gridCol w:w="1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 бірлік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 бірлік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431"/>
        <w:gridCol w:w="2940"/>
        <w:gridCol w:w="2933"/>
        <w:gridCol w:w="1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перитонеалдық гемодиализ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 бірлік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 бірлік.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53" w:id="25"/>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стационарды алмастыратын жағдайларда мамандандырылған медициналық көмек көрсету бойынша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2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8 және 13-бағандар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10 және 15-бағандар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xml:space="preserve">
      7. 7 және 9-бағандарда есепті кезеңнен кейінгі айдың бірінші күніне жоспар мен факт бойынша стационарды алмастыратын жағдайларда мамандандырылған медициналық көмектің емделіп шыққан жағдайларының саны. </w:t>
      </w:r>
    </w:p>
    <w:p>
      <w:pPr>
        <w:spacing w:after="0"/>
        <w:ind w:left="0"/>
        <w:jc w:val="both"/>
      </w:pPr>
      <w:r>
        <w:rPr>
          <w:rFonts w:ascii="Times New Roman"/>
          <w:b w:val="false"/>
          <w:i w:val="false"/>
          <w:color w:val="000000"/>
          <w:sz w:val="28"/>
        </w:rPr>
        <w:t>
      8. 8 және 10-бағандарда есепті кезеңнен кейінгі айдың бірінші күніне тиісінше жоспар және факт бойынша стационарды алмастыратын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9. 11-бағанда 10-бағандағы мәндердің 8-бағандағы мәндерден ауытқуы мың теңгемен көрсетіледі.</w:t>
      </w:r>
    </w:p>
    <w:p>
      <w:pPr>
        <w:spacing w:after="0"/>
        <w:ind w:left="0"/>
        <w:jc w:val="both"/>
      </w:pPr>
      <w:r>
        <w:rPr>
          <w:rFonts w:ascii="Times New Roman"/>
          <w:b w:val="false"/>
          <w:i w:val="false"/>
          <w:color w:val="000000"/>
          <w:sz w:val="28"/>
        </w:rPr>
        <w:t>
      10. 12 және 14-бағандарда есепті кезеңнен кейінгі айдың бірінші күніне жоспар мен факт бойынша бағдарламалық диализ сеанстарының саны тиісінше.</w:t>
      </w:r>
    </w:p>
    <w:p>
      <w:pPr>
        <w:spacing w:after="0"/>
        <w:ind w:left="0"/>
        <w:jc w:val="both"/>
      </w:pPr>
      <w:r>
        <w:rPr>
          <w:rFonts w:ascii="Times New Roman"/>
          <w:b w:val="false"/>
          <w:i w:val="false"/>
          <w:color w:val="000000"/>
          <w:sz w:val="28"/>
        </w:rPr>
        <w:t>
      11. 13 және 15-бағандарда есепті кезеңнен кейінгі айдың бірінші күніне тиісінше жоспар және факт бойынша бағдарламалық диализ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12. 16-бағанда 15-бағандағы мәндердің 13-бағандағы мәндерден ауытқуы мың теңгемен көрсетіледі.</w:t>
      </w:r>
    </w:p>
    <w:p>
      <w:pPr>
        <w:spacing w:after="0"/>
        <w:ind w:left="0"/>
        <w:jc w:val="both"/>
      </w:pPr>
      <w:r>
        <w:rPr>
          <w:rFonts w:ascii="Times New Roman"/>
          <w:b w:val="false"/>
          <w:i w:val="false"/>
          <w:color w:val="000000"/>
          <w:sz w:val="28"/>
        </w:rPr>
        <w:t>
      13. 17 және 19-бағандарда жоспар және факт бойынша тиісінше, есепті кезеңнен кейінгі айдың бірінші күніне амбулаториялық гемодиализ сеанстарының саны.</w:t>
      </w:r>
    </w:p>
    <w:p>
      <w:pPr>
        <w:spacing w:after="0"/>
        <w:ind w:left="0"/>
        <w:jc w:val="both"/>
      </w:pPr>
      <w:r>
        <w:rPr>
          <w:rFonts w:ascii="Times New Roman"/>
          <w:b w:val="false"/>
          <w:i w:val="false"/>
          <w:color w:val="000000"/>
          <w:sz w:val="28"/>
        </w:rPr>
        <w:t>
      14. 18 және 20-бағандарда жоспар және факт бойынша тиісінше есепті кезеңнен кейінгі айдың бірінші күніне амбулаториялық гемодиализ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15. 21-бағанда 20-бағандағы мәндердің 18-бағандағы мәндерден ауытқуы мың теңгемен көрсетіледі.</w:t>
      </w:r>
    </w:p>
    <w:p>
      <w:pPr>
        <w:spacing w:after="0"/>
        <w:ind w:left="0"/>
        <w:jc w:val="both"/>
      </w:pPr>
      <w:r>
        <w:rPr>
          <w:rFonts w:ascii="Times New Roman"/>
          <w:b w:val="false"/>
          <w:i w:val="false"/>
          <w:color w:val="000000"/>
          <w:sz w:val="28"/>
        </w:rPr>
        <w:t>
      16. 22 және 24-бағандарда есепті кезеңнен кейінгі айдың бірінші күніне жоспар және факт бойынша перитонеалдық гемодиализ сеанстарының саны.</w:t>
      </w:r>
    </w:p>
    <w:p>
      <w:pPr>
        <w:spacing w:after="0"/>
        <w:ind w:left="0"/>
        <w:jc w:val="both"/>
      </w:pPr>
      <w:r>
        <w:rPr>
          <w:rFonts w:ascii="Times New Roman"/>
          <w:b w:val="false"/>
          <w:i w:val="false"/>
          <w:color w:val="000000"/>
          <w:sz w:val="28"/>
        </w:rPr>
        <w:t>
      17. 23 және 25-бағандарда есепті кезеңнен кейінгі айдың бірінші күніне тиісінше жоспар және факт бойынша перитонеалдық гемодиализ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18. 26-бағанда 25-бағандағы мәндердің 23-бағандағы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56" w:id="26"/>
    <w:p>
      <w:pPr>
        <w:spacing w:after="0"/>
        <w:ind w:left="0"/>
        <w:jc w:val="left"/>
      </w:pPr>
      <w:r>
        <w:rPr>
          <w:rFonts w:ascii="Times New Roman"/>
          <w:b/>
          <w:i w:val="false"/>
          <w:color w:val="000000"/>
        </w:rPr>
        <w:t xml:space="preserve"> Әлеуметтік мәні бар ауруларды қоспағанда, әлеуметтік медициналық сақтандыру қорының тегін медициналық көмектің кепілдік берілген көлемі шеңберінде стационарлық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w:t>
      </w:r>
    </w:p>
    <w:bookmarkEnd w:id="2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5/5-ТМККК (ЖМК)</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қызметтерге ақы төлеу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1997"/>
        <w:gridCol w:w="3180"/>
        <w:gridCol w:w="2694"/>
        <w:gridCol w:w="1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стационарлық жағдайларда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29"/>
        <w:gridCol w:w="3180"/>
        <w:gridCol w:w="2694"/>
        <w:gridCol w:w="1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29"/>
        <w:gridCol w:w="3180"/>
        <w:gridCol w:w="2694"/>
        <w:gridCol w:w="1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мамандандырылған медициналық көмек ауыл халқына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428"/>
        <w:gridCol w:w="2941"/>
        <w:gridCol w:w="2933"/>
        <w:gridCol w:w="1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бірлік.</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29"/>
        <w:gridCol w:w="3180"/>
        <w:gridCol w:w="2694"/>
        <w:gridCol w:w="15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29"/>
        <w:gridCol w:w="3384"/>
        <w:gridCol w:w="2489"/>
        <w:gridCol w:w="1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науқастарға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58" w:id="27"/>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стационарлық жағдайларда мамандандырылған медициналық көмек көрсету бойынша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2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8, 13,18, 23, 28, 33-бағандар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10, 15, 20, 25, 30, 35 мың теңгемен.</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9-бағандарда ауыл субъектілері жоспар және факт бойынша көрсететін стационарлық көмекті қоспағанда, тиісінше есепті кезеңнен кейінгі айдың бірінші күніне стационарлық жағдайларда мамандандырылған медициналық көмектің емделіп шыққан жағдайларының саны.</w:t>
      </w:r>
    </w:p>
    <w:p>
      <w:pPr>
        <w:spacing w:after="0"/>
        <w:ind w:left="0"/>
        <w:jc w:val="both"/>
      </w:pPr>
      <w:r>
        <w:rPr>
          <w:rFonts w:ascii="Times New Roman"/>
          <w:b w:val="false"/>
          <w:i w:val="false"/>
          <w:color w:val="000000"/>
          <w:sz w:val="28"/>
        </w:rPr>
        <w:t>
      8. 8 және 10-бағандарда есепті кезеңнен кейінгі айдың бірінші күніне тиісінше жоспар және факт бойынша ауыл субъектілері көрсететін стационарлық көмекті қоспағанда, стационарлық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9. 11-бағанда 10-бағандағы мәндердің 8-бағандағы мәндерден ауытқуы мың теңгемен көрсетіледі.</w:t>
      </w:r>
    </w:p>
    <w:p>
      <w:pPr>
        <w:spacing w:after="0"/>
        <w:ind w:left="0"/>
        <w:jc w:val="both"/>
      </w:pPr>
      <w:r>
        <w:rPr>
          <w:rFonts w:ascii="Times New Roman"/>
          <w:b w:val="false"/>
          <w:i w:val="false"/>
          <w:color w:val="000000"/>
          <w:sz w:val="28"/>
        </w:rPr>
        <w:t>
      10. 12 және 14-бағандарда қабылдау бөлімшелерінің жоспар және факт бойынша тиісінше есепті кезеңнен кейінгі айдың бірінші күніне емделген жағдайларының саны.</w:t>
      </w:r>
    </w:p>
    <w:p>
      <w:pPr>
        <w:spacing w:after="0"/>
        <w:ind w:left="0"/>
        <w:jc w:val="both"/>
      </w:pPr>
      <w:r>
        <w:rPr>
          <w:rFonts w:ascii="Times New Roman"/>
          <w:b w:val="false"/>
          <w:i w:val="false"/>
          <w:color w:val="000000"/>
          <w:sz w:val="28"/>
        </w:rPr>
        <w:t>
      11. 13 және 15-бағандарда қабылдау бөлімшелерінің есепті кезеңнен кейінгі айдың бірінші күніне тиісінше жоспар және факт бойынша қызмет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12. 16-бағанда 15-бағандағы мәндердің 13-бағандағы мәндерден ауытқуы мың теңгемен көрсетіледі.</w:t>
      </w:r>
    </w:p>
    <w:p>
      <w:pPr>
        <w:spacing w:after="0"/>
        <w:ind w:left="0"/>
        <w:jc w:val="both"/>
      </w:pPr>
      <w:r>
        <w:rPr>
          <w:rFonts w:ascii="Times New Roman"/>
          <w:b w:val="false"/>
          <w:i w:val="false"/>
          <w:color w:val="000000"/>
          <w:sz w:val="28"/>
        </w:rPr>
        <w:t>
      13. 17 және 19-бағандарда жоспар мен факт бойынша тиісінше есепті кезеңнен кейінгі айдың бірінші күніне ауыл халқына стационарлық және стационарды алмастыратын жағдайлардағы мамандандырылған медициналық көмектің саны.</w:t>
      </w:r>
    </w:p>
    <w:p>
      <w:pPr>
        <w:spacing w:after="0"/>
        <w:ind w:left="0"/>
        <w:jc w:val="both"/>
      </w:pPr>
      <w:r>
        <w:rPr>
          <w:rFonts w:ascii="Times New Roman"/>
          <w:b w:val="false"/>
          <w:i w:val="false"/>
          <w:color w:val="000000"/>
          <w:sz w:val="28"/>
        </w:rPr>
        <w:t>
      14. 18 және 20-бағандарда есепті кезеңнен кейінгі айдың бірінші күніне тиісінше жоспар және факт бойынша ауыл халқына стационарлық және стационарды алмастыратын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15. 21-бағанда 20-бағандағы мәндердің 18-бағандағы мәндерден ауытқуы мың теңгемен көрсетіледі.</w:t>
      </w:r>
    </w:p>
    <w:p>
      <w:pPr>
        <w:spacing w:after="0"/>
        <w:ind w:left="0"/>
        <w:jc w:val="both"/>
      </w:pPr>
      <w:r>
        <w:rPr>
          <w:rFonts w:ascii="Times New Roman"/>
          <w:b w:val="false"/>
          <w:i w:val="false"/>
          <w:color w:val="000000"/>
          <w:sz w:val="28"/>
        </w:rPr>
        <w:t>
      16. 22 және 24-бағандарда жоспар және факт бойынша онкогематологиялық науқастарға тиісінше есепті кезеңнен кейінгі айдың бірінші күніне медициналық көмектің саны.</w:t>
      </w:r>
    </w:p>
    <w:p>
      <w:pPr>
        <w:spacing w:after="0"/>
        <w:ind w:left="0"/>
        <w:jc w:val="both"/>
      </w:pPr>
      <w:r>
        <w:rPr>
          <w:rFonts w:ascii="Times New Roman"/>
          <w:b w:val="false"/>
          <w:i w:val="false"/>
          <w:color w:val="000000"/>
          <w:sz w:val="28"/>
        </w:rPr>
        <w:t>
      17. 23 және 25-бағандарда жоспар және факт бойынша онкогематологиялық науқастарға медициналық көмек көрсеткені үшін тиісінше есепті кезеңнен кейінгі айдың бірінші күніне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18. 26-бағанда 25-бағандағы мәндердің 23-бағандағы мәндерден ауытқуы мың теңгемен көрсетіледі.</w:t>
      </w:r>
    </w:p>
    <w:p>
      <w:pPr>
        <w:spacing w:after="0"/>
        <w:ind w:left="0"/>
        <w:jc w:val="both"/>
      </w:pPr>
      <w:r>
        <w:rPr>
          <w:rFonts w:ascii="Times New Roman"/>
          <w:b w:val="false"/>
          <w:i w:val="false"/>
          <w:color w:val="000000"/>
          <w:sz w:val="28"/>
        </w:rPr>
        <w:t>
      19. 27 және 29-бағандарда жоспар және факт бойынша тиісінше есепті кезеңнен кейінгі айдың бірінші күніне жоғары технологиялық медициналық көмектің емделіп шыққан жағдайларының саны.</w:t>
      </w:r>
    </w:p>
    <w:p>
      <w:pPr>
        <w:spacing w:after="0"/>
        <w:ind w:left="0"/>
        <w:jc w:val="both"/>
      </w:pPr>
      <w:r>
        <w:rPr>
          <w:rFonts w:ascii="Times New Roman"/>
          <w:b w:val="false"/>
          <w:i w:val="false"/>
          <w:color w:val="000000"/>
          <w:sz w:val="28"/>
        </w:rPr>
        <w:t>
      20. 28 және 30-бағандарда есепті кезеңнен кейінгі айдың бірінші күніне тиісінше жоспар және факт бойынша жоғары технологиялық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21. 31-бағанда 30-бағандағы мәндердің 28-бағандағы мәндерден ауытқуы мың теңгемен көрсетіледі.</w:t>
      </w:r>
    </w:p>
    <w:p>
      <w:pPr>
        <w:spacing w:after="0"/>
        <w:ind w:left="0"/>
        <w:jc w:val="both"/>
      </w:pPr>
      <w:r>
        <w:rPr>
          <w:rFonts w:ascii="Times New Roman"/>
          <w:b w:val="false"/>
          <w:i w:val="false"/>
          <w:color w:val="000000"/>
          <w:sz w:val="28"/>
        </w:rPr>
        <w:t>
      22. 32 және 34-бағандарда жоспар және факт бойынша тиісінше есепті кезеңнен кейінгі айдың бірінші күніне инфекциялық аурулармен ауыратын науқастарға медициналық көмектің емделген жағдайларының саны.</w:t>
      </w:r>
    </w:p>
    <w:p>
      <w:pPr>
        <w:spacing w:after="0"/>
        <w:ind w:left="0"/>
        <w:jc w:val="both"/>
      </w:pPr>
      <w:r>
        <w:rPr>
          <w:rFonts w:ascii="Times New Roman"/>
          <w:b w:val="false"/>
          <w:i w:val="false"/>
          <w:color w:val="000000"/>
          <w:sz w:val="28"/>
        </w:rPr>
        <w:t>
      23. 33 және 35-бағандарда есепті кезеңнен кейінгі айдың бірінші күніне тиісінше жоспар және факт бойынша инфекциялық аурулармен ауыратын науқастарға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24. 36-бағанда 35-бағандағы мәндердің 33-бағандағы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61" w:id="28"/>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паллиативтік көмек көрсету бойынша көрсетілетін қызметтерге ақы төлеуге арналған трансферттерді пайдалануы туралы есеп</w:t>
      </w:r>
    </w:p>
    <w:bookmarkEnd w:id="2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5/6-ТМККК (ПП)</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257"/>
        <w:gridCol w:w="776"/>
        <w:gridCol w:w="956"/>
        <w:gridCol w:w="1689"/>
        <w:gridCol w:w="1124"/>
        <w:gridCol w:w="1155"/>
        <w:gridCol w:w="2041"/>
        <w:gridCol w:w="1357"/>
        <w:gridCol w:w="1214"/>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Төсек-күннің орташа құны,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Төсек-күннің орташа құны,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3" w:id="29"/>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паллиативтік көмек көрсету бойынша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2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2-бағанда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 және 7-бағандарда паллиативтік медициналық көмек бойынша төсек-күндер саны жоспар және факт бойынша тиісінше есепті кезеңнен кейінгі айдың бірінші күніне көрсетіледі.</w:t>
      </w:r>
    </w:p>
    <w:p>
      <w:pPr>
        <w:spacing w:after="0"/>
        <w:ind w:left="0"/>
        <w:jc w:val="both"/>
      </w:pPr>
      <w:r>
        <w:rPr>
          <w:rFonts w:ascii="Times New Roman"/>
          <w:b w:val="false"/>
          <w:i w:val="false"/>
          <w:color w:val="000000"/>
          <w:sz w:val="28"/>
        </w:rPr>
        <w:t>
      5. 5 және 8-бағандарда паллиативтік медициналық көмек бойынша төсек-күннің жоспар мен факт бойынша тиісінше есепті кезеңнен кейінгі айдың бірінші күніне орташа құны көрсетіледі.</w:t>
      </w:r>
    </w:p>
    <w:p>
      <w:pPr>
        <w:spacing w:after="0"/>
        <w:ind w:left="0"/>
        <w:jc w:val="both"/>
      </w:pPr>
      <w:r>
        <w:rPr>
          <w:rFonts w:ascii="Times New Roman"/>
          <w:b w:val="false"/>
          <w:i w:val="false"/>
          <w:color w:val="000000"/>
          <w:sz w:val="28"/>
        </w:rPr>
        <w:t>
      6. 6 және 9-бағандарда паллиативтік медициналық көмек үшін бөлінген және төлеуге қабылданған қаражат сомасы тиісінше есепті кезеңнен кейінгі айдың бірінші күніне жоспар мен факт бойынша мың теңгемен көрсетіледі.</w:t>
      </w:r>
    </w:p>
    <w:p>
      <w:pPr>
        <w:spacing w:after="0"/>
        <w:ind w:left="0"/>
        <w:jc w:val="both"/>
      </w:pPr>
      <w:r>
        <w:rPr>
          <w:rFonts w:ascii="Times New Roman"/>
          <w:b w:val="false"/>
          <w:i w:val="false"/>
          <w:color w:val="000000"/>
          <w:sz w:val="28"/>
        </w:rPr>
        <w:t>
      7. 10-бағанда 9-бағандағы мәндердің 6-бағандағы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12-қосымша </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66" w:id="30"/>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жедел медициналық көмек көрсету бойынша көрсетілетін қызметтерге және білікті мамандарды және (немесе) науқасты санитариялық көлікпен тасымалдауға байланысты көмекті төлеуге арналған трансферттерді пайдалануы туралы есеп</w:t>
      </w:r>
    </w:p>
    <w:bookmarkEnd w:id="3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5/7-ТМККК (БК)</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257"/>
        <w:gridCol w:w="776"/>
        <w:gridCol w:w="1386"/>
        <w:gridCol w:w="1689"/>
        <w:gridCol w:w="694"/>
        <w:gridCol w:w="1325"/>
        <w:gridCol w:w="3229"/>
        <w:gridCol w:w="1213"/>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803"/>
        <w:gridCol w:w="1528"/>
        <w:gridCol w:w="1849"/>
        <w:gridCol w:w="2179"/>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бойынша жедел медициналық көмек және білікті мамандарды және (немесе) науқасты санитариялық көлікпен тасымалдауға байланысты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 саны, адам</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587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68" w:id="31"/>
    <w:p>
      <w:pPr>
        <w:spacing w:after="0"/>
        <w:ind w:left="0"/>
        <w:jc w:val="left"/>
      </w:pPr>
      <w:r>
        <w:rPr>
          <w:rFonts w:ascii="Times New Roman"/>
          <w:b/>
          <w:i w:val="false"/>
          <w:color w:val="000000"/>
        </w:rPr>
        <w:t xml:space="preserve"> "Әлеуметтік медициналық сақтандыру қорының жедел медициналық көмек көрсету жөніндегі қызметтерге және білікті мамандарды және (немесе) науқасты санитариялық көлікпен тасымалдауға байланысты көмекті төлеуге арналған трансферттерді тегін медициналық көмектің кепілдік берілген көлемі шеңберінде пайдалануы туралы есеп" әкімшілік деректерді жинауға арналған нысанды толтыру бойынша түсіндірме</w:t>
      </w:r>
    </w:p>
    <w:bookmarkEnd w:id="3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11 және 16-бағандар бойынша мәндердің сомасы мың теңгемен көрсетіледі.</w:t>
      </w:r>
    </w:p>
    <w:p>
      <w:pPr>
        <w:spacing w:after="0"/>
        <w:ind w:left="0"/>
        <w:jc w:val="both"/>
      </w:pPr>
      <w:r>
        <w:rPr>
          <w:rFonts w:ascii="Times New Roman"/>
          <w:b w:val="false"/>
          <w:i w:val="false"/>
          <w:color w:val="000000"/>
          <w:sz w:val="28"/>
        </w:rPr>
        <w:t>
      5. 6-бағанда 14 және 17-бағандар бойынша мәндердің сомасы мың теңгемен көрсетіледі.</w:t>
      </w:r>
    </w:p>
    <w:p>
      <w:pPr>
        <w:spacing w:after="0"/>
        <w:ind w:left="0"/>
        <w:jc w:val="both"/>
      </w:pPr>
      <w:r>
        <w:rPr>
          <w:rFonts w:ascii="Times New Roman"/>
          <w:b w:val="false"/>
          <w:i w:val="false"/>
          <w:color w:val="000000"/>
          <w:sz w:val="28"/>
        </w:rPr>
        <w:t>
      6. 5 және 7-бағандарда жоспарға және фактілерге сәйкес есепті кезеңнен кейінгі айдың бірінші күніне бекітілген халық саны көрсетіледі.</w:t>
      </w:r>
    </w:p>
    <w:p>
      <w:pPr>
        <w:spacing w:after="0"/>
        <w:ind w:left="0"/>
        <w:jc w:val="both"/>
      </w:pPr>
      <w:r>
        <w:rPr>
          <w:rFonts w:ascii="Times New Roman"/>
          <w:b w:val="false"/>
          <w:i w:val="false"/>
          <w:color w:val="000000"/>
          <w:sz w:val="28"/>
        </w:rPr>
        <w:t>
      7. 8-бағанда 6-бағандағы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8. 9 және 12-бағандарда жоспар және факт бойынша тиісінше есепті кезеңнен кейінгі айдың бірінші күніне бекітілген халық саны көрсетіледі.</w:t>
      </w:r>
    </w:p>
    <w:p>
      <w:pPr>
        <w:spacing w:after="0"/>
        <w:ind w:left="0"/>
        <w:jc w:val="both"/>
      </w:pPr>
      <w:r>
        <w:rPr>
          <w:rFonts w:ascii="Times New Roman"/>
          <w:b w:val="false"/>
          <w:i w:val="false"/>
          <w:color w:val="000000"/>
          <w:sz w:val="28"/>
        </w:rPr>
        <w:t>
      9. 10 және 13-бағандарда жоспар және факт бойынша тиісінше есепті кезеңнен кейінгі айдың бірінші күніне жедел медициналық көмек көрсетуге арналған жан басына шаққандағы норматив теңгемен көрсетіледі.</w:t>
      </w:r>
    </w:p>
    <w:p>
      <w:pPr>
        <w:spacing w:after="0"/>
        <w:ind w:left="0"/>
        <w:jc w:val="both"/>
      </w:pPr>
      <w:r>
        <w:rPr>
          <w:rFonts w:ascii="Times New Roman"/>
          <w:b w:val="false"/>
          <w:i w:val="false"/>
          <w:color w:val="000000"/>
          <w:sz w:val="28"/>
        </w:rPr>
        <w:t>
      10. 11 және 14-бағандарда жоспар және факт бойынша тиісінше есепті кезеңнен кейінгі айдың бірінші күніне жедел медициналық көмек және білікті мамандарды және (немесе) науқасты санитариялық көлікпен тасымалдауға байланысты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11. 15-бағанда 14-бағандағы мәндердің 11-бағандағы мәндерден ауытқуы мың теңгемен көрсетіледі.</w:t>
      </w:r>
    </w:p>
    <w:p>
      <w:pPr>
        <w:spacing w:after="0"/>
        <w:ind w:left="0"/>
        <w:jc w:val="both"/>
      </w:pPr>
      <w:r>
        <w:rPr>
          <w:rFonts w:ascii="Times New Roman"/>
          <w:b w:val="false"/>
          <w:i w:val="false"/>
          <w:color w:val="000000"/>
          <w:sz w:val="28"/>
        </w:rPr>
        <w:t>
      12. 16 және 17-бағандарда жоспар және факт бойынша тромболитикалық терапия көрсеткені үшін бөлінген және төлеуге қабылданған қаражат сомасы тиісінше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13. 18-бағанда 17-бағандағы мәндердің 16-бағандағы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13-қосымша </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71" w:id="32"/>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көрсетілетін қызметтерге ақы төлеуге арналған трансферттерді пайдалануы туралы есеп</w:t>
      </w:r>
    </w:p>
    <w:bookmarkEnd w:id="3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5/8-ТМККК (СҚА)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қызметке ақы төлеу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0"/>
        <w:gridCol w:w="6128"/>
        <w:gridCol w:w="15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 мың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кешенді тариф бойынша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936"/>
        <w:gridCol w:w="781"/>
        <w:gridCol w:w="2432"/>
        <w:gridCol w:w="2937"/>
        <w:gridCol w:w="7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(сәулелік терапия)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(химиотерапия)</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2936"/>
        <w:gridCol w:w="781"/>
        <w:gridCol w:w="2432"/>
        <w:gridCol w:w="2937"/>
        <w:gridCol w:w="7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ауыстыру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олардың еркін таңдау құқығын іске асыру кезіндегі медициналық көмек</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14"/>
        <w:gridCol w:w="1470"/>
        <w:gridCol w:w="1466"/>
        <w:gridCol w:w="782"/>
        <w:gridCol w:w="1217"/>
        <w:gridCol w:w="1214"/>
        <w:gridCol w:w="1471"/>
        <w:gridCol w:w="1467"/>
        <w:gridCol w:w="78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биоәртүрлеріне халықаралық телеконсультация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молекулалық-биологиялық диагностика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1214"/>
        <w:gridCol w:w="1470"/>
        <w:gridCol w:w="1466"/>
        <w:gridCol w:w="782"/>
        <w:gridCol w:w="1217"/>
        <w:gridCol w:w="1214"/>
        <w:gridCol w:w="1471"/>
        <w:gridCol w:w="1467"/>
        <w:gridCol w:w="78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мобильді бригадалардың паллиативтік көмегі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 (ПЭТ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587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медициналық-әлеуметтік көмек</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33"/>
        <w:gridCol w:w="734"/>
        <w:gridCol w:w="1047"/>
        <w:gridCol w:w="886"/>
        <w:gridCol w:w="886"/>
        <w:gridCol w:w="751"/>
        <w:gridCol w:w="2579"/>
        <w:gridCol w:w="3065"/>
        <w:gridCol w:w="752"/>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қоса алғанда, кешенді тариф бойынша туберкулезбен ауыратын адамдарға медициналық-әлеуметтік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дәрілік препараттармен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 мың теңге</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 мың теңге</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 бұзылулары (аурулары) бар адамдарға психикалық денсаулық саласындағы науқастарға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5874"/>
        <w:gridCol w:w="15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адамдарға медициналық-әлеуметтік көмек</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 адамдарға медициналық-әлеуметтік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кабинеттердің жұмысы (халықтың осал топтары үшін достық кабинеттерде)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орташа тізімдік саны, адам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
        <w:gridCol w:w="1166"/>
        <w:gridCol w:w="1412"/>
        <w:gridCol w:w="1408"/>
        <w:gridCol w:w="751"/>
        <w:gridCol w:w="2579"/>
        <w:gridCol w:w="3064"/>
        <w:gridCol w:w="7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зерттеп-қарау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 мың теңге</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 мың теңге</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қосымша </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әлеуметтік мәні бар аурулар кезінде медициналық көмек көрсету бойынша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6, 49, 64, 69-бағандар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8, 50, 67, 70-бағандар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8-бағандарда есепті кезеңнен кейінгі айдың бірінші күніне жоспар және факт бойынша онкологиялық науқастарға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9-бағанда 8-бағандағы мәндердің 7-бағандағы мәндерден ауытқуы мың теңгемен көрсетіледі.</w:t>
      </w:r>
    </w:p>
    <w:p>
      <w:pPr>
        <w:spacing w:after="0"/>
        <w:ind w:left="0"/>
        <w:jc w:val="both"/>
      </w:pPr>
      <w:r>
        <w:rPr>
          <w:rFonts w:ascii="Times New Roman"/>
          <w:b w:val="false"/>
          <w:i w:val="false"/>
          <w:color w:val="000000"/>
          <w:sz w:val="28"/>
        </w:rPr>
        <w:t>
      9. 10 және 13-бағандарда есепті кезеңнен кейінгі айдың бірінші күніне жоспар мен факт бойынша кешенді тариф бойынша онкологиялық науқастардың орташа тізімдік саны көрсетіледі.</w:t>
      </w:r>
    </w:p>
    <w:p>
      <w:pPr>
        <w:spacing w:after="0"/>
        <w:ind w:left="0"/>
        <w:jc w:val="both"/>
      </w:pPr>
      <w:r>
        <w:rPr>
          <w:rFonts w:ascii="Times New Roman"/>
          <w:b w:val="false"/>
          <w:i w:val="false"/>
          <w:color w:val="000000"/>
          <w:sz w:val="28"/>
        </w:rPr>
        <w:t>
      10. 11 және 14-бағандарда есепті кезеңнен кейінгі айдың бірінші күніне жоспар және факт бойынша теңгемен онкологиялық науқастар үшін кешенді тариф көрсетіледі.</w:t>
      </w:r>
    </w:p>
    <w:p>
      <w:pPr>
        <w:spacing w:after="0"/>
        <w:ind w:left="0"/>
        <w:jc w:val="both"/>
      </w:pPr>
      <w:r>
        <w:rPr>
          <w:rFonts w:ascii="Times New Roman"/>
          <w:b w:val="false"/>
          <w:i w:val="false"/>
          <w:color w:val="000000"/>
          <w:sz w:val="28"/>
        </w:rPr>
        <w:t>
      11. 12 және 15-бағандарда есепті кезеңнен кейінгі айдың бірінші күніне жоспар және факт бойынша кешенді тариф бойынша онкологиялық науқастарға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12. 16-бағанда 15-бағандағы мәндердің 12-бағандағы мәндерден ауытқуы мың теңгемен көрсетіледі.</w:t>
      </w:r>
    </w:p>
    <w:p>
      <w:pPr>
        <w:spacing w:after="0"/>
        <w:ind w:left="0"/>
        <w:jc w:val="both"/>
      </w:pPr>
      <w:r>
        <w:rPr>
          <w:rFonts w:ascii="Times New Roman"/>
          <w:b w:val="false"/>
          <w:i w:val="false"/>
          <w:color w:val="000000"/>
          <w:sz w:val="28"/>
        </w:rPr>
        <w:t>
      13. 17 және 18-бағандарда есепті кезеңнен кейінгі айдың бірінші күніне жоспар және факт бойынша онкологиялық науқастарға медициналық көмек көрсеткені үшін (сәулелік терапия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14. 19-бағанда 18-бағандағы мәндердің 17-бағандағы мәндерден ауытқуы мың теңгемен көрсетіледі.</w:t>
      </w:r>
    </w:p>
    <w:p>
      <w:pPr>
        <w:spacing w:after="0"/>
        <w:ind w:left="0"/>
        <w:jc w:val="both"/>
      </w:pPr>
      <w:r>
        <w:rPr>
          <w:rFonts w:ascii="Times New Roman"/>
          <w:b w:val="false"/>
          <w:i w:val="false"/>
          <w:color w:val="000000"/>
          <w:sz w:val="28"/>
        </w:rPr>
        <w:t>
      15. 20 және 21-бағандарда есепті кезеңнен кейінгі айдың бірінші күніне жоспар және факт бойынша онкологиялық науқастарға медициналық көмек көрсеткені үшін (химиотерапия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16. 22-бағанда 21-бағандағы мәндердің 20-бағандағы мәндерден ауытқуы мың теңгемен көрсетіледі.</w:t>
      </w:r>
    </w:p>
    <w:p>
      <w:pPr>
        <w:spacing w:after="0"/>
        <w:ind w:left="0"/>
        <w:jc w:val="both"/>
      </w:pPr>
      <w:r>
        <w:rPr>
          <w:rFonts w:ascii="Times New Roman"/>
          <w:b w:val="false"/>
          <w:i w:val="false"/>
          <w:color w:val="000000"/>
          <w:sz w:val="28"/>
        </w:rPr>
        <w:t>
      17. 23 және 24-бағандарда жоспар мен факт бойынша тиісінше есепті кезеңнен кейінгі айдың бірінші күніне иондаушы сәулелену көздерін ауыстыру бойынша қызметтер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18. 25-бағанда 24-бағандағы мәндердің 23-бағандағы мәндерден ауытқуы мың теңгемен көрсетіледі.</w:t>
      </w:r>
    </w:p>
    <w:p>
      <w:pPr>
        <w:spacing w:after="0"/>
        <w:ind w:left="0"/>
        <w:jc w:val="both"/>
      </w:pPr>
      <w:r>
        <w:rPr>
          <w:rFonts w:ascii="Times New Roman"/>
          <w:b w:val="false"/>
          <w:i w:val="false"/>
          <w:color w:val="000000"/>
          <w:sz w:val="28"/>
        </w:rPr>
        <w:t>
      19. 26 және 27-бағандарда жоспар және факт бойынша тиісінше есепті кезеңнен кейінгі айдың бірінші күніне онкологиялық науқастарға олардың еркін таңдау құқығын іске асыру кезінде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20. 28-бағанда 27-бағандағы мәндердің 26-бағандағы мәндерден ауытқуы мың теңгемен көрсетіледі.</w:t>
      </w:r>
    </w:p>
    <w:p>
      <w:pPr>
        <w:spacing w:after="0"/>
        <w:ind w:left="0"/>
        <w:jc w:val="both"/>
      </w:pPr>
      <w:r>
        <w:rPr>
          <w:rFonts w:ascii="Times New Roman"/>
          <w:b w:val="false"/>
          <w:i w:val="false"/>
          <w:color w:val="000000"/>
          <w:sz w:val="28"/>
        </w:rPr>
        <w:t>
      21. 29 және 31-бағандарда есепті кезеңнен кейінгі айдың бірінші күніне жоспар мен факт бойынша телепатология жүйесі арқылы ісіктердің биоәртүрлеріне халықаралық телеконсультация жүргізу жөніндегі қызметтердің саны көрсетіледі.</w:t>
      </w:r>
    </w:p>
    <w:p>
      <w:pPr>
        <w:spacing w:after="0"/>
        <w:ind w:left="0"/>
        <w:jc w:val="both"/>
      </w:pPr>
      <w:r>
        <w:rPr>
          <w:rFonts w:ascii="Times New Roman"/>
          <w:b w:val="false"/>
          <w:i w:val="false"/>
          <w:color w:val="000000"/>
          <w:sz w:val="28"/>
        </w:rPr>
        <w:t>
      22. 30 және 32-бағандарда есепті кезеңнен кейінгі айдың бірінші күніне жоспар мен факт бойынша телепатология жүйесі арқылы ісіктердің биоқұралдарына халықаралық телеконсультация жүргізу бойынша қызметтер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23. 33-бағанда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24. 34 және 36-бағандарда жоспар мен факт бойынша тиісінше есепті кезеңнен кейінгі айдың бірінші күніне молекулярлық-генетикалық және молекулярлық-биологиялық диагностика бойынша көрсетілетін қызметтердің саны көрсетіледі.</w:t>
      </w:r>
    </w:p>
    <w:p>
      <w:pPr>
        <w:spacing w:after="0"/>
        <w:ind w:left="0"/>
        <w:jc w:val="both"/>
      </w:pPr>
      <w:r>
        <w:rPr>
          <w:rFonts w:ascii="Times New Roman"/>
          <w:b w:val="false"/>
          <w:i w:val="false"/>
          <w:color w:val="000000"/>
          <w:sz w:val="28"/>
        </w:rPr>
        <w:t>
      25. 35 және 37-бағандарда есепті кезеңнен кейінгі айдың бірінші күніне тиісінше жоспар мен факт бойынша молекулярлық-генетикалық және молекулярлық-биологиялық диагностика бойынша қызметтер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26. 38-бағанда 37-бағандағы мәндердің 35-бағандағы мәндерден ауытқуы мың теңгемен көрсетіледі.</w:t>
      </w:r>
    </w:p>
    <w:p>
      <w:pPr>
        <w:spacing w:after="0"/>
        <w:ind w:left="0"/>
        <w:jc w:val="both"/>
      </w:pPr>
      <w:r>
        <w:rPr>
          <w:rFonts w:ascii="Times New Roman"/>
          <w:b w:val="false"/>
          <w:i w:val="false"/>
          <w:color w:val="000000"/>
          <w:sz w:val="28"/>
        </w:rPr>
        <w:t>
      27. 39 және 41-бағандарда онкологиялық науқастарға мобильді бригадалардың паллиативтік көмек бойынша қызметтер саны жоспар және факт бойынша, тиісінше, есепті кезеңнен кейінгі айдың бірінші күніне көрсетіледі.</w:t>
      </w:r>
    </w:p>
    <w:p>
      <w:pPr>
        <w:spacing w:after="0"/>
        <w:ind w:left="0"/>
        <w:jc w:val="both"/>
      </w:pPr>
      <w:r>
        <w:rPr>
          <w:rFonts w:ascii="Times New Roman"/>
          <w:b w:val="false"/>
          <w:i w:val="false"/>
          <w:color w:val="000000"/>
          <w:sz w:val="28"/>
        </w:rPr>
        <w:t>
      28. 40 және 42-бағандарда онкологиялық науқастарға мобильді бригадалардың паллиативтік көмек бойынша қызметтер көрсеткені үшін, тиісінше, есепті кезеңнен кейінгі айдың бірінші күніне жоспар мен факт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29. 43-бағанда 42-бағандағы мәндердің 30-бағандағы мәндерден ауытқуы мың теңгемен көрсетіледі.</w:t>
      </w:r>
    </w:p>
    <w:p>
      <w:pPr>
        <w:spacing w:after="0"/>
        <w:ind w:left="0"/>
        <w:jc w:val="both"/>
      </w:pPr>
      <w:r>
        <w:rPr>
          <w:rFonts w:ascii="Times New Roman"/>
          <w:b w:val="false"/>
          <w:i w:val="false"/>
          <w:color w:val="000000"/>
          <w:sz w:val="28"/>
        </w:rPr>
        <w:t>
      30. 44 және 46-бағандарда онкологиялық ауруларға күдікті пациенттер үшін диагностикалық зерттеулердің қымбат тұратын түрлері бойынша жоспар және факт бойынша тиісінше есепті кезеңнен кейінгі айдың бірінші күніне маманның (ПЭТ) жолдамасы бойынша қызметтер саны көрсетіледі.</w:t>
      </w:r>
    </w:p>
    <w:p>
      <w:pPr>
        <w:spacing w:after="0"/>
        <w:ind w:left="0"/>
        <w:jc w:val="both"/>
      </w:pPr>
      <w:r>
        <w:rPr>
          <w:rFonts w:ascii="Times New Roman"/>
          <w:b w:val="false"/>
          <w:i w:val="false"/>
          <w:color w:val="000000"/>
          <w:sz w:val="28"/>
        </w:rPr>
        <w:t>
      31. 45 және 47-бағандарда маманның жолдамасы бойынша (ПЭТ) онкологиялық ауруларға күдікті пациенттер үшін диагностикалық зерттеулердің қымбат тұратын түрлері бойынша қызметтер көрсеткені үшін, тиісінше, есепті кезеңнен кейінгі айдың бірінші күніне жоспар және факт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32. 48-бағанда 47-бағандағы мәндердің 45-бағандағы мәндерден ауытқуы мың теңгемен көрсетіледі.</w:t>
      </w:r>
    </w:p>
    <w:p>
      <w:pPr>
        <w:spacing w:after="0"/>
        <w:ind w:left="0"/>
        <w:jc w:val="both"/>
      </w:pPr>
      <w:r>
        <w:rPr>
          <w:rFonts w:ascii="Times New Roman"/>
          <w:b w:val="false"/>
          <w:i w:val="false"/>
          <w:color w:val="000000"/>
          <w:sz w:val="28"/>
        </w:rPr>
        <w:t>
      33. 49 және 50-бағандарда есепті кезеңнен кейінгі айдың бірінші күніне тиісінше жоспар және факт бойынша туберкулезбен ауыратын адамдарға медициналық-әлеуметтік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34. 51-бағанда 50-бағандағы мәндердің 49-бағандағы мәндерден ауытқуы мың теңгемен көрсетіледі.</w:t>
      </w:r>
    </w:p>
    <w:p>
      <w:pPr>
        <w:spacing w:after="0"/>
        <w:ind w:left="0"/>
        <w:jc w:val="both"/>
      </w:pPr>
      <w:r>
        <w:rPr>
          <w:rFonts w:ascii="Times New Roman"/>
          <w:b w:val="false"/>
          <w:i w:val="false"/>
          <w:color w:val="000000"/>
          <w:sz w:val="28"/>
        </w:rPr>
        <w:t>
      35. 52 және 55-бағандарда есепті кезеңнен кейінгі айдың бірінші күніне жоспар және факт бойынша оңалтуды қоса алғанда, кешенді тариф бойынша туберкулезбен ауыратын адамдарға медициналық-әлеуметтік көмек бойынша орташа тізімдік саны көрсетіледі.</w:t>
      </w:r>
    </w:p>
    <w:p>
      <w:pPr>
        <w:spacing w:after="0"/>
        <w:ind w:left="0"/>
        <w:jc w:val="both"/>
      </w:pPr>
      <w:r>
        <w:rPr>
          <w:rFonts w:ascii="Times New Roman"/>
          <w:b w:val="false"/>
          <w:i w:val="false"/>
          <w:color w:val="000000"/>
          <w:sz w:val="28"/>
        </w:rPr>
        <w:t>
      36. 53 және 56-бағандарда есепті кезеңнен кейінгі айдың бірінші күніне жоспар және факт бойынша теңгемен оңалтуды қоса алғанда, кешенді тариф бойынша туберкулезбен ауыратын адамдарға медициналық-әлеуметтік көмектің кешенді тарифі көрсетіледі.</w:t>
      </w:r>
    </w:p>
    <w:p>
      <w:pPr>
        <w:spacing w:after="0"/>
        <w:ind w:left="0"/>
        <w:jc w:val="both"/>
      </w:pPr>
      <w:r>
        <w:rPr>
          <w:rFonts w:ascii="Times New Roman"/>
          <w:b w:val="false"/>
          <w:i w:val="false"/>
          <w:color w:val="000000"/>
          <w:sz w:val="28"/>
        </w:rPr>
        <w:t>
      37. 54 және 57-бағандарда есепті кезеңнен кейінгі айдың бірінші күніне жоспар және факт бойынша оңалтуды қоса алғанда, кешенді тариф бойынша туберкулезбен ауыратын адамдарға медициналық-әлеуметтік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38. 58-бағанда 57-бағандағы мәндердің 54-бағандағы мәндерден ауытқуы мың теңгемен көрсетіледі.</w:t>
      </w:r>
    </w:p>
    <w:p>
      <w:pPr>
        <w:spacing w:after="0"/>
        <w:ind w:left="0"/>
        <w:jc w:val="both"/>
      </w:pPr>
      <w:r>
        <w:rPr>
          <w:rFonts w:ascii="Times New Roman"/>
          <w:b w:val="false"/>
          <w:i w:val="false"/>
          <w:color w:val="000000"/>
          <w:sz w:val="28"/>
        </w:rPr>
        <w:t>
      39. 59 және 60-бағандарда жоспар және факт бойынша тиісінше есепті кезеңнен кейінгі айдың бірінші күніне туберкулезбен ауыратын науқастарды дәрілік препараттармен қамтамасыз ету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40. 61-бағанда 60-бағандағы мәндердің 59-бағандағы мәндерден ауытқуы мың теңгемен көрсетіледі.</w:t>
      </w:r>
    </w:p>
    <w:p>
      <w:pPr>
        <w:spacing w:after="0"/>
        <w:ind w:left="0"/>
        <w:jc w:val="both"/>
      </w:pPr>
      <w:r>
        <w:rPr>
          <w:rFonts w:ascii="Times New Roman"/>
          <w:b w:val="false"/>
          <w:i w:val="false"/>
          <w:color w:val="000000"/>
          <w:sz w:val="28"/>
        </w:rPr>
        <w:t>
      41. 62 және 65-бағандарда жоспар және факт бойынша тиісінше есепті кезеңнен кейінгі айдың бірінші күніне психикалық, мінез-құлықтық бұзылулары (аурулары) бар адамдардың психикалық денсаулық саласындағы науқастардың орташа тізімдік саны көрсетіледі.</w:t>
      </w:r>
    </w:p>
    <w:p>
      <w:pPr>
        <w:spacing w:after="0"/>
        <w:ind w:left="0"/>
        <w:jc w:val="both"/>
      </w:pPr>
      <w:r>
        <w:rPr>
          <w:rFonts w:ascii="Times New Roman"/>
          <w:b w:val="false"/>
          <w:i w:val="false"/>
          <w:color w:val="000000"/>
          <w:sz w:val="28"/>
        </w:rPr>
        <w:t>
      42. 63 және 66-бағандарда психикалық, мінез-құлықтық бұзылулары (аурулары) бар адамдарға психикалық денсаулық саласындағы науқастар үшін жоспар және факт бойынша тиісінше есепті кезеңнен кейінгі айдың бірінші күніне теңгемен кешенді тариф көрсетіледі.</w:t>
      </w:r>
    </w:p>
    <w:p>
      <w:pPr>
        <w:spacing w:after="0"/>
        <w:ind w:left="0"/>
        <w:jc w:val="both"/>
      </w:pPr>
      <w:r>
        <w:rPr>
          <w:rFonts w:ascii="Times New Roman"/>
          <w:b w:val="false"/>
          <w:i w:val="false"/>
          <w:color w:val="000000"/>
          <w:sz w:val="28"/>
        </w:rPr>
        <w:t>
      43. 64 және 67-бағандарда есепті кезеңнен кейінгі айдың бірінші күніне тиісінше жоспар және факт бойынша оңалтуды қоса алғанда, психикалық, мінез-құлықтық бұзылулары (аурулары) бар адамдарға психикалық денсаулық саласындағы науқастарға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44. 68-бағанда 67-бағандағы мәндердің 64-бағандағы мәндерден ауытқуы мың теңгемен көрсетіледі.</w:t>
      </w:r>
    </w:p>
    <w:p>
      <w:pPr>
        <w:spacing w:after="0"/>
        <w:ind w:left="0"/>
        <w:jc w:val="both"/>
      </w:pPr>
      <w:r>
        <w:rPr>
          <w:rFonts w:ascii="Times New Roman"/>
          <w:b w:val="false"/>
          <w:i w:val="false"/>
          <w:color w:val="000000"/>
          <w:sz w:val="28"/>
        </w:rPr>
        <w:t>
      45. 69 және 70-бағандарда жоспар және факт бойынша тиісінше, есепті кезеңнен кейінгі айдың бірінші күніне АИТВ инфекциясын жұқтырған адамдарға медициналық-әлеуметтік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46. 71-бағанда 70-бағандағы мәндердің 69-бағандағы мәндерден ауытқуы мың теңгемен көрсетіледі.</w:t>
      </w:r>
    </w:p>
    <w:p>
      <w:pPr>
        <w:spacing w:after="0"/>
        <w:ind w:left="0"/>
        <w:jc w:val="both"/>
      </w:pPr>
      <w:r>
        <w:rPr>
          <w:rFonts w:ascii="Times New Roman"/>
          <w:b w:val="false"/>
          <w:i w:val="false"/>
          <w:color w:val="000000"/>
          <w:sz w:val="28"/>
        </w:rPr>
        <w:t>
      47. 72 және 75-бағандарда жоспар және факт бойынша тиісінше есепті кезеңнен кейінгі айдың бірінші күніне АИТВ-инфекциясын жұқтырған орташа тізімдік саны көрсетіледі.</w:t>
      </w:r>
    </w:p>
    <w:p>
      <w:pPr>
        <w:spacing w:after="0"/>
        <w:ind w:left="0"/>
        <w:jc w:val="both"/>
      </w:pPr>
      <w:r>
        <w:rPr>
          <w:rFonts w:ascii="Times New Roman"/>
          <w:b w:val="false"/>
          <w:i w:val="false"/>
          <w:color w:val="000000"/>
          <w:sz w:val="28"/>
        </w:rPr>
        <w:t>
      48. 73 және 76-бағандарда жоспар және факт бойынша тиісінше есепті кезеңнен кейінгі айдың бірінші күніне АИТВ-инфекциясын жұқтырған бір адамға теңгемен тариф көрсетіледі.</w:t>
      </w:r>
    </w:p>
    <w:p>
      <w:pPr>
        <w:spacing w:after="0"/>
        <w:ind w:left="0"/>
        <w:jc w:val="both"/>
      </w:pPr>
      <w:r>
        <w:rPr>
          <w:rFonts w:ascii="Times New Roman"/>
          <w:b w:val="false"/>
          <w:i w:val="false"/>
          <w:color w:val="000000"/>
          <w:sz w:val="28"/>
        </w:rPr>
        <w:t>
      49. 74 және 77-бағандарда жоспар және факт бойынша тиісінше есепті кезеңнен кейінгі айдың бірінші күніне АИТВ-инфекциясын жұқтырған адамдарға медициналық-әлеуметтік көмек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50. 78-бағанда 77-бағандағы мәндердің 74-бағандағы мәндерден ауытқуы мың теңгемен көрсетіледі.</w:t>
      </w:r>
    </w:p>
    <w:p>
      <w:pPr>
        <w:spacing w:after="0"/>
        <w:ind w:left="0"/>
        <w:jc w:val="both"/>
      </w:pPr>
      <w:r>
        <w:rPr>
          <w:rFonts w:ascii="Times New Roman"/>
          <w:b w:val="false"/>
          <w:i w:val="false"/>
          <w:color w:val="000000"/>
          <w:sz w:val="28"/>
        </w:rPr>
        <w:t>
      51. 79 және 82-бағандарда жоспар және факт бойынша тиісінше есепті кезеңнен кейінгі айдың бірінші күніне көрсетілетін қызметтер саны көрсетіледі.</w:t>
      </w:r>
    </w:p>
    <w:p>
      <w:pPr>
        <w:spacing w:after="0"/>
        <w:ind w:left="0"/>
        <w:jc w:val="both"/>
      </w:pPr>
      <w:r>
        <w:rPr>
          <w:rFonts w:ascii="Times New Roman"/>
          <w:b w:val="false"/>
          <w:i w:val="false"/>
          <w:color w:val="000000"/>
          <w:sz w:val="28"/>
        </w:rPr>
        <w:t>
      52. 80 және 83-бағандарда есепті кезеңнен кейінгі айдың бірінші күніне жоспар және факт бойынша Достық кабинетке жүгінген халықтың негізгі топтарының біріне (халықтың осал топтары үшін достық кабинеттерде) теңгемен тариф көрсетіледі.</w:t>
      </w:r>
    </w:p>
    <w:p>
      <w:pPr>
        <w:spacing w:after="0"/>
        <w:ind w:left="0"/>
        <w:jc w:val="both"/>
      </w:pPr>
      <w:r>
        <w:rPr>
          <w:rFonts w:ascii="Times New Roman"/>
          <w:b w:val="false"/>
          <w:i w:val="false"/>
          <w:color w:val="000000"/>
          <w:sz w:val="28"/>
        </w:rPr>
        <w:t>
      53. 81 және 84-бағандарда жоспар мен факт бойынша тиісінше есепті кезеңнен кейінгі айдың бірінші күніне достық кабинеттерінің жұмысы үшін (достық кабинеттеріндегі халықтың осал топтары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54. 85-бағанда 84-бағандағы мәндердің 81-бағандағы мәндерден ауытқуы мың теңгемен көрсетіледі.</w:t>
      </w:r>
    </w:p>
    <w:p>
      <w:pPr>
        <w:spacing w:after="0"/>
        <w:ind w:left="0"/>
        <w:jc w:val="both"/>
      </w:pPr>
      <w:r>
        <w:rPr>
          <w:rFonts w:ascii="Times New Roman"/>
          <w:b w:val="false"/>
          <w:i w:val="false"/>
          <w:color w:val="000000"/>
          <w:sz w:val="28"/>
        </w:rPr>
        <w:t>
      55. 86 және 88-бағандарда есепті кезеңнен кейінгі айдың бірінші күніне жоспар және факт бойынша тиісінше халықты АИТВ-инфекциясына тексеру жөніндегі қызметтердің саны көрсетіледі.</w:t>
      </w:r>
    </w:p>
    <w:p>
      <w:pPr>
        <w:spacing w:after="0"/>
        <w:ind w:left="0"/>
        <w:jc w:val="both"/>
      </w:pPr>
      <w:r>
        <w:rPr>
          <w:rFonts w:ascii="Times New Roman"/>
          <w:b w:val="false"/>
          <w:i w:val="false"/>
          <w:color w:val="000000"/>
          <w:sz w:val="28"/>
        </w:rPr>
        <w:t>
      56. 87 және 89-бағандарда есепті кезеңнен кейінгі айдың бірінші күніне тиісінше жоспар және факт бойынша халықты АИТВ-инфекциясына тексеру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57. 902-бағанда 89-бағандағы мәндердің 87-бағандағы мәндерден ауытқуы мың теңгемен көрсетіледі.</w:t>
      </w:r>
    </w:p>
    <w:p>
      <w:pPr>
        <w:spacing w:after="0"/>
        <w:ind w:left="0"/>
        <w:jc w:val="both"/>
      </w:pPr>
      <w:r>
        <w:rPr>
          <w:rFonts w:ascii="Times New Roman"/>
          <w:b w:val="false"/>
          <w:i w:val="false"/>
          <w:color w:val="000000"/>
          <w:sz w:val="28"/>
        </w:rPr>
        <w:t>
      58. 91 және 92-бағандарда жоспар және факт бойынша тиісінше есепті кезеңнен кейінгі айдың бірінші күніне антиретровирустық препараттарға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59. 93-бағанда 92-бағандағы мәндердің 91-бағандағы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патологиялық-анатомиялық диагностика қызметтеріне ақы төлеуге арналған трансферттерді пайдалануы туралы есеп</w:t>
      </w:r>
    </w:p>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5/9-ТМККК (ПАД)</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диагностиканы төлеуге арналған трансферттердің барлық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115"/>
        <w:gridCol w:w="412"/>
        <w:gridCol w:w="2579"/>
        <w:gridCol w:w="3115"/>
        <w:gridCol w:w="5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(аутопсия)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тірі кезінде диагностикалауға бағытталған патологоанатомиялық диагностика (цитологиялық және гистологиялық зерттеулер)</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қосымша </w:t>
            </w:r>
          </w:p>
        </w:tc>
      </w:tr>
    </w:tbl>
    <w:bookmarkStart w:name="z76" w:id="33"/>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патологиялық-анатомиялық диагностика қызметтеріне ақы төлеуге арналған трансферттерді пайдалануы туралы есе" әкімшілік деректерді жинауға арналған нысанды толтыру бойынша түсіндірме</w:t>
      </w:r>
    </w:p>
    <w:bookmarkEnd w:id="3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7, 10-бағандар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8, 11-бағандар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8-бағандарда есепті кезеңнен кейінгі айдың бірінші күніне тиісінше жоспар және факт бойынша патологиялық-анатомиялық ашу (аутопсия)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9-бағанда 8-бағандағы мәндердің 7-бағандағы мәндерден ауытқуы мың теңгемен көрсетіледі.</w:t>
      </w:r>
    </w:p>
    <w:p>
      <w:pPr>
        <w:spacing w:after="0"/>
        <w:ind w:left="0"/>
        <w:jc w:val="both"/>
      </w:pPr>
      <w:r>
        <w:rPr>
          <w:rFonts w:ascii="Times New Roman"/>
          <w:b w:val="false"/>
          <w:i w:val="false"/>
          <w:color w:val="000000"/>
          <w:sz w:val="28"/>
        </w:rPr>
        <w:t>
      9. 10 және 11-бағандарда есепті кезеңнен кейінгі айдың бірінші күніне тиісінше жоспар және факт бойынша ауруларды тірі кезінде диагностикалауға (цитологиялық және гистологиялық зерттеулер) бағытталған патологиялық-анатомиялық диагностика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10. 12-бағанда 11-бағандағы мәндердің 10-бағандағы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xml:space="preserve"> № 612 бұйрығына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79" w:id="34"/>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қан және оның компоненттері препараттарымен қамтамасыз ету бойынша көрсетілетін қызметтерге ақы төлеуге арналған трансферттерді пайдалануы туралы есеп</w:t>
      </w:r>
    </w:p>
    <w:bookmarkEnd w:id="3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5/10-ТМККК (оқытушы. қан)</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және қан препараттарын өндіру бойынша көрсетілетін қызметтерге ақы төлеуге арналған трансферттердің барлық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115"/>
        <w:gridCol w:w="412"/>
        <w:gridCol w:w="2579"/>
        <w:gridCol w:w="3115"/>
        <w:gridCol w:w="5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қайта өңдеу, сақтау және өткізу, қан препараттарын өндіру бойынша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ағзалар мен тіндерді транспланттауды зертханалық сүйемелдеуді қамтамасыз ету бойынша шығыстары</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81" w:id="35"/>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қан және оның компоненттері препараттарымен қамтамасыз ету бойынша көрсетілетін қызметтерге ақы төлеуге арналған трансферттерді пайдалануы туралы есеп" әкімшілік деректерді жинауға арналған нысанды толтыру бойынша түсіндірме</w:t>
      </w:r>
    </w:p>
    <w:bookmarkEnd w:id="3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7, 10-бағандар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8, 11-бағандар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8-бағандарда есепті кезеңнен кейінгі айдың бірінші күніне тиісінше жоспар және факт бойынша Қан мен оның компоненттерін дайындау, қайта өңдеу, сақтау және өткізу, қан препараттарын өндіру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9-бағанда 8-бағандағы мәндердің 7-бағандағы мәндерден ауытқуы мың теңгемен көрсетіледі.</w:t>
      </w:r>
    </w:p>
    <w:p>
      <w:pPr>
        <w:spacing w:after="0"/>
        <w:ind w:left="0"/>
        <w:jc w:val="both"/>
      </w:pPr>
      <w:r>
        <w:rPr>
          <w:rFonts w:ascii="Times New Roman"/>
          <w:b w:val="false"/>
          <w:i w:val="false"/>
          <w:color w:val="000000"/>
          <w:sz w:val="28"/>
        </w:rPr>
        <w:t>
      9. 10 және 11-бағандарда есепті кезеңнен кейінгі айдың бірінші күніне тиісінше жоспар және факт бойынша қан орталықтарының органдар мен тіндерді транспланттауды зертханалық сүйемелдеуді қамтамасыз ету жөніндегі қызметтеріне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10. 12-бағанда 11-бағандағы мәндердің 10-бағандағы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16-қосымша </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84" w:id="36"/>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COVID-19 коронавирустық инфекциясының таралуына жол бермеу мақсатында пандемия жағдайындағы іс-шараларға ақы төлеуге арналған трансферттерді пайдалануы туралы есеп</w:t>
      </w:r>
    </w:p>
    <w:bookmarkEnd w:id="3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5/11-ТМККК (COVID-19)</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таралуына жол бермеу мақсатында пандемия жағдайында іс-шараларды төлеуге арналған трансферттердің барлық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4"/>
        <w:gridCol w:w="6276"/>
        <w:gridCol w:w="8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емдеу</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3093"/>
        <w:gridCol w:w="496"/>
        <w:gridCol w:w="2560"/>
        <w:gridCol w:w="3094"/>
        <w:gridCol w:w="4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кезіндегі үйдегі стационар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 (шығулар)</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3093"/>
        <w:gridCol w:w="496"/>
        <w:gridCol w:w="2560"/>
        <w:gridCol w:w="3094"/>
        <w:gridCol w:w="4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полимерлік тізбекті реакция әдісімен биологиялық материалдан COVID-19 вирусының РНҚ анықтауға диагностикалық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полимерлік тізбекті реакция әдісімен биологиялық материалдан COVID-19 вирусының РНҚ анықтауға диагностикалық зерттеулер</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0"/>
        <w:gridCol w:w="6186"/>
        <w:gridCol w:w="9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денсаулық сақтау субъектілерінің немесе медициналық емес ұйымның қызметкерлеріне үстемеақы</w:t>
            </w:r>
          </w:p>
        </w:tc>
      </w:tr>
      <w:tr>
        <w:trPr>
          <w:trHeight w:val="3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86" w:id="37"/>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COVID-19 коронавирустық инфекциясының таралуына жол бермеу мақсатында пандемия жағдайындағы іс-шараларға ақы төлеуге арналған трансферттерді пайдалануы туралы есеп" әкімшілік деректерді жинауға арналған нысанды толтыру бойынша түсіндірме</w:t>
      </w:r>
    </w:p>
    <w:bookmarkEnd w:id="3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бағандар бойынша мәндердің сомасы көрсетіледі 7, 10, 13, 16, 19, 22 мың теңгемен.</w:t>
      </w:r>
    </w:p>
    <w:p>
      <w:pPr>
        <w:spacing w:after="0"/>
        <w:ind w:left="0"/>
        <w:jc w:val="both"/>
      </w:pPr>
      <w:r>
        <w:rPr>
          <w:rFonts w:ascii="Times New Roman"/>
          <w:b w:val="false"/>
          <w:i w:val="false"/>
          <w:color w:val="000000"/>
          <w:sz w:val="28"/>
        </w:rPr>
        <w:t>
      5. 5-бағанда бағандар бойынша мәндердің сомасы көрсетіледі 8, 11, 14, 17, 20, 23 мың теңгемен.</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8-бағандарда есепті кезеңнен кейінгі айдың бірінші күніне жоспар және факт бойынша COVID-19 емдеу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9-бағанда 8-бағандағы мәндердің 7-бағандағы мәндерден ауытқуы мың теңгемен көрсетіледі.</w:t>
      </w:r>
    </w:p>
    <w:p>
      <w:pPr>
        <w:spacing w:after="0"/>
        <w:ind w:left="0"/>
        <w:jc w:val="both"/>
      </w:pPr>
      <w:r>
        <w:rPr>
          <w:rFonts w:ascii="Times New Roman"/>
          <w:b w:val="false"/>
          <w:i w:val="false"/>
          <w:color w:val="000000"/>
          <w:sz w:val="28"/>
        </w:rPr>
        <w:t>
      9. 10 және 11-бағандарда жоспар және факт бойынша тиісінше есепті кезеңнен кейінгі айдың бірінші күніне COVID-19 кезінде үйде стационар қызметін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10. 12-бағанда 11-бағандағы мәндердің 10-бағандағы мәндерден ауытқуы мың теңгемен көрсетіледі.</w:t>
      </w:r>
    </w:p>
    <w:p>
      <w:pPr>
        <w:spacing w:after="0"/>
        <w:ind w:left="0"/>
        <w:jc w:val="both"/>
      </w:pPr>
      <w:r>
        <w:rPr>
          <w:rFonts w:ascii="Times New Roman"/>
          <w:b w:val="false"/>
          <w:i w:val="false"/>
          <w:color w:val="000000"/>
          <w:sz w:val="28"/>
        </w:rPr>
        <w:t>
      11. 13 және 14-бағандарда есепті кезеңнен кейінгі айдың бірінші күніне тиісінше жоспар және факт бойынша мобильді бригадалардың қызметтерін көрсету (шығу)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12. 15-бағанда 14-бағандағы мәндердің 13-бағандағы мәндерден ауытқуы мың теңгемен көрсетіледі.</w:t>
      </w:r>
    </w:p>
    <w:p>
      <w:pPr>
        <w:spacing w:after="0"/>
        <w:ind w:left="0"/>
        <w:jc w:val="both"/>
      </w:pPr>
      <w:r>
        <w:rPr>
          <w:rFonts w:ascii="Times New Roman"/>
          <w:b w:val="false"/>
          <w:i w:val="false"/>
          <w:color w:val="000000"/>
          <w:sz w:val="28"/>
        </w:rPr>
        <w:t>
      13. 16 және 17-бағандарда тиісінше есепті кезеңнен кейінгі айдың бірінші күніне жоспар және факт бойынша амбулаториялық деңгейде полимерлік тізбекті реакция әдісімен биологиялық материалдан COVID-19 вирусының рибонуклеин қышқылын анықтауға диагностикалық зерттеулер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14. 18-бағанда 17-бағандағы мәндердің 16-бағандағы мәндерден ауытқуы мың теңгемен көрсетіледі.</w:t>
      </w:r>
    </w:p>
    <w:p>
      <w:pPr>
        <w:spacing w:after="0"/>
        <w:ind w:left="0"/>
        <w:jc w:val="both"/>
      </w:pPr>
      <w:r>
        <w:rPr>
          <w:rFonts w:ascii="Times New Roman"/>
          <w:b w:val="false"/>
          <w:i w:val="false"/>
          <w:color w:val="000000"/>
          <w:sz w:val="28"/>
        </w:rPr>
        <w:t>
      15. 19 және 20-бағандарда есепті кезеңнен кейінгі айдың бірінші күніне жоспар мен факт бойынша стационарлық көмек деңгейінде биологиялық материалдан алынған COVID-19 вирусының рибонуклеин қышқылын анықтауға диагностикалық зерттеулер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16. 21-бағанда 20-бағандағы мәндердің 19-бағандағы мәндерден ауытқуы мың теңгемен көрсетіледі.</w:t>
      </w:r>
    </w:p>
    <w:p>
      <w:pPr>
        <w:spacing w:after="0"/>
        <w:ind w:left="0"/>
        <w:jc w:val="both"/>
      </w:pPr>
      <w:r>
        <w:rPr>
          <w:rFonts w:ascii="Times New Roman"/>
          <w:b w:val="false"/>
          <w:i w:val="false"/>
          <w:color w:val="000000"/>
          <w:sz w:val="28"/>
        </w:rPr>
        <w:t>
      17. 22 және 23-бағандарда COVID-19 коронавирусына қарсы күрес шеңберінде эпидемияға қарсы іс-шараларға тартылған Денсаулық сақтау субъектілерінің немесе медициналық емес ұйымның қызметкерлеріне тиісінше есепті кезеңнен кейінгі айдың бірінші күніне үстемеақыға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18. 24-бағанда 23-бағандағы мәндердің 22-бағандағы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17-қосымша </w:t>
            </w:r>
          </w:p>
        </w:tc>
      </w:tr>
    </w:tbl>
    <w:p>
      <w:pPr>
        <w:spacing w:after="0"/>
        <w:ind w:left="0"/>
        <w:jc w:val="both"/>
      </w:pPr>
      <w:r>
        <w:rPr>
          <w:rFonts w:ascii="Times New Roman"/>
          <w:b w:val="false"/>
          <w:i w:val="false"/>
          <w:color w:val="000000"/>
          <w:sz w:val="28"/>
        </w:rPr>
        <w:t>
      әкімшілік деректерді жинауға арналған нысан</w:t>
      </w:r>
    </w:p>
    <w:bookmarkStart w:name="z89" w:id="38"/>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фармацевтикалық қызметтердің құнын төлеуге арналған трансферттерді пайдалануы туралы есеп</w:t>
      </w:r>
    </w:p>
    <w:bookmarkEnd w:id="3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5/12-ТМККК (АЛО)</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298"/>
        <w:gridCol w:w="801"/>
        <w:gridCol w:w="1709"/>
        <w:gridCol w:w="2185"/>
        <w:gridCol w:w="2351"/>
        <w:gridCol w:w="2354"/>
        <w:gridCol w:w="847"/>
      </w:tblGrid>
      <w:tr>
        <w:trPr>
          <w:trHeight w:val="30" w:hRule="atLeast"/>
        </w:trPr>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дәрі-дәрмекпен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 саны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3115"/>
        <w:gridCol w:w="1545"/>
        <w:gridCol w:w="1546"/>
        <w:gridCol w:w="3095"/>
        <w:gridCol w:w="9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 саны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29 тамыздағы №666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бұйымдардың, оның ішінде белгілі бір аурулары (жай-күйлері) бар азаматтардың жекелеген санаттарының амбулаториялық деңгейде тегін және (немесе) жеңілдікті дәрілік заттармен және медициналық бұйымдармен тізбесіне сәйкес</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91" w:id="39"/>
    <w:p>
      <w:pPr>
        <w:spacing w:after="0"/>
        <w:ind w:left="0"/>
        <w:jc w:val="left"/>
      </w:pPr>
      <w:r>
        <w:rPr>
          <w:rFonts w:ascii="Times New Roman"/>
          <w:b/>
          <w:i w:val="false"/>
          <w:color w:val="000000"/>
        </w:rPr>
        <w:t xml:space="preserve"> "Әлеуметтік медициналық сақтандыру қорының тегін медициналық көмектің кепілдік берілген көлемі шеңберінде фармацевтикалық қызметтердің құнын төлеуге арналған трансферттерді пайдалануы туралы есеп" әкімшілік деректерді жинауға арналған нысанды толтыру бойынша түсіндірме</w:t>
      </w:r>
    </w:p>
    <w:bookmarkEnd w:id="3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 және 5-бағандарда жоспар бойынша науқастардың болжамды саны және есепті кезеңнен кейінгі айдың бірінші күніне жоспар бойынша фармацевтикалық қызметтер көрсетуге бөлінген сома көрсетіледі.</w:t>
      </w:r>
    </w:p>
    <w:p>
      <w:pPr>
        <w:spacing w:after="0"/>
        <w:ind w:left="0"/>
        <w:jc w:val="both"/>
      </w:pPr>
      <w:r>
        <w:rPr>
          <w:rFonts w:ascii="Times New Roman"/>
          <w:b w:val="false"/>
          <w:i w:val="false"/>
          <w:color w:val="000000"/>
          <w:sz w:val="28"/>
        </w:rPr>
        <w:t>
      5. 6 және 7-бағандарда факті бойынша қамтамасыз етілген науқастардың саны және факт бойынша көрсетілген фармацевтикалық қызметтердің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6. 8-бағанда нақты және жоспарлы көрсеткіштер арасындағы ауытқулар сомасы көрсетіледі.</w:t>
      </w:r>
    </w:p>
    <w:p>
      <w:pPr>
        <w:spacing w:after="0"/>
        <w:ind w:left="0"/>
        <w:jc w:val="both"/>
      </w:pPr>
      <w:r>
        <w:rPr>
          <w:rFonts w:ascii="Times New Roman"/>
          <w:b w:val="false"/>
          <w:i w:val="false"/>
          <w:color w:val="000000"/>
          <w:sz w:val="28"/>
        </w:rPr>
        <w:t>
      7. 9 және 10-бағандарда жоспар бойынша науқастардың болжамды саны және есепті кезеңнен кейінгі айдың бірінші күніне жоспар бойынша фармацевтикалық қызметтер көрсетуге бөлінген сома көрсетіледі.</w:t>
      </w:r>
    </w:p>
    <w:p>
      <w:pPr>
        <w:spacing w:after="0"/>
        <w:ind w:left="0"/>
        <w:jc w:val="both"/>
      </w:pPr>
      <w:r>
        <w:rPr>
          <w:rFonts w:ascii="Times New Roman"/>
          <w:b w:val="false"/>
          <w:i w:val="false"/>
          <w:color w:val="000000"/>
          <w:sz w:val="28"/>
        </w:rPr>
        <w:t>
      8. 11 және 12-бағандарда есепті кезеңнен кейінгі айдың бірінші күніне факті бойынша қамтамасыз етілген науқастардың саны және көрсетілген фармацевтикалық қызметтердің сомасы көрсетіледі.</w:t>
      </w:r>
    </w:p>
    <w:p>
      <w:pPr>
        <w:spacing w:after="0"/>
        <w:ind w:left="0"/>
        <w:jc w:val="both"/>
      </w:pPr>
      <w:r>
        <w:rPr>
          <w:rFonts w:ascii="Times New Roman"/>
          <w:b w:val="false"/>
          <w:i w:val="false"/>
          <w:color w:val="000000"/>
          <w:sz w:val="28"/>
        </w:rPr>
        <w:t>
      9. 13-бағанда нақты және жоспарлы көрсеткіштер арасындағы ауытқулар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94" w:id="40"/>
    <w:p>
      <w:pPr>
        <w:spacing w:after="0"/>
        <w:ind w:left="0"/>
        <w:jc w:val="left"/>
      </w:pPr>
      <w:r>
        <w:rPr>
          <w:rFonts w:ascii="Times New Roman"/>
          <w:b/>
          <w:i w:val="false"/>
          <w:color w:val="000000"/>
        </w:rPr>
        <w:t xml:space="preserve"> Медициналық көмектің түрлері бөлінісінде тегін медициналық көмектің кепілдік берілген көлемі шеңберінде қабылданған міндеттемелер бойынша әлеуметтік медициналық сақтандыру қорының трансферттерді пайдалануы туралы есеп</w:t>
      </w:r>
    </w:p>
    <w:bookmarkEnd w:id="4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5/13-ТМККК (МП)</w:t>
      </w:r>
    </w:p>
    <w:p>
      <w:pPr>
        <w:spacing w:after="0"/>
        <w:ind w:left="0"/>
        <w:jc w:val="both"/>
      </w:pPr>
      <w:r>
        <w:rPr>
          <w:rFonts w:ascii="Times New Roman"/>
          <w:b w:val="false"/>
          <w:i w:val="false"/>
          <w:color w:val="000000"/>
          <w:sz w:val="28"/>
        </w:rPr>
        <w:t>
      Кезеңділігі: ай сайын, жыл сайын</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айдан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3652"/>
        <w:gridCol w:w="1031"/>
        <w:gridCol w:w="709"/>
        <w:gridCol w:w="1243"/>
        <w:gridCol w:w="924"/>
        <w:gridCol w:w="1139"/>
        <w:gridCol w:w="1458"/>
        <w:gridCol w:w="1222"/>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сатып алу жоспары, мың теңге</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саны, мың теңге</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Орналастырылмаған сома (гр3-гр4)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қабылданған көрсетілген қызмет актілері,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 ескере отырып қызметтерге ақы төлеу сомасы, мың теңге</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орындалмаған сомалар (гр4-гр6)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(гр6/</w:t>
            </w:r>
            <w:r>
              <w:br/>
            </w:r>
            <w:r>
              <w:rPr>
                <w:rFonts w:ascii="Times New Roman"/>
                <w:b w:val="false"/>
                <w:i w:val="false"/>
                <w:color w:val="000000"/>
                <w:sz w:val="20"/>
              </w:rPr>
              <w:t>
гр4)</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деңгейінде медициналық көмек көрсету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алғашқы медициналық-санитариялық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нормативтің ынталандырушы компоненті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Шұғылдықтың 4 (төртінші) санатындағы шақыруларға қызмет көрсету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фенилаланин аз өнімдермен қамтамасыз ету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1 тұрғынға шаққандағы КДУ кешені)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ауруханалардың жанындағы тері-венерологиялық диспансерлердегі және/немесе бөлімшелердегі қызметтер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диализ</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гемодиализ</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Перитонеальді диализ</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тәулік бойы жұмыс істейтін стационар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науқастарға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аурулармен ауыратын науқастарға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білікті мамандарды және (немесе) науқасты санитариялық көлікпен тасымалдауға байланысты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 бойынша жедел медициналық көмек және білікті мамандарды және (немесе) науқасты санитариялық көлікпен тасымалдауға байланысты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аурулармен ауыратын науқастарға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кешенді тариф бойынша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(сәулелік терапия)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(химиотерапия)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ауыстыру бойынша қызмет көрсету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құқығын іске асыру кезінде онкологиялық науқастарға медициналық көмек көрсеткені үшін клиникалық-шығынды топтар бойынша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биоәртүрлеріне халықаралық телеконсультация жүргізу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Молекулярлық-генетикалық және молекулярлық-биологиялық диагностика жүргізу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мобильді бригадалардың паллиативтік көмек көрсетуі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аурулары бар пациенттер үшін диагностикалық зерттеулердің қымбат тұратын түрлері (ПЭТ)</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адамдарға медициналық-әлеуметтік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 қоса алғанда, кешенді тариф бойынша туберкулезбен ауыратын адамдарға медициналық-әлеуметтік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мінез-құлық бұзылулары (аурулары) бар адамдарға психикалық денсаулық саласындағы науқастарға медициналық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адамдарға медициналық-әлеуметтік көмек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кабинеттердің жұмысы (халықтың осал топтары үшін достық кабинеттерде)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зерттеп-қарау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АРВ препараттары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(аутопсия)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тірі кезінде диагностикалауға бағытталған патологоанатомиялық диагностика (цитологиялық және гистологиялық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компоненттері мен препараттарын өндіруге арналған шығыстар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дайындау, қайта өңдеу, сақтау және өткізу, қан препараттарын өндіру бойынша шығыстар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орталықтарының ағзалар мен тіндерді транспланттауды зертханалық сүйемелдеуді қамтамасыз ету бойынша шығыстары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COVID-19 таралуына жол бермеу мақсатында пандемия жағдайында іс-шараларға ақы төлеу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кезіндегі үйдегі Стационар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 (шығулар)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полимеразды тізбекті реакция әдісімен биологиялық материалдан COVID-19 вирусының РНҚ анықтауға диагностикалық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полимеразды тізбекті реакция әдісімен биологиялық материалдан COVID-19 вирусының РНҚ анықтауға диагностикалық зерттеулер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коронавирусымен күрес шеңберінде эпидемияға қарсы іс-шараларға тартылған Денсаулық сақтау субъектілерінің немесе медициналық емес ұйымның қызметкерлеріне үстемеақы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дәрілік қамтамасыз ету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емделуге үміткер азаматтарды отандық медициналық ұйымдарда емдеу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96" w:id="41"/>
    <w:p>
      <w:pPr>
        <w:spacing w:after="0"/>
        <w:ind w:left="0"/>
        <w:jc w:val="left"/>
      </w:pPr>
      <w:r>
        <w:rPr>
          <w:rFonts w:ascii="Times New Roman"/>
          <w:b/>
          <w:i w:val="false"/>
          <w:color w:val="000000"/>
        </w:rPr>
        <w:t xml:space="preserve"> "Тегін медициналық көмектің кепілдік берілген көлемі шеңберінде қабылданған міндеттемелер бойынша әлеуметтік медициналық сақтандыру қорының медициналық көмектің түрлері бөлінісінде трансферттерді пайдалануы туралы есеп" әкімшілік деректерді жинауға арналған нысанды толтыру бойынша түсіндірме</w:t>
      </w:r>
    </w:p>
    <w:bookmarkEnd w:id="4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медициналық көмек түрлерінің атауы көрсетіледі.</w:t>
      </w:r>
    </w:p>
    <w:p>
      <w:pPr>
        <w:spacing w:after="0"/>
        <w:ind w:left="0"/>
        <w:jc w:val="both"/>
      </w:pPr>
      <w:r>
        <w:rPr>
          <w:rFonts w:ascii="Times New Roman"/>
          <w:b w:val="false"/>
          <w:i w:val="false"/>
          <w:color w:val="000000"/>
          <w:sz w:val="28"/>
        </w:rPr>
        <w:t>
      3. 3-бағанда есепті кезеңнен кейінгі айдың бірінші күніне есепті қаржы жылы үшін сатып алу жоспарының сомасы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3 - баған-4-баған формуласы бойынша орналастырылмаған сома көрсетіледі.</w:t>
      </w:r>
    </w:p>
    <w:p>
      <w:pPr>
        <w:spacing w:after="0"/>
        <w:ind w:left="0"/>
        <w:jc w:val="both"/>
      </w:pPr>
      <w:r>
        <w:rPr>
          <w:rFonts w:ascii="Times New Roman"/>
          <w:b w:val="false"/>
          <w:i w:val="false"/>
          <w:color w:val="000000"/>
          <w:sz w:val="28"/>
        </w:rPr>
        <w:t>
      6. 6-бағанда есепті кезеңнен кейінгі айдың бірінші күніне төлемге қабылданған трансферттер көлемі көрсетіледі.</w:t>
      </w:r>
    </w:p>
    <w:p>
      <w:pPr>
        <w:spacing w:after="0"/>
        <w:ind w:left="0"/>
        <w:jc w:val="both"/>
      </w:pPr>
      <w:r>
        <w:rPr>
          <w:rFonts w:ascii="Times New Roman"/>
          <w:b w:val="false"/>
          <w:i w:val="false"/>
          <w:color w:val="000000"/>
          <w:sz w:val="28"/>
        </w:rPr>
        <w:t>
      7. 7-бағанда есепті кезеңнен кейінгі айдың бірінші күніне авансты ескере отырып, қызметтерге ақы төлеу сомасы көрсетіледі.</w:t>
      </w:r>
    </w:p>
    <w:p>
      <w:pPr>
        <w:spacing w:after="0"/>
        <w:ind w:left="0"/>
        <w:jc w:val="both"/>
      </w:pPr>
      <w:r>
        <w:rPr>
          <w:rFonts w:ascii="Times New Roman"/>
          <w:b w:val="false"/>
          <w:i w:val="false"/>
          <w:color w:val="000000"/>
          <w:sz w:val="28"/>
        </w:rPr>
        <w:t>
      8. 8-бағанда шарттар бойынша орындалмаған сомалар 4-баған-6-баған формуласы бойынша көрсетіледі.</w:t>
      </w:r>
    </w:p>
    <w:p>
      <w:pPr>
        <w:spacing w:after="0"/>
        <w:ind w:left="0"/>
        <w:jc w:val="both"/>
      </w:pPr>
      <w:r>
        <w:rPr>
          <w:rFonts w:ascii="Times New Roman"/>
          <w:b w:val="false"/>
          <w:i w:val="false"/>
          <w:color w:val="000000"/>
          <w:sz w:val="28"/>
        </w:rPr>
        <w:t>
      9. 8-бағанда 6-бағанның / 4-бағанның формуласы бойынша орындалу пайызы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99" w:id="42"/>
    <w:p>
      <w:pPr>
        <w:spacing w:after="0"/>
        <w:ind w:left="0"/>
        <w:jc w:val="left"/>
      </w:pPr>
      <w:r>
        <w:rPr>
          <w:rFonts w:ascii="Times New Roman"/>
          <w:b/>
          <w:i w:val="false"/>
          <w:color w:val="000000"/>
        </w:rPr>
        <w:t xml:space="preserve"> Әлеуметтік медициналық сақтандыру қорының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көрсетілетін қызметтерге ақы төлеуге арналған трансферттерді пайдалануы туралы есеп</w:t>
      </w:r>
    </w:p>
    <w:bookmarkEnd w:id="4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6/1-МӘМС (әскери қызметкерлер)</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746"/>
        <w:gridCol w:w="461"/>
        <w:gridCol w:w="2240"/>
        <w:gridCol w:w="2706"/>
        <w:gridCol w:w="280"/>
        <w:gridCol w:w="1229"/>
        <w:gridCol w:w="1010"/>
        <w:gridCol w:w="1355"/>
        <w:gridCol w:w="1351"/>
        <w:gridCol w:w="488"/>
      </w:tblGrid>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төлеу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(амбулаториялық жағдайда мамандандырылған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266"/>
        <w:gridCol w:w="1533"/>
        <w:gridCol w:w="1529"/>
        <w:gridCol w:w="551"/>
        <w:gridCol w:w="1268"/>
        <w:gridCol w:w="1268"/>
        <w:gridCol w:w="1534"/>
        <w:gridCol w:w="1530"/>
        <w:gridCol w:w="5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стационарды алмастыратын жағдайларда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(тысяч тенге)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 адам</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 адам</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 саны, адам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2325"/>
        <w:gridCol w:w="3317"/>
        <w:gridCol w:w="2809"/>
        <w:gridCol w:w="11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дәрі-дәрмекпен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(тысяч тенге)</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 бірлік</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рецептілер саны, бірлік</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xml:space="preserve">
      Басқарма Төрағасы 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01" w:id="43"/>
    <w:p>
      <w:pPr>
        <w:spacing w:after="0"/>
        <w:ind w:left="0"/>
        <w:jc w:val="left"/>
      </w:pPr>
      <w:r>
        <w:rPr>
          <w:rFonts w:ascii="Times New Roman"/>
          <w:b/>
          <w:i w:val="false"/>
          <w:color w:val="000000"/>
        </w:rPr>
        <w:t xml:space="preserve"> "Әлеуметтік медициналық сақтандыру қорының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жөніндегі қызметтерге ақы төлеуге арналған трансферттерді пайдалануы туралы" әкімшілік деректерді жинауға арналған нысанды толтыру бойынша түсіндірме</w:t>
      </w:r>
    </w:p>
    <w:bookmarkEnd w:id="4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8, 12, 17, 22-бағандар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10, 14, 19, 24-бағандар бойынша мәндердің сомасы мың теңгемен көрсетіледі.</w:t>
      </w:r>
    </w:p>
    <w:p>
      <w:pPr>
        <w:spacing w:after="0"/>
        <w:ind w:left="0"/>
        <w:jc w:val="both"/>
      </w:pPr>
      <w:r>
        <w:rPr>
          <w:rFonts w:ascii="Times New Roman"/>
          <w:b w:val="false"/>
          <w:i w:val="false"/>
          <w:color w:val="000000"/>
          <w:sz w:val="28"/>
        </w:rPr>
        <w:t>
      6. 7 және 9-бағандарда жоспар және факт бойынша тиісінше есепті кезеңнен кейінгі айдың бірінші күніне амбулаториялық жағдайларда мамандандырылған медициналық көмек көрсету бойынша қызметтер саны көрсетіледі.</w:t>
      </w:r>
    </w:p>
    <w:p>
      <w:pPr>
        <w:spacing w:after="0"/>
        <w:ind w:left="0"/>
        <w:jc w:val="both"/>
      </w:pPr>
      <w:r>
        <w:rPr>
          <w:rFonts w:ascii="Times New Roman"/>
          <w:b w:val="false"/>
          <w:i w:val="false"/>
          <w:color w:val="000000"/>
          <w:sz w:val="28"/>
        </w:rPr>
        <w:t>
      7. 8 және 10-бағандарда есепті кезеңнен кейінгі айдың бірінші күніне тиісінше жоспар және факт бойынша мамандандырылған медициналық көмек көрсету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12 және 14-бағандарда есепті кезеңнен кейінгі айдың бірінші күніне жоспар мен факт бойынша стационарды алмастыратын жағдайларда мамандандырылған медициналық көмек бойынша емделген науқастардың саны көрсетіледі.</w:t>
      </w:r>
    </w:p>
    <w:p>
      <w:pPr>
        <w:spacing w:after="0"/>
        <w:ind w:left="0"/>
        <w:jc w:val="both"/>
      </w:pPr>
      <w:r>
        <w:rPr>
          <w:rFonts w:ascii="Times New Roman"/>
          <w:b w:val="false"/>
          <w:i w:val="false"/>
          <w:color w:val="000000"/>
          <w:sz w:val="28"/>
        </w:rPr>
        <w:t>
      9. 13 және 15-бағандарда есепті кезеңнен кейінгі айдың бірінші күніне тиісінше жоспар және факт бойынша стационарды алмастыратын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10. 17 және 19-бағандарда есепті кезеңнен кейінгі айдың бірінші күніне жоспар мен факт бойынша стационарлық жағдайда мамандандырылған медициналық көмек бойынша емделген науқастардың саны көрсетіледі.</w:t>
      </w:r>
    </w:p>
    <w:p>
      <w:pPr>
        <w:spacing w:after="0"/>
        <w:ind w:left="0"/>
        <w:jc w:val="both"/>
      </w:pPr>
      <w:r>
        <w:rPr>
          <w:rFonts w:ascii="Times New Roman"/>
          <w:b w:val="false"/>
          <w:i w:val="false"/>
          <w:color w:val="000000"/>
          <w:sz w:val="28"/>
        </w:rPr>
        <w:t>
      11. 18 және 20-бағандарда есепті кезеңнен кейінгі айдың бірінші күніне тиісінше жоспар және факт бойынша стационарлық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12. 22 және 24-бағандарда жоспар және факт бойынша тиісінше есепті кезеңнен кейінгі айдың бірінші күніне қамтамасыз етілген рецептілер саны көрсетіледі.</w:t>
      </w:r>
    </w:p>
    <w:p>
      <w:pPr>
        <w:spacing w:after="0"/>
        <w:ind w:left="0"/>
        <w:jc w:val="both"/>
      </w:pPr>
      <w:r>
        <w:rPr>
          <w:rFonts w:ascii="Times New Roman"/>
          <w:b w:val="false"/>
          <w:i w:val="false"/>
          <w:color w:val="000000"/>
          <w:sz w:val="28"/>
        </w:rPr>
        <w:t>
      13. 23 және 25-бағандарда есепті кезеңнен кейінгі айдың бірінші күніне тиісінше жоспар және факт бойынша фармацевтикалық қызметтер көрсету үшін бөлінген және төлеуге қабылданған қаражаттың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20-қосымша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04" w:id="44"/>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w:t>
      </w:r>
    </w:p>
    <w:bookmarkEnd w:id="4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6/2-МӘМС (жеңілдіктер)</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4569"/>
        <w:gridCol w:w="1463"/>
        <w:gridCol w:w="1463"/>
        <w:gridCol w:w="1413"/>
        <w:gridCol w:w="1415"/>
        <w:gridCol w:w="708"/>
        <w:gridCol w:w="234"/>
        <w:gridCol w:w="468"/>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санатының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тұлғалар, оның ішінде:</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 тұлғалар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жүкті әйелдер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5) тармақшасында көзделген адамдарды қоспағанда, баланы (балаларды) үш жасқа толғанға дейін тәрбиелеп отырған жұмыс істемейтін адамдар (баланың заңды өкілдерінің бірі)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күтіп-бағуды жүзеге асыратын жұмыс істемейтін адамдар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 оның ішінде Ұлы Отан соғысының қатысушылары мен мүгедектері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 мекемелерінде (қауіпсіздігі барынша төмен мекемелерді қоспағанда) сот үкімі бойынша жазасын өтеп жүрген адамдар)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 мен тергеу изоляторларындағы азаматтар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қандастар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алатын адамдар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мүгедекке күтімді жүзеге асыратын жұмыспен қамтылмаған адам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істемейтін мемлекеттік атаулы әлеуметтік көмек алушылар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06" w:id="45"/>
    <w:p>
      <w:pPr>
        <w:spacing w:after="0"/>
        <w:ind w:left="0"/>
        <w:jc w:val="left"/>
      </w:pPr>
      <w:r>
        <w:rPr>
          <w:rFonts w:ascii="Times New Roman"/>
          <w:b/>
          <w:i w:val="false"/>
          <w:color w:val="000000"/>
        </w:rPr>
        <w:t xml:space="preserve"> "Әлеуметтік медициналық сақтандыру қорына жарналар төлеуден босатылған адамдар үшін міндетті әлеуметтік медициналық сақтандыруға мемлекеттің жарналары бойынша есеп" әкімшілік деректерді жинауға арналған нысанды толтыру бойынша түсіндірме</w:t>
      </w:r>
    </w:p>
    <w:bookmarkEnd w:id="4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әлеуметтік медициналық сақтандыру қорына жарналар төлеуден босатылған адамдар санаттарының атауы көрсетіледі.</w:t>
      </w:r>
    </w:p>
    <w:p>
      <w:pPr>
        <w:spacing w:after="0"/>
        <w:ind w:left="0"/>
        <w:jc w:val="both"/>
      </w:pPr>
      <w:r>
        <w:rPr>
          <w:rFonts w:ascii="Times New Roman"/>
          <w:b w:val="false"/>
          <w:i w:val="false"/>
          <w:color w:val="000000"/>
          <w:sz w:val="28"/>
        </w:rPr>
        <w:t>
      3. 3 және 5-бағандарда жоспар мен факт бойынша жарналарды төлеуден босатылған адамдардың саны көрсетіледі.</w:t>
      </w:r>
    </w:p>
    <w:p>
      <w:pPr>
        <w:spacing w:after="0"/>
        <w:ind w:left="0"/>
        <w:jc w:val="both"/>
      </w:pPr>
      <w:r>
        <w:rPr>
          <w:rFonts w:ascii="Times New Roman"/>
          <w:b w:val="false"/>
          <w:i w:val="false"/>
          <w:color w:val="000000"/>
          <w:sz w:val="28"/>
        </w:rPr>
        <w:t>
      4. 4-бағанда жеңілдік санаты үшін түсімдердің жоспарлы сомасы көрсетіледі.</w:t>
      </w:r>
    </w:p>
    <w:p>
      <w:pPr>
        <w:spacing w:after="0"/>
        <w:ind w:left="0"/>
        <w:jc w:val="both"/>
      </w:pPr>
      <w:r>
        <w:rPr>
          <w:rFonts w:ascii="Times New Roman"/>
          <w:b w:val="false"/>
          <w:i w:val="false"/>
          <w:color w:val="000000"/>
          <w:sz w:val="28"/>
        </w:rPr>
        <w:t>
      5. 6-бағанда жеңілдік санаты үшін түсімдердің нақты сомасы көрсетіледі.</w:t>
      </w:r>
    </w:p>
    <w:p>
      <w:pPr>
        <w:spacing w:after="0"/>
        <w:ind w:left="0"/>
        <w:jc w:val="both"/>
      </w:pPr>
      <w:r>
        <w:rPr>
          <w:rFonts w:ascii="Times New Roman"/>
          <w:b w:val="false"/>
          <w:i w:val="false"/>
          <w:color w:val="000000"/>
          <w:sz w:val="28"/>
        </w:rPr>
        <w:t>
      6. 7 және 8-бағандарда адамдар саны мен сомалардың жоспарлы және нақты көрсеткіштерінің ауытқу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 xml:space="preserve">21-қосымша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09" w:id="46"/>
    <w:p>
      <w:pPr>
        <w:spacing w:after="0"/>
        <w:ind w:left="0"/>
        <w:jc w:val="left"/>
      </w:pPr>
      <w:r>
        <w:rPr>
          <w:rFonts w:ascii="Times New Roman"/>
          <w:b/>
          <w:i w:val="false"/>
          <w:color w:val="000000"/>
        </w:rPr>
        <w:t xml:space="preserve"> Әлеуметтік медициналық сақтандыру қорының өңірлер бөлінісінде міндетті әлеуметтік медициналық сақтандыру жүйесіндегі көрсетілетін қызметтерге ақы төлеуге аударымдарын және (немесе) жарналарын пайдалануы туралы есеп</w:t>
      </w:r>
    </w:p>
    <w:bookmarkEnd w:id="4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 6/3-МӘМС (ЖИНАҚТАУ)</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59"/>
        <w:gridCol w:w="748"/>
        <w:gridCol w:w="3633"/>
        <w:gridCol w:w="454"/>
        <w:gridCol w:w="4388"/>
        <w:gridCol w:w="454"/>
        <w:gridCol w:w="479"/>
        <w:gridCol w:w="481"/>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төлеу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жоспар</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факт</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жоспардан</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жоспардан</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дәрілік қамтамасыз ету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емдеу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резерв</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xml:space="preserve">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11" w:id="47"/>
    <w:p>
      <w:pPr>
        <w:spacing w:after="0"/>
        <w:ind w:left="0"/>
        <w:jc w:val="left"/>
      </w:pPr>
      <w:r>
        <w:rPr>
          <w:rFonts w:ascii="Times New Roman"/>
          <w:b/>
          <w:i w:val="false"/>
          <w:color w:val="000000"/>
        </w:rPr>
        <w:t xml:space="preserve"> Әкімшілік деректерді жинауға арналған "Әлеуметтік медициналық сақтандыру қорының өңірлер бөлінісінде тегін медициналық көмектің кепілдік берілген көлемі шеңберінде көрсетілетін қызметтерге ақы төлеуге арналған трансферттерді пайдалануы туралы есеп" нысанын толтыру бойынша түсіндірме</w:t>
      </w:r>
    </w:p>
    <w:bookmarkEnd w:id="4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2-бағанның 1-17-жолдарында облыстардың, республикалық маңызы бар қалалардың және астананың атаулары көрсетіледі.</w:t>
      </w:r>
    </w:p>
    <w:p>
      <w:pPr>
        <w:spacing w:after="0"/>
        <w:ind w:left="0"/>
        <w:jc w:val="both"/>
      </w:pPr>
      <w:r>
        <w:rPr>
          <w:rFonts w:ascii="Times New Roman"/>
          <w:b w:val="false"/>
          <w:i w:val="false"/>
          <w:color w:val="000000"/>
          <w:sz w:val="28"/>
        </w:rPr>
        <w:t>
      3. 2-бағанның 18-жолында "Өңірлер бойынша жиыны" көрсетіледі.</w:t>
      </w:r>
    </w:p>
    <w:p>
      <w:pPr>
        <w:spacing w:after="0"/>
        <w:ind w:left="0"/>
        <w:jc w:val="both"/>
      </w:pPr>
      <w:r>
        <w:rPr>
          <w:rFonts w:ascii="Times New Roman"/>
          <w:b w:val="false"/>
          <w:i w:val="false"/>
          <w:color w:val="000000"/>
          <w:sz w:val="28"/>
        </w:rPr>
        <w:t>
      4. 2-бағанның 19-мерзімінде азаматтардың жекелеген санаттарын амбулаториялық дәрілік қамтамасыз етуге міндетті әлеуметтік медициналық сақтандыру жүйесіндегі көрсетілетін қызметтердің көлемі көрсетіледі.</w:t>
      </w:r>
    </w:p>
    <w:p>
      <w:pPr>
        <w:spacing w:after="0"/>
        <w:ind w:left="0"/>
        <w:jc w:val="both"/>
      </w:pPr>
      <w:r>
        <w:rPr>
          <w:rFonts w:ascii="Times New Roman"/>
          <w:b w:val="false"/>
          <w:i w:val="false"/>
          <w:color w:val="000000"/>
          <w:sz w:val="28"/>
        </w:rPr>
        <w:t>
      5. 2-бағанның 20-жолында "Бөлінбеген резерв" атауы көрсетіледі.</w:t>
      </w:r>
    </w:p>
    <w:p>
      <w:pPr>
        <w:spacing w:after="0"/>
        <w:ind w:left="0"/>
        <w:jc w:val="both"/>
      </w:pPr>
      <w:r>
        <w:rPr>
          <w:rFonts w:ascii="Times New Roman"/>
          <w:b w:val="false"/>
          <w:i w:val="false"/>
          <w:color w:val="000000"/>
          <w:sz w:val="28"/>
        </w:rPr>
        <w:t>
      6.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7. 4-бағанда міндетті әлеуметтік медициналық сақтандыру жүйесіндегі қызметтер көлемі есепті кезеңнен кейінгі айдың бірінші күніне сатып алу жоспары бойынша мың теңгемен көрсетіледі.</w:t>
      </w:r>
    </w:p>
    <w:p>
      <w:pPr>
        <w:spacing w:after="0"/>
        <w:ind w:left="0"/>
        <w:jc w:val="both"/>
      </w:pPr>
      <w:r>
        <w:rPr>
          <w:rFonts w:ascii="Times New Roman"/>
          <w:b w:val="false"/>
          <w:i w:val="false"/>
          <w:color w:val="000000"/>
          <w:sz w:val="28"/>
        </w:rPr>
        <w:t>
      8. 5-бағанда 4/12 ай бағанның есебі бойынша орташа айлық жоспар көрсетіледі.</w:t>
      </w:r>
    </w:p>
    <w:p>
      <w:pPr>
        <w:spacing w:after="0"/>
        <w:ind w:left="0"/>
        <w:jc w:val="both"/>
      </w:pPr>
      <w:r>
        <w:rPr>
          <w:rFonts w:ascii="Times New Roman"/>
          <w:b w:val="false"/>
          <w:i w:val="false"/>
          <w:color w:val="000000"/>
          <w:sz w:val="28"/>
        </w:rPr>
        <w:t>
      9. 6-бағанда есепті кезеңнен кейінгі айдың бірінші күніне көрсетілген қызметтердің қабылданған актілері бойынша міндетті әлеуметтік медициналық сақтандыру жүйесіндегі қызметтерге ақы төлеу сомасы мың теңгемен көрсетіледі.</w:t>
      </w:r>
    </w:p>
    <w:p>
      <w:pPr>
        <w:spacing w:after="0"/>
        <w:ind w:left="0"/>
        <w:jc w:val="both"/>
      </w:pPr>
      <w:r>
        <w:rPr>
          <w:rFonts w:ascii="Times New Roman"/>
          <w:b w:val="false"/>
          <w:i w:val="false"/>
          <w:color w:val="000000"/>
          <w:sz w:val="28"/>
        </w:rPr>
        <w:t>
      10. 7-бағанда есепті кезеңдегі айлардың санына/6-бағанның формуласы бойынша орташа айлық фактінің сомасы көрсетіледі.</w:t>
      </w:r>
    </w:p>
    <w:p>
      <w:pPr>
        <w:spacing w:after="0"/>
        <w:ind w:left="0"/>
        <w:jc w:val="both"/>
      </w:pPr>
      <w:r>
        <w:rPr>
          <w:rFonts w:ascii="Times New Roman"/>
          <w:b w:val="false"/>
          <w:i w:val="false"/>
          <w:color w:val="000000"/>
          <w:sz w:val="28"/>
        </w:rPr>
        <w:t>
      11. 8-бағанда көрсетілген қызметтердің нақты сомасының қызметтердің жылдық жоспарлы сомасынан мың теңгемен ауытқуы көрсетіледі.</w:t>
      </w:r>
    </w:p>
    <w:p>
      <w:pPr>
        <w:spacing w:after="0"/>
        <w:ind w:left="0"/>
        <w:jc w:val="both"/>
      </w:pPr>
      <w:r>
        <w:rPr>
          <w:rFonts w:ascii="Times New Roman"/>
          <w:b w:val="false"/>
          <w:i w:val="false"/>
          <w:color w:val="000000"/>
          <w:sz w:val="28"/>
        </w:rPr>
        <w:t>
      12. 9-бағанда орташа айлық көрсеткіштің нақты сомасының орташа айлық жоспардан ауытқуы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14" w:id="48"/>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 көрсетілетін қызметтерге ақы төлеуге аударымдарын және (немесе) жарналарын пайдалануы туралы есеп</w:t>
      </w:r>
    </w:p>
    <w:bookmarkEnd w:id="4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6/4-МӘМС (жеткізушілер)</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798"/>
        <w:gridCol w:w="492"/>
        <w:gridCol w:w="1065"/>
        <w:gridCol w:w="1065"/>
        <w:gridCol w:w="1065"/>
        <w:gridCol w:w="1046"/>
        <w:gridCol w:w="1046"/>
        <w:gridCol w:w="1047"/>
        <w:gridCol w:w="908"/>
        <w:gridCol w:w="909"/>
        <w:gridCol w:w="909"/>
        <w:gridCol w:w="743"/>
        <w:gridCol w:w="743"/>
      </w:tblGrid>
      <w:tr>
        <w:trPr>
          <w:trHeight w:val="30"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(заңды тұлғалар) қоры 01 "____" 20____жыл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көрсетілген қызметтер фактісі, мың теңге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1451"/>
        <w:gridCol w:w="1131"/>
        <w:gridCol w:w="1131"/>
        <w:gridCol w:w="1133"/>
        <w:gridCol w:w="982"/>
        <w:gridCol w:w="982"/>
        <w:gridCol w:w="983"/>
        <w:gridCol w:w="803"/>
        <w:gridCol w:w="80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медициналық көмек көрсететін барлық өнім берушілер (заңды тұлғалар) 01 "____" 20______жыл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көрсетілген қызметтер фактісі, мың теңге</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473"/>
        <w:gridCol w:w="1473"/>
        <w:gridCol w:w="1122"/>
        <w:gridCol w:w="1122"/>
        <w:gridCol w:w="1123"/>
        <w:gridCol w:w="974"/>
        <w:gridCol w:w="974"/>
        <w:gridCol w:w="974"/>
        <w:gridCol w:w="797"/>
        <w:gridCol w:w="79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 көрсететін барлық өнім берушілер (заңды тұлғалар) 01 “____" 20______жыл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көрсетілген қызметтер фактісі, мың теңге</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1451"/>
        <w:gridCol w:w="1131"/>
        <w:gridCol w:w="1131"/>
        <w:gridCol w:w="1133"/>
        <w:gridCol w:w="982"/>
        <w:gridCol w:w="982"/>
        <w:gridCol w:w="983"/>
        <w:gridCol w:w="803"/>
        <w:gridCol w:w="80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мамандандырылған медициналық көмек көрсететін барлық өнім берушілер (заңды тұлғалар) 01 "____" 20______жыл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 арналған жасалған шарттардың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көрсетілген қызметтер фактісі, мың теңге</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бойынша атқарылу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бойынша орындау %</w:t>
            </w:r>
          </w:p>
        </w:tc>
      </w:tr>
      <w:tr>
        <w:trPr>
          <w:trHeight w:val="30" w:hRule="atLeast"/>
        </w:trPr>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16" w:id="49"/>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жүйесіндегі көрсетілетін қызметтерге ақы төлеуге аударымдарды және (немесе) жарналарды пайдалануы туралы есеп" әкімшілік деректерді жинауға арналған нысанды толтыру бойынша түсіндірме</w:t>
      </w:r>
    </w:p>
    <w:bookmarkEnd w:id="4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өнім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5. 5 және 6-бағандарда есепті кезеңнен кейінгі айдың бірінші күніне мемлекеттік және жеке өнім берушілер (заңды тұлғалар) саны мәндерінің сомасы көрсетіледі.</w:t>
      </w:r>
    </w:p>
    <w:p>
      <w:pPr>
        <w:spacing w:after="0"/>
        <w:ind w:left="0"/>
        <w:jc w:val="both"/>
      </w:pPr>
      <w:r>
        <w:rPr>
          <w:rFonts w:ascii="Times New Roman"/>
          <w:b w:val="false"/>
          <w:i w:val="false"/>
          <w:color w:val="000000"/>
          <w:sz w:val="28"/>
        </w:rPr>
        <w:t>
      6. 7,8 және 9-бағандарда есепті кезеңнен кейінгі айдың бірінші күніне мемлекеттік және жеке меншік өнім берушілер жасасқан шарттардың сомасы мың теңгемен көрсетіледі.</w:t>
      </w:r>
    </w:p>
    <w:p>
      <w:pPr>
        <w:spacing w:after="0"/>
        <w:ind w:left="0"/>
        <w:jc w:val="both"/>
      </w:pPr>
      <w:r>
        <w:rPr>
          <w:rFonts w:ascii="Times New Roman"/>
          <w:b w:val="false"/>
          <w:i w:val="false"/>
          <w:color w:val="000000"/>
          <w:sz w:val="28"/>
        </w:rPr>
        <w:t>
      7. 10, 11 және 12-бағандарда мемлекеттік және жеке меншік нысанындағы өнім берушілердің есепті кезеңнен кейінгі айдың бірінші күніне факт бойынша көрсеткен қызметтерінің сомасы мың теңгемен көрсетіледі.</w:t>
      </w:r>
    </w:p>
    <w:p>
      <w:pPr>
        <w:spacing w:after="0"/>
        <w:ind w:left="0"/>
        <w:jc w:val="both"/>
      </w:pPr>
      <w:r>
        <w:rPr>
          <w:rFonts w:ascii="Times New Roman"/>
          <w:b w:val="false"/>
          <w:i w:val="false"/>
          <w:color w:val="000000"/>
          <w:sz w:val="28"/>
        </w:rPr>
        <w:t>
      8. 13 және 14-бағандарда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9. 15-бағанда есепті кезеңнен кейінгі айдың бірінші күніне медициналық-санитариялық алғашқы көмек деңгейінде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10. 16 және 17-бағандарда есепті кезеңнен кейінгі айдың бірінші күніне медициналық-санитариялық алғашқы көмек деңгейінде медициналық көмек көрсететін мемлекеттік және жеке меншік нысанындағы берушілер (заңды тұлғалар) саны мәндерінің сомасы көрсетіледі.</w:t>
      </w:r>
    </w:p>
    <w:p>
      <w:pPr>
        <w:spacing w:after="0"/>
        <w:ind w:left="0"/>
        <w:jc w:val="both"/>
      </w:pPr>
      <w:r>
        <w:rPr>
          <w:rFonts w:ascii="Times New Roman"/>
          <w:b w:val="false"/>
          <w:i w:val="false"/>
          <w:color w:val="000000"/>
          <w:sz w:val="28"/>
        </w:rPr>
        <w:t>
      11. 18, 19 және 20-бағандарда алғашқы медициналық-санитариялық көмек деңгейінде медициналық көмек көрсететін қызметтер берушілердің жасалған шарттарының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12. 21, 22 және 23-бағандарда медициналық-санитариялық алғашқы көмек деңгейінде медициналық көмек көрсететін мемлекеттік және жеке меншік нысанындағы өнім берушілердің факт бойынша көрсеткен қызметтерінің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13. 24 және 25-бағандарда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14. 26-бағанда есептік кезеңнен кейінгі айдың бірінші күніне амбулаториялық жағдайларда мамандандырылған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15. 27 және 28-бағандарда есепті кезеңнен кейінгі айдың бірінші күніне амбулаториялық жағдайларда мамандандырылған медициналық көмек көрсететін мемлекеттік және жеке меншік нысанындағы қызметтер берушілер (заңды тұлғалар) саны мәндерінің сомасы көрсетіледі.</w:t>
      </w:r>
    </w:p>
    <w:p>
      <w:pPr>
        <w:spacing w:after="0"/>
        <w:ind w:left="0"/>
        <w:jc w:val="both"/>
      </w:pPr>
      <w:r>
        <w:rPr>
          <w:rFonts w:ascii="Times New Roman"/>
          <w:b w:val="false"/>
          <w:i w:val="false"/>
          <w:color w:val="000000"/>
          <w:sz w:val="28"/>
        </w:rPr>
        <w:t>
      16. 29, 30 және 31-бағандарда амбулаториялық жағдайларда мамандандырылған медициналық көмек көрсететін мемлекеттік және жеке меншік нысанындағы өнім берушілердің (заңды тұлғалардың) есепті кезеңнен кейінгі айдың бірінші күніне жасасқан шарттарының сомасы көрсетіледі.</w:t>
      </w:r>
    </w:p>
    <w:p>
      <w:pPr>
        <w:spacing w:after="0"/>
        <w:ind w:left="0"/>
        <w:jc w:val="both"/>
      </w:pPr>
      <w:r>
        <w:rPr>
          <w:rFonts w:ascii="Times New Roman"/>
          <w:b w:val="false"/>
          <w:i w:val="false"/>
          <w:color w:val="000000"/>
          <w:sz w:val="28"/>
        </w:rPr>
        <w:t>
      17. 32, 33 және 34-бағандарда амбулаториялық жағдайда мамандандырылған медициналық көмек көрсететін мемлекеттік және жеке меншік нысанындағы өнім берушілер көрсеткен қызметтердің сомасы есепті кезеңнен кейінгі айдың бірінші күніне мың теңгемен көрсетіледі.</w:t>
      </w:r>
    </w:p>
    <w:p>
      <w:pPr>
        <w:spacing w:after="0"/>
        <w:ind w:left="0"/>
        <w:jc w:val="both"/>
      </w:pPr>
      <w:r>
        <w:rPr>
          <w:rFonts w:ascii="Times New Roman"/>
          <w:b w:val="false"/>
          <w:i w:val="false"/>
          <w:color w:val="000000"/>
          <w:sz w:val="28"/>
        </w:rPr>
        <w:t>
      18. 35 және 36-бағандарда жасалған шарттар сомасынан көрсетілген қызметтердің нақты сомасының орындалу пайызы көрсетіледі.</w:t>
      </w:r>
    </w:p>
    <w:p>
      <w:pPr>
        <w:spacing w:after="0"/>
        <w:ind w:left="0"/>
        <w:jc w:val="both"/>
      </w:pPr>
      <w:r>
        <w:rPr>
          <w:rFonts w:ascii="Times New Roman"/>
          <w:b w:val="false"/>
          <w:i w:val="false"/>
          <w:color w:val="000000"/>
          <w:sz w:val="28"/>
        </w:rPr>
        <w:t>
      19. 37-бағанда есепті кезеңнен кейінгі айдың бірінші күніне стационарды алмастыратын жағдайларда мамандандырылған медициналық көмек көрсететін қызметтер берушілер (заңды тұлғалар) саны мәндерінің жалпы сомасы көрсетіледі.</w:t>
      </w:r>
    </w:p>
    <w:p>
      <w:pPr>
        <w:spacing w:after="0"/>
        <w:ind w:left="0"/>
        <w:jc w:val="both"/>
      </w:pPr>
      <w:r>
        <w:rPr>
          <w:rFonts w:ascii="Times New Roman"/>
          <w:b w:val="false"/>
          <w:i w:val="false"/>
          <w:color w:val="000000"/>
          <w:sz w:val="28"/>
        </w:rPr>
        <w:t>
      20. 38 және 39-бағандарда есепті кезеңнен кейінгі айдың бірінші күніне стационарды алмастыратын жағдайларда мамандандырылған медициналық көмек көрсететін мемлекеттік және жеке меншік нысанындағы берушілер (заңды тұлғалар) саны мәндерінің сомасы көрсетіледі.</w:t>
      </w:r>
    </w:p>
    <w:p>
      <w:pPr>
        <w:spacing w:after="0"/>
        <w:ind w:left="0"/>
        <w:jc w:val="both"/>
      </w:pPr>
      <w:r>
        <w:rPr>
          <w:rFonts w:ascii="Times New Roman"/>
          <w:b w:val="false"/>
          <w:i w:val="false"/>
          <w:color w:val="000000"/>
          <w:sz w:val="28"/>
        </w:rPr>
        <w:t>
      21. 40, 41 және 42-бағандарда есепті кезеңнен кейінгі айдың бірінші күніне стационарды алмастыратын жағдайларда мамандандырылған медициналық көмек көрсететін өнім берушілердің жасасқан шарттарының сомасы мың теңгемен көрсетіледі.</w:t>
      </w:r>
    </w:p>
    <w:p>
      <w:pPr>
        <w:spacing w:after="0"/>
        <w:ind w:left="0"/>
        <w:jc w:val="both"/>
      </w:pPr>
      <w:r>
        <w:rPr>
          <w:rFonts w:ascii="Times New Roman"/>
          <w:b w:val="false"/>
          <w:i w:val="false"/>
          <w:color w:val="000000"/>
          <w:sz w:val="28"/>
        </w:rPr>
        <w:t>
      22. 43, 44 және 45-бағандарда есепті кезеңнен кейінгі айдың бірінші күніне стационарды алмастыратын жағдайларда мамандандырылған медициналық көмек көрсететін мемлекеттік және жеке меншік нысанындағы өнім берушілердің факті бойынша көрсеткен қызметтерінің сомасы мың теңгемен көрсетіледі.</w:t>
      </w:r>
    </w:p>
    <w:p>
      <w:pPr>
        <w:spacing w:after="0"/>
        <w:ind w:left="0"/>
        <w:jc w:val="both"/>
      </w:pPr>
      <w:r>
        <w:rPr>
          <w:rFonts w:ascii="Times New Roman"/>
          <w:b w:val="false"/>
          <w:i w:val="false"/>
          <w:color w:val="000000"/>
          <w:sz w:val="28"/>
        </w:rPr>
        <w:t>
      23. 46 және 47-бағандарда жасалған шарттар сомасынан көрсетілген қызметтердің нақты сомасының орындалу пайызы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19" w:id="50"/>
    <w:p>
      <w:pPr>
        <w:spacing w:after="0"/>
        <w:ind w:left="0"/>
        <w:jc w:val="left"/>
      </w:pPr>
      <w:r>
        <w:rPr>
          <w:rFonts w:ascii="Times New Roman"/>
          <w:b/>
          <w:i w:val="false"/>
          <w:color w:val="000000"/>
        </w:rPr>
        <w:t xml:space="preserve"> Міндетті әлеуметтік медициналық сақтандыру жүйесінде амбулаториялық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bookmarkEnd w:id="5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6/5-МӘМС (ЖМК АУ)</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төлеу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722"/>
        <w:gridCol w:w="1417"/>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(бекітілген 1 тұрғынға шаққанда КДК кешені)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ауруханалардың жанындағы тері-венерологиялық диспансерлердегі және/немесе бөлімшелердегі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0"/>
        <w:gridCol w:w="1803"/>
        <w:gridCol w:w="1528"/>
        <w:gridCol w:w="1849"/>
        <w:gridCol w:w="2179"/>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оқушыларға медициналық қызмет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бірл.</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арналған тариф, теңге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 бірл.</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оқушыға арналған Тариф, теңге</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1621"/>
        <w:gridCol w:w="1619"/>
        <w:gridCol w:w="1960"/>
        <w:gridCol w:w="1960"/>
        <w:gridCol w:w="1955"/>
        <w:gridCol w:w="15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МРТ (Онкоплан)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 бірл.</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орташа құны, теңге</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2935"/>
        <w:gridCol w:w="2938"/>
        <w:gridCol w:w="15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тексерулер (скринингтер)</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саны, бірл</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21" w:id="51"/>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 амбулаториялық жағдайларда мамандандырылған медициналық көмек көрсету бойынша көрсетілетін қызметтерге ақы төлеуге аударымдарды және (немесе) жарналарды пайдалануы туралы есеп" әкімшілік деректерді жинауға арналған нысанды толтыру бойынша түсіндірме</w:t>
      </w:r>
    </w:p>
    <w:bookmarkEnd w:id="5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бағандары бойынша мәндердің сомасы көрсетіледі.</w:t>
      </w:r>
    </w:p>
    <w:p>
      <w:pPr>
        <w:spacing w:after="0"/>
        <w:ind w:left="0"/>
        <w:jc w:val="both"/>
      </w:pPr>
      <w:r>
        <w:rPr>
          <w:rFonts w:ascii="Times New Roman"/>
          <w:b w:val="false"/>
          <w:i w:val="false"/>
          <w:color w:val="000000"/>
          <w:sz w:val="28"/>
        </w:rPr>
        <w:t>
      4. 4-бағанда 9, 77-бағандар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12, 79-бағандар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10-бағандарда жоспар және факт бойынша тиісінше есепті кезеңнен кейінгі айдың бірінші күніне амбулаториялық жағдайларда мамандандырылған медициналық көмектің саны көрсетіледі.</w:t>
      </w:r>
    </w:p>
    <w:p>
      <w:pPr>
        <w:spacing w:after="0"/>
        <w:ind w:left="0"/>
        <w:jc w:val="both"/>
      </w:pPr>
      <w:r>
        <w:rPr>
          <w:rFonts w:ascii="Times New Roman"/>
          <w:b w:val="false"/>
          <w:i w:val="false"/>
          <w:color w:val="000000"/>
          <w:sz w:val="28"/>
        </w:rPr>
        <w:t>
      8. 8 және 11-бағандарда жоспар және факт бойынша тиісінше, есепті кезеңнен кейінгі айдың бірінші күніне амбулаториялық жағдайда мамандандырылған медициналық көмектің теңгемен орташа құны көрсетіледі.</w:t>
      </w:r>
    </w:p>
    <w:p>
      <w:pPr>
        <w:spacing w:after="0"/>
        <w:ind w:left="0"/>
        <w:jc w:val="both"/>
      </w:pPr>
      <w:r>
        <w:rPr>
          <w:rFonts w:ascii="Times New Roman"/>
          <w:b w:val="false"/>
          <w:i w:val="false"/>
          <w:color w:val="000000"/>
          <w:sz w:val="28"/>
        </w:rPr>
        <w:t>
      9. 9 және 12-бағандарда есепті кезеңнен кейінгі айдың бірінші күніне тиісінше жоспар және факт бойынша амбулаториялық жағдайда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10. 13-бағанда 12-бағандағы мәндердің 9-бағандағы мәндерден ауытқуы мың теңгемен көрсетіледі.</w:t>
      </w:r>
    </w:p>
    <w:p>
      <w:pPr>
        <w:spacing w:after="0"/>
        <w:ind w:left="0"/>
        <w:jc w:val="both"/>
      </w:pPr>
      <w:r>
        <w:rPr>
          <w:rFonts w:ascii="Times New Roman"/>
          <w:b w:val="false"/>
          <w:i w:val="false"/>
          <w:color w:val="000000"/>
          <w:sz w:val="28"/>
        </w:rPr>
        <w:t>
      11. 14 және 17-бағандарда жоспар және факт бойынша тиісінше есепті кезеңнен кейінгі айдың бірінші күніне консультациялық-диагностикалық көмектің саны (1 тіркелген тұрғынға консультациялық-диагностикалық қызметтер кешені) көрсетіледі.</w:t>
      </w:r>
    </w:p>
    <w:p>
      <w:pPr>
        <w:spacing w:after="0"/>
        <w:ind w:left="0"/>
        <w:jc w:val="both"/>
      </w:pPr>
      <w:r>
        <w:rPr>
          <w:rFonts w:ascii="Times New Roman"/>
          <w:b w:val="false"/>
          <w:i w:val="false"/>
          <w:color w:val="000000"/>
          <w:sz w:val="28"/>
        </w:rPr>
        <w:t>
      12. 15 және 18-бағандарда консультациялық-диагностикалық көмектің (бекітілген 1 тұрғынға консультациялық-диагностикалық қызметтер кешені)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13. 16 және 19-бағандарда есептік кезеңнен кейінгі айдың бірінші күніне тиісінше жоспар және факт бойынша консультациялық-диагностикалық көмек көрсеткені үшін (бекітілген 1 тұрғынға консультациялық-диагностикалық қызметтер кешені)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14. 20-бағанда 19-бағандағы мәндердің 16-бағандағы мәндерден ауытқуы мың теңгемен көрсетіледі.</w:t>
      </w:r>
    </w:p>
    <w:p>
      <w:pPr>
        <w:spacing w:after="0"/>
        <w:ind w:left="0"/>
        <w:jc w:val="both"/>
      </w:pPr>
      <w:r>
        <w:rPr>
          <w:rFonts w:ascii="Times New Roman"/>
          <w:b w:val="false"/>
          <w:i w:val="false"/>
          <w:color w:val="000000"/>
          <w:sz w:val="28"/>
        </w:rPr>
        <w:t>
      15. 21 және 24-бағандарда есепті кезеңнен кейінгі айдың бірінші күніне жоспар және факт бойынша арнайы автокөлік базасындағы жылжымалы медициналық кешендер қызметтерінің саны көрсетіледі.</w:t>
      </w:r>
    </w:p>
    <w:p>
      <w:pPr>
        <w:spacing w:after="0"/>
        <w:ind w:left="0"/>
        <w:jc w:val="both"/>
      </w:pPr>
      <w:r>
        <w:rPr>
          <w:rFonts w:ascii="Times New Roman"/>
          <w:b w:val="false"/>
          <w:i w:val="false"/>
          <w:color w:val="000000"/>
          <w:sz w:val="28"/>
        </w:rPr>
        <w:t>
      16. 22 және 25-бағандарда арнайы автокөлік базасындағы жылжымалы медициналық кешендер қызметтерінің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17. 23 және 26-бағандарда жоспар және факт бойынша тиісінше есепті кезеңнен кейінгі айдың бірінші күніне арнайы автокөлік базасында жылжымалы медициналық кешендер қызметтерін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18. 27-бағанда 26-бағандағы мәндердің 23-бағандағы мәндерден ауытқуы мың теңгемен көрсетіледі.</w:t>
      </w:r>
    </w:p>
    <w:p>
      <w:pPr>
        <w:spacing w:after="0"/>
        <w:ind w:left="0"/>
        <w:jc w:val="both"/>
      </w:pPr>
      <w:r>
        <w:rPr>
          <w:rFonts w:ascii="Times New Roman"/>
          <w:b w:val="false"/>
          <w:i w:val="false"/>
          <w:color w:val="000000"/>
          <w:sz w:val="28"/>
        </w:rPr>
        <w:t>
      19. 28 және 31-бағандарда теміржол көлігі базасындағы жылжымалы медициналық кешендер қызметтерінің жоспар мен факт бойынша тиісінше есепті кезеңнен кейінгі айдың бірінші күніне саны көрсетіледі.</w:t>
      </w:r>
    </w:p>
    <w:p>
      <w:pPr>
        <w:spacing w:after="0"/>
        <w:ind w:left="0"/>
        <w:jc w:val="both"/>
      </w:pPr>
      <w:r>
        <w:rPr>
          <w:rFonts w:ascii="Times New Roman"/>
          <w:b w:val="false"/>
          <w:i w:val="false"/>
          <w:color w:val="000000"/>
          <w:sz w:val="28"/>
        </w:rPr>
        <w:t>
      20. 29 және 32-бағандарда теміржол көлігі базасындағы жылжымалы медициналық кешендер қызметтерінің жоспар мен факт бойынша тиісінше есепті кезеңнен кейінгі айдың бірінші күніне саны көрсетіледі.</w:t>
      </w:r>
    </w:p>
    <w:p>
      <w:pPr>
        <w:spacing w:after="0"/>
        <w:ind w:left="0"/>
        <w:jc w:val="both"/>
      </w:pPr>
      <w:r>
        <w:rPr>
          <w:rFonts w:ascii="Times New Roman"/>
          <w:b w:val="false"/>
          <w:i w:val="false"/>
          <w:color w:val="000000"/>
          <w:sz w:val="28"/>
        </w:rPr>
        <w:t>
      21. 30 және 33-бағандарда есепті кезеңнен кейінгі айдың бірінші күніне жоспар және факт бойынша теміржол көлігі базасында жылжымалы медициналық кешендердің қызметтерін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22. 34-бағанда 33-бағандағы мәндердің 30-бағандағы мәндерден ауытқуы мың теңгемен көрсетіледі.</w:t>
      </w:r>
    </w:p>
    <w:p>
      <w:pPr>
        <w:spacing w:after="0"/>
        <w:ind w:left="0"/>
        <w:jc w:val="both"/>
      </w:pPr>
      <w:r>
        <w:rPr>
          <w:rFonts w:ascii="Times New Roman"/>
          <w:b w:val="false"/>
          <w:i w:val="false"/>
          <w:color w:val="000000"/>
          <w:sz w:val="28"/>
        </w:rPr>
        <w:t>
      23. 35 және 38-бағандарда есепті кезеңнен кейінгі айдың бірінші күніне тиісінше жоспар және факт бойынша травматологиялық пункттердегі қызметтердің саны көрсетіледі.</w:t>
      </w:r>
    </w:p>
    <w:p>
      <w:pPr>
        <w:spacing w:after="0"/>
        <w:ind w:left="0"/>
        <w:jc w:val="both"/>
      </w:pPr>
      <w:r>
        <w:rPr>
          <w:rFonts w:ascii="Times New Roman"/>
          <w:b w:val="false"/>
          <w:i w:val="false"/>
          <w:color w:val="000000"/>
          <w:sz w:val="28"/>
        </w:rPr>
        <w:t>
      24. 36 және 39-бағандарда есепті кезеңнен кейінгі айдың бірінші күніне тиісінше жоспар және факт бойынша травматологиялық пункттердегі қызметтердің орташа құны теңгемен көрсетіледі.</w:t>
      </w:r>
    </w:p>
    <w:p>
      <w:pPr>
        <w:spacing w:after="0"/>
        <w:ind w:left="0"/>
        <w:jc w:val="both"/>
      </w:pPr>
      <w:r>
        <w:rPr>
          <w:rFonts w:ascii="Times New Roman"/>
          <w:b w:val="false"/>
          <w:i w:val="false"/>
          <w:color w:val="000000"/>
          <w:sz w:val="28"/>
        </w:rPr>
        <w:t>
      25. 37 және 40-бағандарда есепті кезеңнен кейінгі айдың бірінші күніне тиісінше жоспар және факт бойынша травматологиялық пункттерде қызмет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26. 41-бағанда 40-бағандағы мәндердің 37-бағандағы мәндерден ауытқуы мың теңгемен көрсетіледі.</w:t>
      </w:r>
    </w:p>
    <w:p>
      <w:pPr>
        <w:spacing w:after="0"/>
        <w:ind w:left="0"/>
        <w:jc w:val="both"/>
      </w:pPr>
      <w:r>
        <w:rPr>
          <w:rFonts w:ascii="Times New Roman"/>
          <w:b w:val="false"/>
          <w:i w:val="false"/>
          <w:color w:val="000000"/>
          <w:sz w:val="28"/>
        </w:rPr>
        <w:t>
      27. 42 және 45-бағандарда жоспар және факт бойынша тиісінше есепті кезеңнен кейінгі айдың бірінші күніне тері-венерологиялық диспансерлерде және (немесе) көп бейінді ауруханалар жанындағы бөлімшелерде көрсетілетін қызметтер саны көрсетіледі.</w:t>
      </w:r>
    </w:p>
    <w:p>
      <w:pPr>
        <w:spacing w:after="0"/>
        <w:ind w:left="0"/>
        <w:jc w:val="both"/>
      </w:pPr>
      <w:r>
        <w:rPr>
          <w:rFonts w:ascii="Times New Roman"/>
          <w:b w:val="false"/>
          <w:i w:val="false"/>
          <w:color w:val="000000"/>
          <w:sz w:val="28"/>
        </w:rPr>
        <w:t>
      28. 43 және 46-бағандарда көп бейінді ауруханалар жанындағы тері-венерологиялық диспансерлерде және/немесе бөлімшелерде көрсетілетін қызметтердің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xml:space="preserve">
      29. 44 және 47-бағандарда есепті кезеңнен кейінгі айдың бірінші күніне тиісінше жоспар және факт бойынша көп бейінді ауруханалардың жанындағы тері-венерологиялық диспансерлерде және/немесе бөлімшелерде қызметтер көрсеткені үшін бөлінген және төлеуге қабылданған қаражат сомасы мың теңгемен көрсетіледі. </w:t>
      </w:r>
    </w:p>
    <w:p>
      <w:pPr>
        <w:spacing w:after="0"/>
        <w:ind w:left="0"/>
        <w:jc w:val="both"/>
      </w:pPr>
      <w:r>
        <w:rPr>
          <w:rFonts w:ascii="Times New Roman"/>
          <w:b w:val="false"/>
          <w:i w:val="false"/>
          <w:color w:val="000000"/>
          <w:sz w:val="28"/>
        </w:rPr>
        <w:t>
      30. 48-бағанда 47-бағандағы мәндердің 44-бағандағы мәндерден ауытқуы мың теңгемен көрсетіледі.</w:t>
      </w:r>
    </w:p>
    <w:p>
      <w:pPr>
        <w:spacing w:after="0"/>
        <w:ind w:left="0"/>
        <w:jc w:val="both"/>
      </w:pPr>
      <w:r>
        <w:rPr>
          <w:rFonts w:ascii="Times New Roman"/>
          <w:b w:val="false"/>
          <w:i w:val="false"/>
          <w:color w:val="000000"/>
          <w:sz w:val="28"/>
        </w:rPr>
        <w:t>
      31. 49 және 52-бағандарда есепті кезеңнен кейінгі айдың бірінші күніне тиісінше жоспар және факт бойынша республикалық денсаулық сақтау ұйымдарындағы қызметтердің саны көрсетіледі.</w:t>
      </w:r>
    </w:p>
    <w:p>
      <w:pPr>
        <w:spacing w:after="0"/>
        <w:ind w:left="0"/>
        <w:jc w:val="both"/>
      </w:pPr>
      <w:r>
        <w:rPr>
          <w:rFonts w:ascii="Times New Roman"/>
          <w:b w:val="false"/>
          <w:i w:val="false"/>
          <w:color w:val="000000"/>
          <w:sz w:val="28"/>
        </w:rPr>
        <w:t>
      32. 50 және 53-бағандарда есепті кезеңнен кейінгі айдың бірінші күніне тиісінше жоспар мен факт бойынша республикалық денсаулық сақтау ұйымдарындағы қызметтердің орташа құны теңгемен көрсетіледі.</w:t>
      </w:r>
    </w:p>
    <w:p>
      <w:pPr>
        <w:spacing w:after="0"/>
        <w:ind w:left="0"/>
        <w:jc w:val="both"/>
      </w:pPr>
      <w:r>
        <w:rPr>
          <w:rFonts w:ascii="Times New Roman"/>
          <w:b w:val="false"/>
          <w:i w:val="false"/>
          <w:color w:val="000000"/>
          <w:sz w:val="28"/>
        </w:rPr>
        <w:t>
      33. 51 және 54-бағандарда есепті кезеңнен кейінгі айдың бірінші күніне тиісінше жоспар және факт бойынша республикалық денсаулық сақтау ұйымдарында қызметтер көрсеткені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34. 55-бағанда 54-бағандағы мәндердің 51-бағандағы мәндерден ауытқуы мың теңгемен көрсетіледі.</w:t>
      </w:r>
    </w:p>
    <w:p>
      <w:pPr>
        <w:spacing w:after="0"/>
        <w:ind w:left="0"/>
        <w:jc w:val="both"/>
      </w:pPr>
      <w:r>
        <w:rPr>
          <w:rFonts w:ascii="Times New Roman"/>
          <w:b w:val="false"/>
          <w:i w:val="false"/>
          <w:color w:val="000000"/>
          <w:sz w:val="28"/>
        </w:rPr>
        <w:t>
      35. 56 және 59-бағандарда есепті кезеңнен кейінгі айдың бірінші күніне тиісінше жоспар және факт бойынша зейнеткерлерге және әскери қызметшілердің, құқық қорғау және мамандандырылған мемлекеттік органдардың отбасы мүшелеріне көрсетілетін қызметтердің саны көрсетіледі.</w:t>
      </w:r>
    </w:p>
    <w:p>
      <w:pPr>
        <w:spacing w:after="0"/>
        <w:ind w:left="0"/>
        <w:jc w:val="both"/>
      </w:pPr>
      <w:r>
        <w:rPr>
          <w:rFonts w:ascii="Times New Roman"/>
          <w:b w:val="false"/>
          <w:i w:val="false"/>
          <w:color w:val="000000"/>
          <w:sz w:val="28"/>
        </w:rPr>
        <w:t>
      36. 57 және 60-бағандарда есепті кезеңнен кейінгі айдың бірінші күніне тиісінше жоспар және факт бойынша зейнеткерлерге және отбасы мүшелеріне әскери қызметшілердің, құқық қорғау және мамандандырылған мемлекеттік органдардың қызметтерінің теңгемен орташа құны көрсетіледі.</w:t>
      </w:r>
    </w:p>
    <w:p>
      <w:pPr>
        <w:spacing w:after="0"/>
        <w:ind w:left="0"/>
        <w:jc w:val="both"/>
      </w:pPr>
      <w:r>
        <w:rPr>
          <w:rFonts w:ascii="Times New Roman"/>
          <w:b w:val="false"/>
          <w:i w:val="false"/>
          <w:color w:val="000000"/>
          <w:sz w:val="28"/>
        </w:rPr>
        <w:t>
      37. 58 және 61-бағандарда есепті кезеңнен кейінгі айдың бірінші күніне тиісінше жоспар және факт бойынша зейнеткерлерге және әскери қызметшілердің, құқық қорғау және мамандандырылған мемлекеттік органдардың отбасы мүшелеріне қызметтер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38. 62-бағанда 61-бағандағы мәндердің 58-бағандағы мәндерден ауытқуы мың теңгемен көрсетіледі.</w:t>
      </w:r>
    </w:p>
    <w:p>
      <w:pPr>
        <w:spacing w:after="0"/>
        <w:ind w:left="0"/>
        <w:jc w:val="both"/>
      </w:pPr>
      <w:r>
        <w:rPr>
          <w:rFonts w:ascii="Times New Roman"/>
          <w:b w:val="false"/>
          <w:i w:val="false"/>
          <w:color w:val="000000"/>
          <w:sz w:val="28"/>
        </w:rPr>
        <w:t>
      39. 63 және 66-бағандарда жоспар және факт бойынша тиісінше есепті кезеңнен кейінгі айдың бірінші күніне білім беру ұйымдарында медициналық қызмет көрсетуге арналған оқушылардың саны көрсетіледі.</w:t>
      </w:r>
    </w:p>
    <w:p>
      <w:pPr>
        <w:spacing w:after="0"/>
        <w:ind w:left="0"/>
        <w:jc w:val="both"/>
      </w:pPr>
      <w:r>
        <w:rPr>
          <w:rFonts w:ascii="Times New Roman"/>
          <w:b w:val="false"/>
          <w:i w:val="false"/>
          <w:color w:val="000000"/>
          <w:sz w:val="28"/>
        </w:rPr>
        <w:t>
      40. 64 және 67-бағандарда білім беру ұйымдарында медициналық қызмет көрсетуге арналған бір оқушыға арналған тариф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41. 65 және 68-бағандарда есепті кезеңнен кейінгі айдың бірінші күніне тиісінше жоспар және факт бойынша білім беру ұйымдарында оқушыларға медициналық қызмет көрсетуге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42. 69-бағанда 68-бағандағы мәндердің 65-бағандағы мәндерден ауытқуы мың теңгемен көрсетіледі.</w:t>
      </w:r>
    </w:p>
    <w:p>
      <w:pPr>
        <w:spacing w:after="0"/>
        <w:ind w:left="0"/>
        <w:jc w:val="both"/>
      </w:pPr>
      <w:r>
        <w:rPr>
          <w:rFonts w:ascii="Times New Roman"/>
          <w:b w:val="false"/>
          <w:i w:val="false"/>
          <w:color w:val="000000"/>
          <w:sz w:val="28"/>
        </w:rPr>
        <w:t>
      43. 70 және 73-бағандарда есепті кезеңнен кейінгі айдың бірінші күніне тиісінше жоспар және факт бойынша компьютерлік томография, магниттік-резонанстық томография (онкоплан) бойынша көрсетілетін қызметтердің саны көрсетіледі.</w:t>
      </w:r>
    </w:p>
    <w:p>
      <w:pPr>
        <w:spacing w:after="0"/>
        <w:ind w:left="0"/>
        <w:jc w:val="both"/>
      </w:pPr>
      <w:r>
        <w:rPr>
          <w:rFonts w:ascii="Times New Roman"/>
          <w:b w:val="false"/>
          <w:i w:val="false"/>
          <w:color w:val="000000"/>
          <w:sz w:val="28"/>
        </w:rPr>
        <w:t>
      44. 71 және 74-бағандарда компьютерлік томография, магниттік-резонанстық томография (онкоплан) бойынша қызметтердің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45. 72 және 75-бағандарда есепті кезеңнен кейінгі айдың бірінші күніне тиісінше жоспар және факт бойынша компьютерлік томография, магниттік-резонанстық томография (онкоплан) бойынша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46. 76-бағанда 75-бағандағы мәндердің 72-бағандағы мәндерден ауытқуы мың теңгемен көрсетіледі.</w:t>
      </w:r>
    </w:p>
    <w:p>
      <w:pPr>
        <w:spacing w:after="0"/>
        <w:ind w:left="0"/>
        <w:jc w:val="both"/>
      </w:pPr>
      <w:r>
        <w:rPr>
          <w:rFonts w:ascii="Times New Roman"/>
          <w:b w:val="false"/>
          <w:i w:val="false"/>
          <w:color w:val="000000"/>
          <w:sz w:val="28"/>
        </w:rPr>
        <w:t>
      47. 77 және 80-бағандарда жастар денсаулық орталықтары жоспар және факт бойынша тиісінше есепті кезеңнен кейінгі айдың бірінші күніне көрсететін қызметтердің саны көрсетіледі.</w:t>
      </w:r>
    </w:p>
    <w:p>
      <w:pPr>
        <w:spacing w:after="0"/>
        <w:ind w:left="0"/>
        <w:jc w:val="both"/>
      </w:pPr>
      <w:r>
        <w:rPr>
          <w:rFonts w:ascii="Times New Roman"/>
          <w:b w:val="false"/>
          <w:i w:val="false"/>
          <w:color w:val="000000"/>
          <w:sz w:val="28"/>
        </w:rPr>
        <w:t>
      48. 78 және 81-бағандарда жастар денсаулық орталықтары көрсететін қызметтердің орташа құны жоспар мен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49. 79 және 82-бағандарда есепті кезеңнен кейінгі айдың бірінші күніне тиісінше жоспар және факт бойынша жастар денсаулық орталықтары көрсететін қызметтерге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50. 83-бағанда 82-бағандағы мәндердің 79-бағандағы мәндерден ауытқуы мың теңгемен көрсетіледі.</w:t>
      </w:r>
    </w:p>
    <w:p>
      <w:pPr>
        <w:spacing w:after="0"/>
        <w:ind w:left="0"/>
        <w:jc w:val="both"/>
      </w:pPr>
      <w:r>
        <w:rPr>
          <w:rFonts w:ascii="Times New Roman"/>
          <w:b w:val="false"/>
          <w:i w:val="false"/>
          <w:color w:val="000000"/>
          <w:sz w:val="28"/>
        </w:rPr>
        <w:t>
      51. 85-бағандарда есепті кезеңнен кейінгі айдың бірінші күніне факт бойынша профилактикалық медициналық тексеруден (скринингтен) өткен адамдардың саны көрсетіледі.</w:t>
      </w:r>
    </w:p>
    <w:p>
      <w:pPr>
        <w:spacing w:after="0"/>
        <w:ind w:left="0"/>
        <w:jc w:val="both"/>
      </w:pPr>
      <w:r>
        <w:rPr>
          <w:rFonts w:ascii="Times New Roman"/>
          <w:b w:val="false"/>
          <w:i w:val="false"/>
          <w:color w:val="000000"/>
          <w:sz w:val="28"/>
        </w:rPr>
        <w:t>
      52. 84 және 86-бағандарда есепті кезеңнен кейінгі айдың бірінші күніне тиісінше жоспар және факт бойынша профилактикалық медициналық тексеріп-қараулар (скринингтер)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53. 87-бағанда 86-бағандағы мәндердің 84-бағандағы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24" w:id="52"/>
    <w:p>
      <w:pPr>
        <w:spacing w:after="0"/>
        <w:ind w:left="0"/>
        <w:jc w:val="left"/>
      </w:pPr>
      <w:r>
        <w:rPr>
          <w:rFonts w:ascii="Times New Roman"/>
          <w:b/>
          <w:i w:val="false"/>
          <w:color w:val="000000"/>
        </w:rPr>
        <w:t xml:space="preserve"> Міндетті әлеуметтік медициналық сақтандыру жүйесіндегі стационарды алмастыратын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bookmarkEnd w:id="5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6/6-МӘМС (ЖММК)</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257"/>
        <w:gridCol w:w="776"/>
        <w:gridCol w:w="1574"/>
        <w:gridCol w:w="1096"/>
        <w:gridCol w:w="1099"/>
        <w:gridCol w:w="1900"/>
        <w:gridCol w:w="1326"/>
        <w:gridCol w:w="1328"/>
        <w:gridCol w:w="1213"/>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бірлік.</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қосымша </w:t>
            </w:r>
          </w:p>
        </w:tc>
      </w:tr>
    </w:tbl>
    <w:bookmarkStart w:name="z126" w:id="53"/>
    <w:p>
      <w:pPr>
        <w:spacing w:after="0"/>
        <w:ind w:left="0"/>
        <w:jc w:val="left"/>
      </w:pPr>
      <w:r>
        <w:rPr>
          <w:rFonts w:ascii="Times New Roman"/>
          <w:b/>
          <w:i w:val="false"/>
          <w:color w:val="000000"/>
        </w:rPr>
        <w:t xml:space="preserve"> "Міндетті әлеуметтік сақтандыру жүйесіндегі стационарды алмастыратын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медициналық сақтандыру" есеп әкімшілік деректерді жинауға арналған нысанды толтыру бойынша түсіндірме</w:t>
      </w:r>
    </w:p>
    <w:bookmarkEnd w:id="5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 және 7-бағандарда жоспар және факт бойынша тиісінше есепті кезеңнен кейінгі айдың бірінші күніне стационарды алмастыратын жағдайларда мамандандырылған медициналық көмектің емделіп шыққан жағдайларының саны көрсетіледі.</w:t>
      </w:r>
    </w:p>
    <w:p>
      <w:pPr>
        <w:spacing w:after="0"/>
        <w:ind w:left="0"/>
        <w:jc w:val="both"/>
      </w:pPr>
      <w:r>
        <w:rPr>
          <w:rFonts w:ascii="Times New Roman"/>
          <w:b w:val="false"/>
          <w:i w:val="false"/>
          <w:color w:val="000000"/>
          <w:sz w:val="28"/>
        </w:rPr>
        <w:t>
      5. 5 және 8-бағандарда есепті кезеңнен кейінгі айдың бірінші күніне жоспар және факт бойынша теңгемен стационарды алмастыратын жағдайларда мамандандырылған медициналық көмектің емделіп шыққан жағдайының орташа құны көрсетіледі.</w:t>
      </w:r>
    </w:p>
    <w:p>
      <w:pPr>
        <w:spacing w:after="0"/>
        <w:ind w:left="0"/>
        <w:jc w:val="both"/>
      </w:pPr>
      <w:r>
        <w:rPr>
          <w:rFonts w:ascii="Times New Roman"/>
          <w:b w:val="false"/>
          <w:i w:val="false"/>
          <w:color w:val="000000"/>
          <w:sz w:val="28"/>
        </w:rPr>
        <w:t>
      6. 6 және 9-бағандарда есепті кезеңнен кейінгі айдың бірінші күніне тиісінше жоспар және факт бойынша стационарды алмастыратын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7. 10-бағанда 9-бағандағы мәндердің 6-бағандағы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29" w:id="54"/>
    <w:p>
      <w:pPr>
        <w:spacing w:after="0"/>
        <w:ind w:left="0"/>
        <w:jc w:val="left"/>
      </w:pPr>
      <w:r>
        <w:rPr>
          <w:rFonts w:ascii="Times New Roman"/>
          <w:b/>
          <w:i w:val="false"/>
          <w:color w:val="000000"/>
        </w:rPr>
        <w:t xml:space="preserve"> Міндетті әлеуметтік медициналық сақтандыру жүйесінде стационарлық жағдайларда мамандандырылған медициналық көмек көрсету бойынша көрсетілетін қызметтерге ақы төлеуге әлеуметтік медициналық сақтандыру қорының аударымдарды және (немесе) жарналарды пайдалануы туралы есеп</w:t>
      </w:r>
    </w:p>
    <w:bookmarkEnd w:id="5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6/7-ОМС (ЖМК СУ)</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төлеу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1414"/>
        <w:gridCol w:w="1417"/>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стационарлық жағдайларда мамандандырылған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528"/>
        <w:gridCol w:w="1528"/>
        <w:gridCol w:w="2182"/>
        <w:gridCol w:w="1846"/>
        <w:gridCol w:w="1846"/>
        <w:gridCol w:w="15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 бірл.</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жағдайдың орташа құны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31" w:id="55"/>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жүйесіндегі стационарлық жағдайларда мамандандырылған медициналық көмек көрсету бойынша көрсетілетін қызметтерге ақы төлеуге аударымдарды және (немесе) жарналарды пайдалануы туралы есеп" әкімшілік деректерді жинауға арналған нысанды толтыру бойынша түсіндірме</w:t>
      </w:r>
    </w:p>
    <w:bookmarkEnd w:id="5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9, 16, 23, 30-бағандар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12, 19, 26, 33-бағандар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10-бағандарда ауыл субъектілері жоспар және факт бойынша тиісінше есепті кезеңнен кейінгі айдың бірінші күніне көрсететін стационарлық көмекті қоспағанда, стационарлық жағдайларда мамандандырылған медициналық көмек бойынша емделген жағдайлардың саны көрсетіледі.</w:t>
      </w:r>
    </w:p>
    <w:p>
      <w:pPr>
        <w:spacing w:after="0"/>
        <w:ind w:left="0"/>
        <w:jc w:val="both"/>
      </w:pPr>
      <w:r>
        <w:rPr>
          <w:rFonts w:ascii="Times New Roman"/>
          <w:b w:val="false"/>
          <w:i w:val="false"/>
          <w:color w:val="000000"/>
          <w:sz w:val="28"/>
        </w:rPr>
        <w:t>
      8. 8 және 11-бағандарда ауыл субъектілері жоспар және факт бойынша тиісінше есепті кезеңнен кейінгі айдың бірінші күніне теңгемен көрсететін стационарлық кө мекті қоспағанда, стационарлық жағдайларда мамандандырылған медициналық көмек бойынша емделген жағдайдың орташа құны көрсетіледі.</w:t>
      </w:r>
    </w:p>
    <w:p>
      <w:pPr>
        <w:spacing w:after="0"/>
        <w:ind w:left="0"/>
        <w:jc w:val="both"/>
      </w:pPr>
      <w:r>
        <w:rPr>
          <w:rFonts w:ascii="Times New Roman"/>
          <w:b w:val="false"/>
          <w:i w:val="false"/>
          <w:color w:val="000000"/>
          <w:sz w:val="28"/>
        </w:rPr>
        <w:t>
      9. 9 және 12-бағандарда есепті кезеңнен кейінгі айдың бірінші күніне тиісінше жоспар және факт бойынша ауыл субъектілері көрсететін стационарлық көмекті қоспағанда, стационарлық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10. 13-бағанда 12-бағандағы мәндердің 9-бағандағы мәндерден ауытқуы мың теңгемен көрсетіледі.</w:t>
      </w:r>
    </w:p>
    <w:p>
      <w:pPr>
        <w:spacing w:after="0"/>
        <w:ind w:left="0"/>
        <w:jc w:val="both"/>
      </w:pPr>
      <w:r>
        <w:rPr>
          <w:rFonts w:ascii="Times New Roman"/>
          <w:b w:val="false"/>
          <w:i w:val="false"/>
          <w:color w:val="000000"/>
          <w:sz w:val="28"/>
        </w:rPr>
        <w:t>
      11. 14 және 17-бағандарда қабылдау бөлімшелерінің жоспар және факт бойынша тиісінше есепті кезеңнен кейінгі айдың бірінші күніне емделген жағдайларының саны көрсетіледі.</w:t>
      </w:r>
    </w:p>
    <w:p>
      <w:pPr>
        <w:spacing w:after="0"/>
        <w:ind w:left="0"/>
        <w:jc w:val="both"/>
      </w:pPr>
      <w:r>
        <w:rPr>
          <w:rFonts w:ascii="Times New Roman"/>
          <w:b w:val="false"/>
          <w:i w:val="false"/>
          <w:color w:val="000000"/>
          <w:sz w:val="28"/>
        </w:rPr>
        <w:t>
      12. 15 және 18-бағандарда қабылдау бөлімшелері бойынша емделген жағдайдың орташа құны жоспар және факт бойынша тиісінше есепті кезеңнен кейінгі айдың бірінші күніне теңгемен көрсетіледі.</w:t>
      </w:r>
    </w:p>
    <w:p>
      <w:pPr>
        <w:spacing w:after="0"/>
        <w:ind w:left="0"/>
        <w:jc w:val="both"/>
      </w:pPr>
      <w:r>
        <w:rPr>
          <w:rFonts w:ascii="Times New Roman"/>
          <w:b w:val="false"/>
          <w:i w:val="false"/>
          <w:color w:val="000000"/>
          <w:sz w:val="28"/>
        </w:rPr>
        <w:t>
      13. 16 және 19-бағандарда қабылдау бөлімшелерінің есепті кезеңнен кейінгі айдың бірінші күніне тиісінше жоспар және факт бойынша қызмет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14. 20-бағанда 19-бағандағы мәндердің 16-бағандағы мәндерден ауытқуы мың теңгемен көрсетіледі.</w:t>
      </w:r>
    </w:p>
    <w:p>
      <w:pPr>
        <w:spacing w:after="0"/>
        <w:ind w:left="0"/>
        <w:jc w:val="both"/>
      </w:pPr>
      <w:r>
        <w:rPr>
          <w:rFonts w:ascii="Times New Roman"/>
          <w:b w:val="false"/>
          <w:i w:val="false"/>
          <w:color w:val="000000"/>
          <w:sz w:val="28"/>
        </w:rPr>
        <w:t>
      15. 21 және 24-бағандарда есепті кезеңнен кейінгі айдың бірінші күніне жоспар мен факт бойынша ауыл халқына стационарлық және стационарды алмастыратын жағдайларда мамандандырылған медициналық көмектің емделген жағдайларының саны көрсетіледі.</w:t>
      </w:r>
    </w:p>
    <w:p>
      <w:pPr>
        <w:spacing w:after="0"/>
        <w:ind w:left="0"/>
        <w:jc w:val="both"/>
      </w:pPr>
      <w:r>
        <w:rPr>
          <w:rFonts w:ascii="Times New Roman"/>
          <w:b w:val="false"/>
          <w:i w:val="false"/>
          <w:color w:val="000000"/>
          <w:sz w:val="28"/>
        </w:rPr>
        <w:t>
      16. 22 және 25-бағандарда ауыл халқына стационарлық және стационарды алмастыратын жағдайларда мамандандырылған медициналық көмектің емделіп шыққан жағдайының жоспар мен факт бойынша тиісінше есепті кезеңнен кейінгі айдың бірінші күніне орташа құны теңгемен көрсетіледі.</w:t>
      </w:r>
    </w:p>
    <w:p>
      <w:pPr>
        <w:spacing w:after="0"/>
        <w:ind w:left="0"/>
        <w:jc w:val="both"/>
      </w:pPr>
      <w:r>
        <w:rPr>
          <w:rFonts w:ascii="Times New Roman"/>
          <w:b w:val="false"/>
          <w:i w:val="false"/>
          <w:color w:val="000000"/>
          <w:sz w:val="28"/>
        </w:rPr>
        <w:t>
      17. 23 және 26-бағандарда есепті кезеңнен кейінгі айдың бірінші күніне тиісінше жоспар және факт бойынша ауыл халқына стационарлық және стационарды алмастыратын жағдайларда мамандандырылған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18. 27-бағанда 26-бағандағы мәндердің 23-бағандағы мәндерден ауытқуы мың теңгемен көрсетіледі.</w:t>
      </w:r>
    </w:p>
    <w:p>
      <w:pPr>
        <w:spacing w:after="0"/>
        <w:ind w:left="0"/>
        <w:jc w:val="both"/>
      </w:pPr>
      <w:r>
        <w:rPr>
          <w:rFonts w:ascii="Times New Roman"/>
          <w:b w:val="false"/>
          <w:i w:val="false"/>
          <w:color w:val="000000"/>
          <w:sz w:val="28"/>
        </w:rPr>
        <w:t>
      19. 28 және 31-бағандарда жоспар және факт бойынша тиісінше есепті кезеңнен кейінгі айдың бірінші күніне жоғары технологиялық медициналық көмектің емделіп шыққан жағдайларының саны көрсетіледі.</w:t>
      </w:r>
    </w:p>
    <w:p>
      <w:pPr>
        <w:spacing w:after="0"/>
        <w:ind w:left="0"/>
        <w:jc w:val="both"/>
      </w:pPr>
      <w:r>
        <w:rPr>
          <w:rFonts w:ascii="Times New Roman"/>
          <w:b w:val="false"/>
          <w:i w:val="false"/>
          <w:color w:val="000000"/>
          <w:sz w:val="28"/>
        </w:rPr>
        <w:t>
      20. 29 және 32-бағандарда есепті кезеңнен кейінгі айдың бірінші күніне тиісінше жоспар мен факт бойынша теңгемен жоғары технологиялық медициналық көмектің емделіп шыққан жағдайының орташа құны көрсетіледі.</w:t>
      </w:r>
    </w:p>
    <w:p>
      <w:pPr>
        <w:spacing w:after="0"/>
        <w:ind w:left="0"/>
        <w:jc w:val="both"/>
      </w:pPr>
      <w:r>
        <w:rPr>
          <w:rFonts w:ascii="Times New Roman"/>
          <w:b w:val="false"/>
          <w:i w:val="false"/>
          <w:color w:val="000000"/>
          <w:sz w:val="28"/>
        </w:rPr>
        <w:t>
      21. 30 және 33-бағандарда есепті кезеңнен кейінгі айдың бірінші күніне тиісінше жоспар және факт бойынша жоғары технологиялық медициналық көмек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22. 34-бағанда 33-бағандағы мәндердің 30-бағандағы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34" w:id="56"/>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 медициналық оңалту бойынша көрсетілетін қызметтерге ақы төлеуге аударымдарын және (немесе) жарналарын пайдалануы туралы есеп</w:t>
      </w:r>
    </w:p>
    <w:bookmarkEnd w:id="5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6/8-МӘМС (РЕАБ)</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257"/>
        <w:gridCol w:w="776"/>
        <w:gridCol w:w="956"/>
        <w:gridCol w:w="1689"/>
        <w:gridCol w:w="1124"/>
        <w:gridCol w:w="1155"/>
        <w:gridCol w:w="2041"/>
        <w:gridCol w:w="1357"/>
        <w:gridCol w:w="1214"/>
      </w:tblGrid>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Төсек-күннің орташа құны, теңге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тысяч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Төсек-күннің орташа құны,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36" w:id="57"/>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 медициналық оңалту бойынша көрсетілетін қызметтерге ақы төлеуге аударымдарды және (немесе) жарналарды пайдалануы туралы есеп" әкімшілік деректерді жинауға арналған нысанды толтыру бойынша түсіндірме</w:t>
      </w:r>
    </w:p>
    <w:bookmarkEnd w:id="5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 және 7-бағандарда жоспар және факт бойынша тиісінше есепті кезеңнен кейінгі айдың бірінші күніне медициналық оңалтуға арналған төсек-күндер саны көрсетіледі.</w:t>
      </w:r>
    </w:p>
    <w:p>
      <w:pPr>
        <w:spacing w:after="0"/>
        <w:ind w:left="0"/>
        <w:jc w:val="both"/>
      </w:pPr>
      <w:r>
        <w:rPr>
          <w:rFonts w:ascii="Times New Roman"/>
          <w:b w:val="false"/>
          <w:i w:val="false"/>
          <w:color w:val="000000"/>
          <w:sz w:val="28"/>
        </w:rPr>
        <w:t>
      5. 5 және 8-бағандарда жоспар және факт бойынша тиісінше есепті кезеңнен кейінгі айдың бірінші күніне медициналық оңалтуға арналған төсек-күндердің орташа құны теңгемен көрсетіледі.</w:t>
      </w:r>
    </w:p>
    <w:p>
      <w:pPr>
        <w:spacing w:after="0"/>
        <w:ind w:left="0"/>
        <w:jc w:val="both"/>
      </w:pPr>
      <w:r>
        <w:rPr>
          <w:rFonts w:ascii="Times New Roman"/>
          <w:b w:val="false"/>
          <w:i w:val="false"/>
          <w:color w:val="000000"/>
          <w:sz w:val="28"/>
        </w:rPr>
        <w:t>
      6. 6 және 9-бағандарда есепті кезеңнен кейінгі айдың бірінші күніне тиісінше жоспар және факт бойынша медициналық оңалту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7. 10-бағанда 9-бағандағы мәндердің 6-бағандағы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39" w:id="58"/>
    <w:p>
      <w:pPr>
        <w:spacing w:after="0"/>
        <w:ind w:left="0"/>
        <w:jc w:val="left"/>
      </w:pPr>
      <w:r>
        <w:rPr>
          <w:rFonts w:ascii="Times New Roman"/>
          <w:b/>
          <w:i w:val="false"/>
          <w:color w:val="000000"/>
        </w:rPr>
        <w:t xml:space="preserve"> Міндетті әлеуметтік медициналық сақтандыру жүйесіндегі патологиялық-анатомиялық диагностика қызметтеріне ақы төлеуге әлеуметтік медициналық сақтандыру қорының аударымдарын және (немесе) жарналарын пайдалануы туралы есеп</w:t>
      </w:r>
    </w:p>
    <w:bookmarkEnd w:id="5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6/9-МӘМС (ПАД)</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қызметтеріне ақы төлеуге арналған трансферттердің барлық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115"/>
        <w:gridCol w:w="412"/>
        <w:gridCol w:w="2579"/>
        <w:gridCol w:w="3115"/>
        <w:gridCol w:w="5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(аутопсия)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тірі кезінде диагностикалауға бағытталған патологоанатомиялық диагностика (цитологиялық және гистологиялық зерттеулер)</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41" w:id="59"/>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жүйесіндегі патологиялық-анатомиялық диагностика қызметтеріне ақы төлеуге аударымдарды және (немесе) жарналарды пайдалануы туралы есеп" әкімшілік деректерді жинауға арналған нысанды толтыру бойынша түсіндірме</w:t>
      </w:r>
    </w:p>
    <w:bookmarkEnd w:id="5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7, 10-бағандар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8, 11-бағандар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8-бағандарда есепті кезеңнен кейінгі айдың бірінші күніне тиісінше жоспар және факт бойынша патологиялық-анатомиялық ашу (аутопсия)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9-бағанда 8-бағандағы мәндердің 7-бағандағы мәндерден ауытқуы мың теңгемен көрсетіледі.</w:t>
      </w:r>
    </w:p>
    <w:p>
      <w:pPr>
        <w:spacing w:after="0"/>
        <w:ind w:left="0"/>
        <w:jc w:val="both"/>
      </w:pPr>
      <w:r>
        <w:rPr>
          <w:rFonts w:ascii="Times New Roman"/>
          <w:b w:val="false"/>
          <w:i w:val="false"/>
          <w:color w:val="000000"/>
          <w:sz w:val="28"/>
        </w:rPr>
        <w:t>
      9. 10 және 11-бағандарда есепті кезеңнен кейінгі айдың бірінші күніне тиісінше жоспар және факт бойынша ауруларды тірі кезінде диагностикалауға (цитологиялық және гистологиялық зерттеулер) бағытталған патологиялық-анатомиялық диагностика бойынша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10. 12-бағанда 11-бағандағы мәндердің 10-бағандағы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44" w:id="60"/>
    <w:p>
      <w:pPr>
        <w:spacing w:after="0"/>
        <w:ind w:left="0"/>
        <w:jc w:val="left"/>
      </w:pPr>
      <w:r>
        <w:rPr>
          <w:rFonts w:ascii="Times New Roman"/>
          <w:b/>
          <w:i w:val="false"/>
          <w:color w:val="000000"/>
        </w:rPr>
        <w:t xml:space="preserve"> Міндетті әлеуметтік медициналық сақтандыру жүйесінде COVID-19 коронавирустық инфекциясының таралуына жол бермеу мақсатында пандемия жағдайындағы іс-шараларды төлеуге әлеуметтік медициналық сақтандыру қорының аударымдарды және (немесе) жарналарды пайдалануы туралы есеп</w:t>
      </w:r>
    </w:p>
    <w:bookmarkEnd w:id="6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6/10-SMS (COVID-19)</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3967"/>
        <w:gridCol w:w="4792"/>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таралуына жол бермеу мақсатында пандемия жағдайында іс-шараларды төлеуге арналған трансферттердің барлық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3115"/>
        <w:gridCol w:w="412"/>
        <w:gridCol w:w="2579"/>
        <w:gridCol w:w="3115"/>
        <w:gridCol w:w="5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кезіндегі үйдегі стационар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 (шығулар)</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3093"/>
        <w:gridCol w:w="496"/>
        <w:gridCol w:w="2560"/>
        <w:gridCol w:w="3094"/>
        <w:gridCol w:w="49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полимерлік тізбекті реакция әдісімен биологиялық материалдан COVID-19 вирусының РНҚ анықтауға диагностикалық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полимерлік тізбекті реакция әдісімен биологиялық материалдан COVID-19 вирусының РНҚ анықтауға диагностикалық зерттеулер</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46" w:id="61"/>
    <w:p>
      <w:pPr>
        <w:spacing w:after="0"/>
        <w:ind w:left="0"/>
        <w:jc w:val="left"/>
      </w:pPr>
      <w:r>
        <w:rPr>
          <w:rFonts w:ascii="Times New Roman"/>
          <w:b/>
          <w:i w:val="false"/>
          <w:color w:val="000000"/>
        </w:rPr>
        <w:t xml:space="preserve"> "Міндетті әлеуметтік медициналық сақтандыру жүйесінде COVID-19 коронавирустық инфекциясының таралуына жол бермеу мақсатында пандемия жағдайындағы іс-шараларды төлеуге әлеуметтік медициналық сақтандыру қорының аударымдарды және (немесе) жарналарды пайдалануы туралы есеп" әкімшілік деректерді жинауға арналған нысанды толтыру бойынша түсіндірме</w:t>
      </w:r>
    </w:p>
    <w:bookmarkEnd w:id="6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7, 10, 13, 16-бағандар бойынша мәндердің сомасы мың теңгемен көрсетіледі.</w:t>
      </w:r>
    </w:p>
    <w:p>
      <w:pPr>
        <w:spacing w:after="0"/>
        <w:ind w:left="0"/>
        <w:jc w:val="both"/>
      </w:pPr>
      <w:r>
        <w:rPr>
          <w:rFonts w:ascii="Times New Roman"/>
          <w:b w:val="false"/>
          <w:i w:val="false"/>
          <w:color w:val="000000"/>
          <w:sz w:val="28"/>
        </w:rPr>
        <w:t>
      5. 5-бағанда 8, 11, 14, 17-бағандар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5-бағандағы мәндердің 4-бағандағы мәндерден ауытқуы мың теңгемен көрсетіледі.</w:t>
      </w:r>
    </w:p>
    <w:p>
      <w:pPr>
        <w:spacing w:after="0"/>
        <w:ind w:left="0"/>
        <w:jc w:val="both"/>
      </w:pPr>
      <w:r>
        <w:rPr>
          <w:rFonts w:ascii="Times New Roman"/>
          <w:b w:val="false"/>
          <w:i w:val="false"/>
          <w:color w:val="000000"/>
          <w:sz w:val="28"/>
        </w:rPr>
        <w:t>
      7. 7 және 8-бағандарда жоспар және факт бойынша тиісінше есепті кезеңнен кейінгі айдың бірінші күніне COVID-19 кезінде үйде стационар қызметін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8. 9-бағанда 8-бағандағы мәндердің 7-бағандағы мәндерден ауытқуы мың теңгемен көрсетіледі.</w:t>
      </w:r>
    </w:p>
    <w:p>
      <w:pPr>
        <w:spacing w:after="0"/>
        <w:ind w:left="0"/>
        <w:jc w:val="both"/>
      </w:pPr>
      <w:r>
        <w:rPr>
          <w:rFonts w:ascii="Times New Roman"/>
          <w:b w:val="false"/>
          <w:i w:val="false"/>
          <w:color w:val="000000"/>
          <w:sz w:val="28"/>
        </w:rPr>
        <w:t>
      9. 10 және 11-бағандарда есепті кезеңнен кейінгі айдың бірінші күніне тиісінше жоспар және факт бойынша мобильді бригадалардың қызметтерін көрсету (шығу) үшін бөлінген және төлеуге қабылданған қаражаттың сомасы мың теңгемен көрсетіледі.</w:t>
      </w:r>
    </w:p>
    <w:p>
      <w:pPr>
        <w:spacing w:after="0"/>
        <w:ind w:left="0"/>
        <w:jc w:val="both"/>
      </w:pPr>
      <w:r>
        <w:rPr>
          <w:rFonts w:ascii="Times New Roman"/>
          <w:b w:val="false"/>
          <w:i w:val="false"/>
          <w:color w:val="000000"/>
          <w:sz w:val="28"/>
        </w:rPr>
        <w:t>
      10. 12-бағанда 11-бағандағы мәндердің 10-бағандағы мәндерден ауытқуы мың теңгемен көрсетіледі.</w:t>
      </w:r>
    </w:p>
    <w:p>
      <w:pPr>
        <w:spacing w:after="0"/>
        <w:ind w:left="0"/>
        <w:jc w:val="both"/>
      </w:pPr>
      <w:r>
        <w:rPr>
          <w:rFonts w:ascii="Times New Roman"/>
          <w:b w:val="false"/>
          <w:i w:val="false"/>
          <w:color w:val="000000"/>
          <w:sz w:val="28"/>
        </w:rPr>
        <w:t>
      11. 13 және 14-бағандарда тиісінше есепті кезеңнен кейінгі айдың бірінші күніне жоспар және факт бойынша амбулаториялық деңгейде полимерлік тізбекті реакция әдісімен биологиялық материалдан COVID-19 вирусының рибонуклеин қышқылын анықтауға диагностикалық зерттеулер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12. 15-бағанда 14-бағандағы мәндердің 13-бағандағы мәндерден ауытқуы мың теңгемен көрсетіледі.</w:t>
      </w:r>
    </w:p>
    <w:p>
      <w:pPr>
        <w:spacing w:after="0"/>
        <w:ind w:left="0"/>
        <w:jc w:val="both"/>
      </w:pPr>
      <w:r>
        <w:rPr>
          <w:rFonts w:ascii="Times New Roman"/>
          <w:b w:val="false"/>
          <w:i w:val="false"/>
          <w:color w:val="000000"/>
          <w:sz w:val="28"/>
        </w:rPr>
        <w:t>
      13. 16 және 17-бағандарда есепті кезеңнен кейінгі айдың бірінші күніне жоспар мен факт бойынша стационарлық көмек деңгейінде биологиялық материалдан алынған COVID-19 вирусының рибонуклеин қышқылын анықтауға диагностикалық зерттеулер көрсеткені үшін бөлінген және төлеуге қабылданған қаражат сомасы мың теңгемен көрсетіледі.</w:t>
      </w:r>
    </w:p>
    <w:p>
      <w:pPr>
        <w:spacing w:after="0"/>
        <w:ind w:left="0"/>
        <w:jc w:val="both"/>
      </w:pPr>
      <w:r>
        <w:rPr>
          <w:rFonts w:ascii="Times New Roman"/>
          <w:b w:val="false"/>
          <w:i w:val="false"/>
          <w:color w:val="000000"/>
          <w:sz w:val="28"/>
        </w:rPr>
        <w:t>
      14. 18-бағанда 17-бағандағы мәндердің 16-бағандағы мәндерден ауытқуы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49" w:id="62"/>
    <w:p>
      <w:pPr>
        <w:spacing w:after="0"/>
        <w:ind w:left="0"/>
        <w:jc w:val="left"/>
      </w:pPr>
      <w:r>
        <w:rPr>
          <w:rFonts w:ascii="Times New Roman"/>
          <w:b/>
          <w:i w:val="false"/>
          <w:color w:val="000000"/>
        </w:rPr>
        <w:t xml:space="preserve"> Міндетті әлеуметтік медициналық сақтандыру жүйесіндегі фармацевтикалық көрсетілетін қызметтер құнын төлеуге әлеуметтік медициналық сақтандыру қорының аударымдарды және (немесе) жарналарды пайдалануы туралы есеп</w:t>
      </w:r>
    </w:p>
    <w:bookmarkEnd w:id="6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6/11-МӘМС (ало)</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1322"/>
        <w:gridCol w:w="816"/>
        <w:gridCol w:w="1740"/>
        <w:gridCol w:w="2226"/>
        <w:gridCol w:w="2395"/>
        <w:gridCol w:w="2398"/>
        <w:gridCol w:w="634"/>
      </w:tblGrid>
      <w:tr>
        <w:trPr>
          <w:trHeight w:val="30" w:hRule="atLeast"/>
        </w:trPr>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дәрі-дәрмекпен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 саны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5"/>
        <w:gridCol w:w="3115"/>
        <w:gridCol w:w="3091"/>
        <w:gridCol w:w="3095"/>
        <w:gridCol w:w="9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01 "____" арналған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 01 "_____" арналған факт</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 Қазақстан Республикасы Денсаулық сақтау министрінің 2017 жылғы 29 тамыздағы №666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бұйымдардың, оның ішінде белгілі бір аурулары (жай-күйлері) бар азаматтардың жекелеген санаттарының амбулаториялық деңгейде тегін және (немесе) жеңілдікті дәрілік заттармен және медициналық бұйымдармен тізбесіне сәйкес</w:t>
      </w:r>
    </w:p>
    <w:p>
      <w:pPr>
        <w:spacing w:after="0"/>
        <w:ind w:left="0"/>
        <w:jc w:val="both"/>
      </w:pPr>
      <w:r>
        <w:rPr>
          <w:rFonts w:ascii="Times New Roman"/>
          <w:b w:val="false"/>
          <w:i w:val="false"/>
          <w:color w:val="000000"/>
          <w:sz w:val="28"/>
        </w:rPr>
        <w:t xml:space="preserve">
      Басқарма Төрағасы 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Құрылымдық бөлімшенің</w:t>
      </w:r>
    </w:p>
    <w:p>
      <w:pPr>
        <w:spacing w:after="0"/>
        <w:ind w:left="0"/>
        <w:jc w:val="both"/>
      </w:pPr>
      <w:r>
        <w:rPr>
          <w:rFonts w:ascii="Times New Roman"/>
          <w:b w:val="false"/>
          <w:i w:val="false"/>
          <w:color w:val="000000"/>
          <w:sz w:val="28"/>
        </w:rPr>
        <w:t xml:space="preserve">
      басшысы 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 xml:space="preserve">арналған нысанға қосымша </w:t>
            </w:r>
          </w:p>
        </w:tc>
      </w:tr>
    </w:tbl>
    <w:bookmarkStart w:name="z151" w:id="63"/>
    <w:p>
      <w:pPr>
        <w:spacing w:after="0"/>
        <w:ind w:left="0"/>
        <w:jc w:val="left"/>
      </w:pPr>
      <w:r>
        <w:rPr>
          <w:rFonts w:ascii="Times New Roman"/>
          <w:b/>
          <w:i w:val="false"/>
          <w:color w:val="000000"/>
        </w:rPr>
        <w:t xml:space="preserve"> "Әлеуметтік медициналық сақтандыру қорының міндетті әлеуметтік медициналық сақтандыру жүйесіндегі фармацевтикалық көрсетілетін қызметтердің құнын төлеуге аударымдарды және (немесе) жарналарды пайдалануы туралы есеп" әкімшілік деректерді жинауға арналған нысанды толтыру бойынша түсіндірме</w:t>
      </w:r>
    </w:p>
    <w:bookmarkEnd w:id="6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 және 5-бағандарда жоспар бойынша науқастардың болжамды саны және есепті кезеңнен кейінгі айдың бірінші күніне жоспар бойынша фармацевтикалық қызметтер көрсетуге бөлінген сома көрсетіледі.</w:t>
      </w:r>
    </w:p>
    <w:p>
      <w:pPr>
        <w:spacing w:after="0"/>
        <w:ind w:left="0"/>
        <w:jc w:val="both"/>
      </w:pPr>
      <w:r>
        <w:rPr>
          <w:rFonts w:ascii="Times New Roman"/>
          <w:b w:val="false"/>
          <w:i w:val="false"/>
          <w:color w:val="000000"/>
          <w:sz w:val="28"/>
        </w:rPr>
        <w:t>
      5. 6 және 7-бағандарда факті бойынша қамтамасыз етілген науқастардың саны және есепті кезеңнен кейінгі айдың бірінші күніне көрсетілген фармацевтикалық қызметтердің сомасы мың теңгемен көрсетіледі.</w:t>
      </w:r>
    </w:p>
    <w:p>
      <w:pPr>
        <w:spacing w:after="0"/>
        <w:ind w:left="0"/>
        <w:jc w:val="both"/>
      </w:pPr>
      <w:r>
        <w:rPr>
          <w:rFonts w:ascii="Times New Roman"/>
          <w:b w:val="false"/>
          <w:i w:val="false"/>
          <w:color w:val="000000"/>
          <w:sz w:val="28"/>
        </w:rPr>
        <w:t>
      6. 8-бағанда нақты және жоспарлы көрсеткіштер арасындағы ауытқулар сомасы көрсетіледі.</w:t>
      </w:r>
    </w:p>
    <w:p>
      <w:pPr>
        <w:spacing w:after="0"/>
        <w:ind w:left="0"/>
        <w:jc w:val="both"/>
      </w:pPr>
      <w:r>
        <w:rPr>
          <w:rFonts w:ascii="Times New Roman"/>
          <w:b w:val="false"/>
          <w:i w:val="false"/>
          <w:color w:val="000000"/>
          <w:sz w:val="28"/>
        </w:rPr>
        <w:t>
      7. 9 және 10-бағандарда науқастардың болжамды саны және есепті кезеңнен кейінгі айдың бірінші күніне жоспар бойынша фармацевтикалық қызмет көрсетуге бөлінген сома көрсетіледі.</w:t>
      </w:r>
    </w:p>
    <w:p>
      <w:pPr>
        <w:spacing w:after="0"/>
        <w:ind w:left="0"/>
        <w:jc w:val="both"/>
      </w:pPr>
      <w:r>
        <w:rPr>
          <w:rFonts w:ascii="Times New Roman"/>
          <w:b w:val="false"/>
          <w:i w:val="false"/>
          <w:color w:val="000000"/>
          <w:sz w:val="28"/>
        </w:rPr>
        <w:t>
      8. 11 және 12-бағандарда есепті кезеңнен кейінгі айдың бірінші күніне факті бойынша қамтамасыз етілген науқастардың саны және көрсетілген фармацевтикалық қызметтердің сомасы көрсетіледі.</w:t>
      </w:r>
    </w:p>
    <w:p>
      <w:pPr>
        <w:spacing w:after="0"/>
        <w:ind w:left="0"/>
        <w:jc w:val="both"/>
      </w:pPr>
      <w:r>
        <w:rPr>
          <w:rFonts w:ascii="Times New Roman"/>
          <w:b w:val="false"/>
          <w:i w:val="false"/>
          <w:color w:val="000000"/>
          <w:sz w:val="28"/>
        </w:rPr>
        <w:t>
      9. 13-бағанда нақты және жоспарлы көрсеткіштер арасындағы ауытқулар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30-қосымша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53" w:id="64"/>
    <w:p>
      <w:pPr>
        <w:spacing w:after="0"/>
        <w:ind w:left="0"/>
        <w:jc w:val="left"/>
      </w:pPr>
      <w:r>
        <w:rPr>
          <w:rFonts w:ascii="Times New Roman"/>
          <w:b/>
          <w:i w:val="false"/>
          <w:color w:val="000000"/>
        </w:rPr>
        <w:t xml:space="preserve"> Міндетті әлеуметтік медициналық сақтандыру жүйесінде қабылданған міндеттемелер бойынша әлеуметтік медициналық сақтандыру қорының аударымдарды және (немесе) жарналарды пайдалануы туралы есеп</w:t>
      </w:r>
    </w:p>
    <w:bookmarkEnd w:id="6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6/12-МӘМС (МП)</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683"/>
        <w:gridCol w:w="1054"/>
        <w:gridCol w:w="724"/>
        <w:gridCol w:w="1270"/>
        <w:gridCol w:w="944"/>
        <w:gridCol w:w="1164"/>
        <w:gridCol w:w="1490"/>
        <w:gridCol w:w="124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түрлерінің атауы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жылындағы сатып алу жоспары, мың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сомасы, мың теңге</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Орналастырылмаған сома (гр3-гр4)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қабылданған көрсетілген қызмет актілері, мың теңге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 ескере отырып қызметтерге ақы төлеу сомасы, мың теңге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орындалмаған сомалар (гр4-гр6)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 (гр6/</w:t>
            </w:r>
            <w:r>
              <w:br/>
            </w:r>
            <w:r>
              <w:rPr>
                <w:rFonts w:ascii="Times New Roman"/>
                <w:b w:val="false"/>
                <w:i w:val="false"/>
                <w:color w:val="000000"/>
                <w:sz w:val="20"/>
              </w:rPr>
              <w:t>
гр4)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медициналық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(бекітілген 1 тұрғынға шаққанда КДК кешені))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ауруханалардың жанындағы тері-венерологиялық диспансерлердегі және/немесе бөлімшелердегі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Зейнеткерлерге және әскери қызметшілердің, құқық қорғау және мамандандырылған мемлекеттік органдардың отбасы мүшелеріне көрсетілетін қызметтер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оқушыларға медициналық қызмет көрсету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МРТ (Онкоплан)</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тексерулер (скринингтер)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жағдайларда мамандандырылған медициналық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жағдайдағы мамандандырылған медициналық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субъектілері көрсететін стационарлық көмекті қоспағанда, тәулік бойы жұмыс істейтін стационар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бөлімдері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стационарлық және стационарды алмастыратын жағдайларда мамандандырылған медициналық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медициналық көмек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ашып қарау (аутопсия)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 тірі кезінде диагностикалауға бағытталған патологоанатомиялық диагностика (цитологиялық және гистологиялық зерттеулер)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COVID-19 таралуына жол бермеу мақсатында пандемия жағдайында іс-шараларға ақы төлеу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кезіндегі үйдегі стационар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бригадалар (шығулар)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полимеразды тізбекті реакция әдісімен биологиялық материалдан COVID-19 вирусының РНҚ анықтауға диагностикалық зерттеулер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деңгейінде полимеразды тізбекті реакция әдісімен биологиялық материалдан COVID-19 вирусының РНҚ анықтауға диагностикалық зерттеулер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амбулаториялық дәрілік қамтамасыз ету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резерв</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55" w:id="65"/>
    <w:p>
      <w:pPr>
        <w:spacing w:after="0"/>
        <w:ind w:left="0"/>
        <w:jc w:val="left"/>
      </w:pPr>
      <w:r>
        <w:rPr>
          <w:rFonts w:ascii="Times New Roman"/>
          <w:b/>
          <w:i w:val="false"/>
          <w:color w:val="000000"/>
        </w:rPr>
        <w:t xml:space="preserve"> "Міндетті әлеуметтік медициналық сақтандыру жүйесінде қабылданған міндеттемелер бойынша әлеуметтік медициналық сақтандыру қорының аударымдарды және (немесе) жарналарды пайдалануы туралы есеп" әкімшілік деректерді жинауға арналған нысанды толтыру бойынша түсіндірме</w:t>
      </w:r>
    </w:p>
    <w:bookmarkEnd w:id="6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медициналық көмек түрлерінің атауы көрсетіледі.</w:t>
      </w:r>
    </w:p>
    <w:p>
      <w:pPr>
        <w:spacing w:after="0"/>
        <w:ind w:left="0"/>
        <w:jc w:val="both"/>
      </w:pPr>
      <w:r>
        <w:rPr>
          <w:rFonts w:ascii="Times New Roman"/>
          <w:b w:val="false"/>
          <w:i w:val="false"/>
          <w:color w:val="000000"/>
          <w:sz w:val="28"/>
        </w:rPr>
        <w:t>
      3. 3-бағанда есепті қаржы жылындағы сатып алу жоспарының есепті кезеңнен кейінгі айдың бірінші күніне сомасы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орналастырылмаған сомастар (3-баған минус 4-баған) көрсетіледі.</w:t>
      </w:r>
    </w:p>
    <w:p>
      <w:pPr>
        <w:spacing w:after="0"/>
        <w:ind w:left="0"/>
        <w:jc w:val="both"/>
      </w:pPr>
      <w:r>
        <w:rPr>
          <w:rFonts w:ascii="Times New Roman"/>
          <w:b w:val="false"/>
          <w:i w:val="false"/>
          <w:color w:val="000000"/>
          <w:sz w:val="28"/>
        </w:rPr>
        <w:t>
      6. 6-бағанда есепті кезеңнен кейінгі айдың бірінші күніне төлемге қабылданған трансферттер көлемі көрсетіледі.</w:t>
      </w:r>
    </w:p>
    <w:p>
      <w:pPr>
        <w:spacing w:after="0"/>
        <w:ind w:left="0"/>
        <w:jc w:val="both"/>
      </w:pPr>
      <w:r>
        <w:rPr>
          <w:rFonts w:ascii="Times New Roman"/>
          <w:b w:val="false"/>
          <w:i w:val="false"/>
          <w:color w:val="000000"/>
          <w:sz w:val="28"/>
        </w:rPr>
        <w:t>
      7. 7-бағанда есепті кезеңнен кейінгі айдың бірінші күніне мың теңгедегі авансты ескере отырып, қызметтерге ақы төлеу сомасы көрсетіледі.</w:t>
      </w:r>
    </w:p>
    <w:p>
      <w:pPr>
        <w:spacing w:after="0"/>
        <w:ind w:left="0"/>
        <w:jc w:val="both"/>
      </w:pPr>
      <w:r>
        <w:rPr>
          <w:rFonts w:ascii="Times New Roman"/>
          <w:b w:val="false"/>
          <w:i w:val="false"/>
          <w:color w:val="000000"/>
          <w:sz w:val="28"/>
        </w:rPr>
        <w:t>
      8. 8-бағанда шарттар бойынша орындалмаған сомалар көрсетіледі (4-баған минус 6-баған).</w:t>
      </w:r>
    </w:p>
    <w:p>
      <w:pPr>
        <w:spacing w:after="0"/>
        <w:ind w:left="0"/>
        <w:jc w:val="both"/>
      </w:pPr>
      <w:r>
        <w:rPr>
          <w:rFonts w:ascii="Times New Roman"/>
          <w:b w:val="false"/>
          <w:i w:val="false"/>
          <w:color w:val="000000"/>
          <w:sz w:val="28"/>
        </w:rPr>
        <w:t>
      9. 9-бағанда орындалу % көрсетіледі (6-баған 4-бағанға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58" w:id="66"/>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w:t>
      </w:r>
    </w:p>
    <w:bookmarkEnd w:id="6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7-МС</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82"/>
        <w:gridCol w:w="544"/>
        <w:gridCol w:w="514"/>
        <w:gridCol w:w="912"/>
        <w:gridCol w:w="330"/>
        <w:gridCol w:w="422"/>
        <w:gridCol w:w="1741"/>
        <w:gridCol w:w="3479"/>
        <w:gridCol w:w="1251"/>
        <w:gridCol w:w="1712"/>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атаулары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 адам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жүзеге асыратын МӘМС-ке жарналарды тұлғалар, адам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адам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 адам</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салық агентімен жасалған азаматтық-құқықтық сипаттағы шарттар бойынша кірістер алатын жеке тұлғалар, адам</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 Кодексінің 774-бабына сәйкес БЖТ төлеушілер болып табылатын жеке тұлғалар (БЖТ төлеушілер), адам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төлемді 1 реттен артық төлеген БЖТ төлеушілер, адам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өз бетінше төлейтін тұлғалар, оның ішінде Қазақстан Республикасынан тыс жерлерге кеткен Қазақстан Республикасының азаматтары, адам</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жоқ / бекітілмеген</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2582"/>
        <w:gridCol w:w="1517"/>
        <w:gridCol w:w="3581"/>
        <w:gridCol w:w="1118"/>
        <w:gridCol w:w="2384"/>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қатысушылары, адам</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МӘМС жүйесіне қатысушылардың үлесі,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жүйесіндегі медициналық қызметтерді тұтынушылар, адам</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міндетті әлеуметтік медициналық сақтандыру жүйесіндегі медициналық қызметтерді тұтынушылардың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сақтандырылмаған, адам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жалпы санынан сақтандырылмаған адамдардың үлесі,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xml:space="preserve">
      Басқарма Төрағасы ____________________________________ 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басшысы______________________ 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қосымша </w:t>
            </w:r>
          </w:p>
        </w:tc>
      </w:tr>
    </w:tbl>
    <w:bookmarkStart w:name="z160" w:id="67"/>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 әкімшілік деректерді жинауға арналған нысанды толтыру бойынша түсіндірме</w:t>
      </w:r>
    </w:p>
    <w:bookmarkEnd w:id="6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Стратегиялық жоспарлау және реформалар жөніндегі Агенттіктің Ұлттық статистика бюросының деректері бойынша есепті күнгі халық саны көрсетіледі.</w:t>
      </w:r>
    </w:p>
    <w:p>
      <w:pPr>
        <w:spacing w:after="0"/>
        <w:ind w:left="0"/>
        <w:jc w:val="both"/>
      </w:pPr>
      <w:r>
        <w:rPr>
          <w:rFonts w:ascii="Times New Roman"/>
          <w:b w:val="false"/>
          <w:i w:val="false"/>
          <w:color w:val="000000"/>
          <w:sz w:val="28"/>
        </w:rPr>
        <w:t>
      5. 5-бағанда есепті кезеңнің соңындағы жағдай бойынша міндетті әлеуметтік медициналық сақтандыруға жарналарды төлеуден босатылған адамдардың саны Халықты бекіту өңірлері бөлінісінде көрсетіледі;</w:t>
      </w:r>
    </w:p>
    <w:p>
      <w:pPr>
        <w:spacing w:after="0"/>
        <w:ind w:left="0"/>
        <w:jc w:val="both"/>
      </w:pPr>
      <w:r>
        <w:rPr>
          <w:rFonts w:ascii="Times New Roman"/>
          <w:b w:val="false"/>
          <w:i w:val="false"/>
          <w:color w:val="000000"/>
          <w:sz w:val="28"/>
        </w:rPr>
        <w:t>
      6. 5-11-бағандарда есепті кезеңнің соңындағы жағдай бойынша халықты бекіту өңірлері бөлінісінде кемінде бір рет міндетті әлеуметтік медициналық сақтандыруға аударымдар және (немесе) жарналар төленген жыл басынан бастап өсу қорытындысы бар адамдар саны көрсетіледі. Сонымен қатар, осы бағандардағы деректер бірегей болмайды.</w:t>
      </w:r>
    </w:p>
    <w:p>
      <w:pPr>
        <w:spacing w:after="0"/>
        <w:ind w:left="0"/>
        <w:jc w:val="both"/>
      </w:pPr>
      <w:r>
        <w:rPr>
          <w:rFonts w:ascii="Times New Roman"/>
          <w:b w:val="false"/>
          <w:i w:val="false"/>
          <w:color w:val="000000"/>
          <w:sz w:val="28"/>
        </w:rPr>
        <w:t>
      7. 12-бағанда есепті кезеңнің соңындағы жағдай бойынша халықты бекіту өңірлері бөлінісінде кемінде бір рет (кез келген санат бойынша, яғни есепке бір адам аударған аударымдар және (немесе) жарналар) міндетті әлеуметтік медициналық сақтандыруға аударымдар және (немесе) жарналар төленген өсу қорытындысы бар адамдар саны көрсетіледі.</w:t>
      </w:r>
    </w:p>
    <w:p>
      <w:pPr>
        <w:spacing w:after="0"/>
        <w:ind w:left="0"/>
        <w:jc w:val="both"/>
      </w:pPr>
      <w:r>
        <w:rPr>
          <w:rFonts w:ascii="Times New Roman"/>
          <w:b w:val="false"/>
          <w:i w:val="false"/>
          <w:color w:val="000000"/>
          <w:sz w:val="28"/>
        </w:rPr>
        <w:t>
      8. 13-бағанда есепті кезеңнен кейінгі айдың бірінші күніндегі жағдай бойынша халықтың жалпы санынан міндетті әлеуметтік медициналық сақтандыру жүйесіне қатысушылардың үлесі көрсетіледі.</w:t>
      </w:r>
    </w:p>
    <w:p>
      <w:pPr>
        <w:spacing w:after="0"/>
        <w:ind w:left="0"/>
        <w:jc w:val="both"/>
      </w:pPr>
      <w:r>
        <w:rPr>
          <w:rFonts w:ascii="Times New Roman"/>
          <w:b w:val="false"/>
          <w:i w:val="false"/>
          <w:color w:val="000000"/>
          <w:sz w:val="28"/>
        </w:rPr>
        <w:t>
      9. 14-бағанда есепті кезеңнің соңындағы жағдай бойынша халықты тіркеу өңірлері бөлінісінде міндетті әлеуметтік медициналық сақтандыру жүйесінде медициналық көмек алуға құқығы бар адамдардың саны көрсетіледі.</w:t>
      </w:r>
    </w:p>
    <w:p>
      <w:pPr>
        <w:spacing w:after="0"/>
        <w:ind w:left="0"/>
        <w:jc w:val="both"/>
      </w:pPr>
      <w:r>
        <w:rPr>
          <w:rFonts w:ascii="Times New Roman"/>
          <w:b w:val="false"/>
          <w:i w:val="false"/>
          <w:color w:val="000000"/>
          <w:sz w:val="28"/>
        </w:rPr>
        <w:t>
      10. 15-бағанда есепті кезеңнің соңындағы жағдай бойынша халықтың жалпы санынан міндетті әлеуметтік медициналық сақтандыру жүйесіндегі медициналық қызметтерді тұтынушылардың үлесі халықты бекіту өңірлері бөлінісінде көрсетіледі.</w:t>
      </w:r>
    </w:p>
    <w:p>
      <w:pPr>
        <w:spacing w:after="0"/>
        <w:ind w:left="0"/>
        <w:jc w:val="both"/>
      </w:pPr>
      <w:r>
        <w:rPr>
          <w:rFonts w:ascii="Times New Roman"/>
          <w:b w:val="false"/>
          <w:i w:val="false"/>
          <w:color w:val="000000"/>
          <w:sz w:val="28"/>
        </w:rPr>
        <w:t>
      11. 16-бағанда есепті кезеңнің соңындағы жағдай бойынша халықты тіркеу өңірлері бөлінісінде міндетті әлеуметтік медициналық сақтандыру жүйесінде сақтандырылмаған ҚР адамдарының саны көрсетіледі.</w:t>
      </w:r>
    </w:p>
    <w:p>
      <w:pPr>
        <w:spacing w:after="0"/>
        <w:ind w:left="0"/>
        <w:jc w:val="both"/>
      </w:pPr>
      <w:r>
        <w:rPr>
          <w:rFonts w:ascii="Times New Roman"/>
          <w:b w:val="false"/>
          <w:i w:val="false"/>
          <w:color w:val="000000"/>
          <w:sz w:val="28"/>
        </w:rPr>
        <w:t>
      12. 17-бағанда есепті кезеңнің соңындағы жағдай бойынша халықтың жалпы санынан сақтандырылмаған Қазақстан Республикасы тұлғаларының халықты бекіту өңірлері бөлінісінде үлесі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63" w:id="68"/>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w:t>
      </w:r>
    </w:p>
    <w:bookmarkEnd w:id="6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8-МС</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085"/>
        <w:gridCol w:w="1287"/>
        <w:gridCol w:w="781"/>
        <w:gridCol w:w="781"/>
        <w:gridCol w:w="999"/>
        <w:gridCol w:w="781"/>
        <w:gridCol w:w="781"/>
        <w:gridCol w:w="999"/>
        <w:gridCol w:w="2594"/>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және астананың атауы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региона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511"/>
        <w:gridCol w:w="1511"/>
        <w:gridCol w:w="1512"/>
        <w:gridCol w:w="1512"/>
        <w:gridCol w:w="1512"/>
        <w:gridCol w:w="323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870"/>
        <w:gridCol w:w="870"/>
        <w:gridCol w:w="1858"/>
        <w:gridCol w:w="870"/>
        <w:gridCol w:w="870"/>
        <w:gridCol w:w="870"/>
        <w:gridCol w:w="870"/>
        <w:gridCol w:w="871"/>
        <w:gridCol w:w="87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кірістер алатын жеке тұлғалар</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1197"/>
        <w:gridCol w:w="1197"/>
        <w:gridCol w:w="1197"/>
        <w:gridCol w:w="1197"/>
        <w:gridCol w:w="1197"/>
        <w:gridCol w:w="1198"/>
        <w:gridCol w:w="25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2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төлеушілер</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755"/>
        <w:gridCol w:w="756"/>
        <w:gridCol w:w="756"/>
        <w:gridCol w:w="756"/>
        <w:gridCol w:w="1615"/>
        <w:gridCol w:w="756"/>
        <w:gridCol w:w="756"/>
        <w:gridCol w:w="756"/>
        <w:gridCol w:w="756"/>
        <w:gridCol w:w="756"/>
        <w:gridCol w:w="756"/>
        <w:gridCol w:w="161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БЖТ төлеушілер болып табылатын жеке тұлғалар</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1208"/>
        <w:gridCol w:w="1208"/>
        <w:gridCol w:w="1208"/>
        <w:gridCol w:w="1208"/>
        <w:gridCol w:w="1208"/>
        <w:gridCol w:w="1208"/>
        <w:gridCol w:w="1208"/>
        <w:gridCol w:w="142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түсуі, мың теңге</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бойынша өсімпұл,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3870"/>
        <w:gridCol w:w="3870"/>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бойынша өсімақы, мың теңге</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қайтару, мың теңге</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Жарналарды қайтару, мың теңге</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 нақты деректер жоспарланғаннан ауытқыған жағдайда ауытқу себептері көрсетілген түсіндірме жазба қоса беріледі</w:t>
      </w:r>
    </w:p>
    <w:p>
      <w:pPr>
        <w:spacing w:after="0"/>
        <w:ind w:left="0"/>
        <w:jc w:val="both"/>
      </w:pPr>
      <w:r>
        <w:rPr>
          <w:rFonts w:ascii="Times New Roman"/>
          <w:b w:val="false"/>
          <w:i w:val="false"/>
          <w:color w:val="000000"/>
          <w:sz w:val="28"/>
        </w:rPr>
        <w:t xml:space="preserve">
      Басқарма Төрағасы ________________________________________ 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басшысы__________________________ 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5" w:id="69"/>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 әкімшілік деректерді жинауға арналған нысанды толтыру бойынша түсіндірме</w:t>
      </w:r>
    </w:p>
    <w:bookmarkEnd w:id="6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Санаттар бөлінісінде деректерді қалыптастыру Міндетті әлеуметтік медициналық сақтандыру шеңберінде түсетін жарналар мен аударымдар сомасына сүйене отырып есептеледі және санаттар арасында дұрыс бөлінбеу тәуекелін болжайды.</w:t>
      </w:r>
    </w:p>
    <w:p>
      <w:pPr>
        <w:spacing w:after="0"/>
        <w:ind w:left="0"/>
        <w:jc w:val="both"/>
      </w:pPr>
      <w:r>
        <w:rPr>
          <w:rFonts w:ascii="Times New Roman"/>
          <w:b w:val="false"/>
          <w:i w:val="false"/>
          <w:color w:val="000000"/>
          <w:sz w:val="28"/>
        </w:rPr>
        <w:t>
      4.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5. Бағандарда 4, 5, 6, 7, 8, 9, 10 жұмыс берушілердің міндетті әлеуметтік медициналық сақтандыруға аударымдары, оның ішінде: 4, 5, 6-бағандарда болжам, факт бойынша тиісінше адам саны және есепті кезеңнің соңындағы жағдай бойынша ауытқу; 7, 8, 9-бағандарда болжам, факт бойынша тиісінше сомасы мың теңгемен және есепті кезеңнің соңындағы жағдай бойынша ауытқу; 10-бағанда аударымдар мен жарналардың жалпы түсімдерінен пайыздық арақатынаста үлесі көрсетіледі. Адамдар саны бойынша деректер бірегей емес.</w:t>
      </w:r>
    </w:p>
    <w:p>
      <w:pPr>
        <w:spacing w:after="0"/>
        <w:ind w:left="0"/>
        <w:jc w:val="both"/>
      </w:pPr>
      <w:r>
        <w:rPr>
          <w:rFonts w:ascii="Times New Roman"/>
          <w:b w:val="false"/>
          <w:i w:val="false"/>
          <w:color w:val="000000"/>
          <w:sz w:val="28"/>
        </w:rPr>
        <w:t>
      6. Бағандарда 11, 12, 13, 14, 15, 16, 17 қызметкерлердің, оның ішінде жұмыс берушілердің мемлекеттік және азаматтық қызметшілерінің міндетті әлеуметтік медициналық сақтандыруға жарналары көрсетіледі: 11, 12, 13-бағандарда болжам бойынша адамдар саны, тиісінше факті және есепті кезеңнің соңындағы жағдай бойынша ауытқу; 14, 15, 16-бағандарда болжам бойынша сома, тиісінше факт және есепті кезеңнің соңындағы жағдай бойынша ауытқу; 17-бағанда аударымдар мен жарналардың жалпы түсімдерінен пайыздық қатынаста ауытқу. Адамдар саны бойынша деректер бірегей емес.</w:t>
      </w:r>
    </w:p>
    <w:p>
      <w:pPr>
        <w:spacing w:after="0"/>
        <w:ind w:left="0"/>
        <w:jc w:val="both"/>
      </w:pPr>
      <w:r>
        <w:rPr>
          <w:rFonts w:ascii="Times New Roman"/>
          <w:b w:val="false"/>
          <w:i w:val="false"/>
          <w:color w:val="000000"/>
          <w:sz w:val="28"/>
        </w:rPr>
        <w:t>
      7. Бағандарда 18, 19, 20, 21, 22, 23, 24 азаматтық-құқықтық сипаттағы шарттар бойынша кірістер алатын жеке тұлғалардың жарналары көрсетіледі, оның ішінде: 18, 19, 20-бағандарда болжам, факт бойынша тиісінше адам саны және есепті кезеңнің соңындағы жағдай бойынша ауытқу; 21, 22, 23-бағандарда болжам бойынша сома, факт бойынша тиісінше және есепті кезеңнің соңындағы жағдай бойынша ауытқу; 24-бағанда аударымдар мен жарналардың жалпы түсімдерінен пайыздық қатынаста ауытқу көрсетіледі. Адамдар саны бойынша деректер бірегей емес.</w:t>
      </w:r>
    </w:p>
    <w:p>
      <w:pPr>
        <w:spacing w:after="0"/>
        <w:ind w:left="0"/>
        <w:jc w:val="both"/>
      </w:pPr>
      <w:r>
        <w:rPr>
          <w:rFonts w:ascii="Times New Roman"/>
          <w:b w:val="false"/>
          <w:i w:val="false"/>
          <w:color w:val="000000"/>
          <w:sz w:val="28"/>
        </w:rPr>
        <w:t>
      8. Бағандарда 25, 26, 27, 28, 29, 30, 31 дара кәсіпкерлердің жарналары көрсетіледі, оның ішінде: 25, 26, 27-бағандарда болжам, факт бойынша тиісінше адам саны және есепті кезеңнің соңындағы жағдай бойынша ауытқу; 28, 29, 30-бағандарда болжам, факт бойынша тиісінше Сомасы мың теңгемен және есепті кезеңнің соңындағы жағдай бойынша ауытқу; 31-бағанда аударымдар мен жарналардың жалпы түсімдерінен пайыздық арақатынаста үлесі. Адамдар саны бойынша деректер бірегей емес.</w:t>
      </w:r>
    </w:p>
    <w:p>
      <w:pPr>
        <w:spacing w:after="0"/>
        <w:ind w:left="0"/>
        <w:jc w:val="both"/>
      </w:pPr>
      <w:r>
        <w:rPr>
          <w:rFonts w:ascii="Times New Roman"/>
          <w:b w:val="false"/>
          <w:i w:val="false"/>
          <w:color w:val="000000"/>
          <w:sz w:val="28"/>
        </w:rPr>
        <w:t>
      9. Бағандарда 32, 33, 34, 35, 36, 37, 38 дербес төлеушілердің жарналары көрсетіледі, оның ішінде: 32, 33, 34-бағандарда болжам, факт бойынша тиісінше адам саны және есепті кезеңнің соңындағы жағдай бойынша ауытқу; 35, 36, 37-бағандарда болжам, факт бойынша тиісінше сомасы мың теңгемен және есепті кезеңнің соңындағы жағдай бойынша ауытқу; 38-бағанда аударымдар мен жарналардың жалпы түсімдерінен пайыздық арақатынаста үлесі көрсетіледі. Адамдар саны бойынша деректер бірегей емес.</w:t>
      </w:r>
    </w:p>
    <w:p>
      <w:pPr>
        <w:spacing w:after="0"/>
        <w:ind w:left="0"/>
        <w:jc w:val="both"/>
      </w:pPr>
      <w:r>
        <w:rPr>
          <w:rFonts w:ascii="Times New Roman"/>
          <w:b w:val="false"/>
          <w:i w:val="false"/>
          <w:color w:val="000000"/>
          <w:sz w:val="28"/>
        </w:rPr>
        <w:t>
      10. Бағандарда 39, 40, 41, 42, 43, 44, 45 бірыңғай жиынтық төлемді төлеушілер болып табылатын жеке тұлғалардың жарналары көрсетіледі, оның ішінде: 39, 40, 41-бағандарда болжам, факт бойынша тиісінше адам саны және есепті кезеңнің соңындағы жағдай бойынша ауытқу; 42, 43, 44-бағандарда болжам, факт бойынша тиісінше сомасы мың теңгемен және есепті кезеңнің соңындағы жағдай бойынша ауытқу ; 45-бағанда аударымдар мен жарналардың жалпы түсімдерінен пайыздық арақатынаста үлесі көрсетіледі. Адамдар саны бойынша деректер бірегей емес.</w:t>
      </w:r>
    </w:p>
    <w:p>
      <w:pPr>
        <w:spacing w:after="0"/>
        <w:ind w:left="0"/>
        <w:jc w:val="both"/>
      </w:pPr>
      <w:r>
        <w:rPr>
          <w:rFonts w:ascii="Times New Roman"/>
          <w:b w:val="false"/>
          <w:i w:val="false"/>
          <w:color w:val="000000"/>
          <w:sz w:val="28"/>
        </w:rPr>
        <w:t>
      11. Бағандарда 46, 47, 48, 49, 50, 51, 52 мемлекеттің жарналары көрсетіледі, оның ішінде: 46, 47, 48-бағандарда болжам, факт бойынша тиісінше адам саны және есепті кезеңнің соңындағы жағдай бойынша ауытқу; 49, 50, 51-бағандарда болжам, факт бойынша тиісінше сомасы мың теңгемен және есепті кезеңнің соңындағы жағдай бойынша ауытқу; 52-бағанда аударымдар мен жарналардың жалпы түсімдерінен пайыздық арақатынаста үлесі көрсетіледі. Ақпарат тек Қазақстан Республикасы бойынша бір жолда беріледі.</w:t>
      </w:r>
    </w:p>
    <w:p>
      <w:pPr>
        <w:spacing w:after="0"/>
        <w:ind w:left="0"/>
        <w:jc w:val="both"/>
      </w:pPr>
      <w:r>
        <w:rPr>
          <w:rFonts w:ascii="Times New Roman"/>
          <w:b w:val="false"/>
          <w:i w:val="false"/>
          <w:color w:val="000000"/>
          <w:sz w:val="28"/>
        </w:rPr>
        <w:t>
      12. Бағандарда 53, 54, 55, 56, 57, 58, 59, 60, 61 аударымдар мен жарналардың түсімі көрсетіледі, оның ішінде: 53, 54, 55-бағандарда есепті кезеңнің соңындағы жағдай бойынша болжам, факт және тиісінше ауытқу бойынша барлық аударымдар мен жарналардың сомасы мың теңгемен көрсетіледі.; 56, 57, 58-бағандарда есепті кезеңнен кейінгі айдың бірінші күніне болжам, факт бойынша аударымдар сомасы мың теңгемен және тиісінше ауытқу; 59, 60, 61-бағандарда болжам бойынша жарналар сомасы мың теңгемен, тиісінше факт және есепті кезеңнің соңындағы жағдай бойынша ауытқу.</w:t>
      </w:r>
    </w:p>
    <w:p>
      <w:pPr>
        <w:spacing w:after="0"/>
        <w:ind w:left="0"/>
        <w:jc w:val="both"/>
      </w:pPr>
      <w:r>
        <w:rPr>
          <w:rFonts w:ascii="Times New Roman"/>
          <w:b w:val="false"/>
          <w:i w:val="false"/>
          <w:color w:val="000000"/>
          <w:sz w:val="28"/>
        </w:rPr>
        <w:t>
      13. 62, 63-бағандарда есепті кезеңнің соңындағы жағдай бойынша аударымдар мен жарналар бойынша төленген өсімпұл мың теңгемен көрсетіледі.</w:t>
      </w:r>
    </w:p>
    <w:p>
      <w:pPr>
        <w:spacing w:after="0"/>
        <w:ind w:left="0"/>
        <w:jc w:val="both"/>
      </w:pPr>
      <w:r>
        <w:rPr>
          <w:rFonts w:ascii="Times New Roman"/>
          <w:b w:val="false"/>
          <w:i w:val="false"/>
          <w:color w:val="000000"/>
          <w:sz w:val="28"/>
        </w:rPr>
        <w:t>
      14. 64, 65-бағандарда есепті кезеңнің соңындағы жағдай бойынша аударымдар мен жарналар бойынша жүзеге асырылған қайтарулар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68" w:id="70"/>
    <w:p>
      <w:pPr>
        <w:spacing w:after="0"/>
        <w:ind w:left="0"/>
        <w:jc w:val="left"/>
      </w:pPr>
      <w:r>
        <w:rPr>
          <w:rFonts w:ascii="Times New Roman"/>
          <w:b/>
          <w:i w:val="false"/>
          <w:color w:val="000000"/>
        </w:rPr>
        <w:t xml:space="preserve"> Тегін медициналық көмектің кепілдік берілген көлемі шеңберінде амбулаториялық жағдайларда көрсетілетін қызметтердің сапасы мен көлемі мониторингінің қорытындылары бойынша (базалық кешенді жан басына шаққандағы норматив бойынша) медициналық көмек көрсетудің анықталған ақаулары бойынша есеп</w:t>
      </w:r>
    </w:p>
    <w:bookmarkEnd w:id="7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1-МНҰ (АМБ)</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098"/>
        <w:gridCol w:w="678"/>
        <w:gridCol w:w="755"/>
        <w:gridCol w:w="411"/>
        <w:gridCol w:w="526"/>
        <w:gridCol w:w="862"/>
        <w:gridCol w:w="307"/>
        <w:gridCol w:w="179"/>
        <w:gridCol w:w="273"/>
        <w:gridCol w:w="179"/>
        <w:gridCol w:w="425"/>
        <w:gridCol w:w="213"/>
        <w:gridCol w:w="319"/>
        <w:gridCol w:w="319"/>
        <w:gridCol w:w="319"/>
        <w:gridCol w:w="319"/>
        <w:gridCol w:w="320"/>
        <w:gridCol w:w="320"/>
        <w:gridCol w:w="320"/>
        <w:gridCol w:w="320"/>
        <w:gridCol w:w="320"/>
        <w:gridCol w:w="320"/>
        <w:gridCol w:w="320"/>
        <w:gridCol w:w="320"/>
        <w:gridCol w:w="320"/>
        <w:gridCol w:w="320"/>
        <w:gridCol w:w="320"/>
        <w:gridCol w:w="320"/>
        <w:gridCol w:w="5"/>
        <w:gridCol w:w="635"/>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бірлік.</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xml:space="preserve">
      Басқарма Төрағасы __________________________________________________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70" w:id="71"/>
    <w:p>
      <w:pPr>
        <w:spacing w:after="0"/>
        <w:ind w:left="0"/>
        <w:jc w:val="left"/>
      </w:pPr>
      <w:r>
        <w:rPr>
          <w:rFonts w:ascii="Times New Roman"/>
          <w:b/>
          <w:i w:val="false"/>
          <w:color w:val="000000"/>
        </w:rPr>
        <w:t xml:space="preserve"> "Тегін медициналық көмектің кепілдік берілген көлемін көрсету шеңберінде амбулаториялық жағдайларда көрсетілетін қызметтердің сапасы мен көлемі мониторингінің қорытындылары бойынша (базалық кешенді жан басына шаққандағы норматив бойынша) медициналық көмек көрсетудің анықталған ақаулары бойынша есеп" әкімшілік деректерді жинауға арналған нысанды толтыру бойынша түсіндірме</w:t>
      </w:r>
    </w:p>
    <w:bookmarkEnd w:id="7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8, 10, 12, 14, 16, 18, 20, 22.</w:t>
      </w:r>
    </w:p>
    <w:p>
      <w:pPr>
        <w:spacing w:after="0"/>
        <w:ind w:left="0"/>
        <w:jc w:val="both"/>
      </w:pPr>
      <w:r>
        <w:rPr>
          <w:rFonts w:ascii="Times New Roman"/>
          <w:b w:val="false"/>
          <w:i w:val="false"/>
          <w:color w:val="000000"/>
          <w:sz w:val="28"/>
        </w:rPr>
        <w:t>
      6. 6-бағанда бағандар бойынша мәндердің сомасы көрсетіледі 9, 11, 13, 15, 17, 19, 21, 23 мың теңгемен.</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9. 9-бағанда 1.0 ақау коды бойынша алуға сомасы мың теңгемен көрсетіледі. "Негізсіз ауруханаға жатқызу".</w:t>
      </w:r>
    </w:p>
    <w:p>
      <w:pPr>
        <w:spacing w:after="0"/>
        <w:ind w:left="0"/>
        <w:jc w:val="both"/>
      </w:pPr>
      <w:r>
        <w:rPr>
          <w:rFonts w:ascii="Times New Roman"/>
          <w:b w:val="false"/>
          <w:i w:val="false"/>
          <w:color w:val="000000"/>
          <w:sz w:val="28"/>
        </w:rPr>
        <w:t>
      10. 10-бағанда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12. 12-бағанда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14. 14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 "Медициналық қызметтерді күту ұзақтығы" 7.0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"Медициналық қызметтерді күту ұзақтығы" 7.0 ақау коды бойынша алуға сомасы мың теңгемен көрсетіледі.</w:t>
      </w:r>
    </w:p>
    <w:p>
      <w:pPr>
        <w:spacing w:after="0"/>
        <w:ind w:left="0"/>
        <w:jc w:val="both"/>
      </w:pPr>
      <w:r>
        <w:rPr>
          <w:rFonts w:ascii="Times New Roman"/>
          <w:b w:val="false"/>
          <w:i w:val="false"/>
          <w:color w:val="000000"/>
          <w:sz w:val="28"/>
        </w:rPr>
        <w:t>
      18. 18-бағанда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19. 19-бағанда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20. 20-бағанда 9.0 ақау коды бойынша анықталған ақаулардың саны көрсетіледі. "Стационар деңгейінде төлеуге жатпайтын өлім/амбулаториялық жағдай/жедел жәрдем деңгейінде өлім".</w:t>
      </w:r>
    </w:p>
    <w:p>
      <w:pPr>
        <w:spacing w:after="0"/>
        <w:ind w:left="0"/>
        <w:jc w:val="both"/>
      </w:pPr>
      <w:r>
        <w:rPr>
          <w:rFonts w:ascii="Times New Roman"/>
          <w:b w:val="false"/>
          <w:i w:val="false"/>
          <w:color w:val="000000"/>
          <w:sz w:val="28"/>
        </w:rPr>
        <w:t>
      21. 21-бағанда 9.0 ақау коды бойынша алуға сомасы мың теңгемен көрсетіледі. "Стационар деңгейінде төлеуге жатпайтын өлім/амбулаториялық жағдай/жедел жәрдем деңгейінде өлім".</w:t>
      </w:r>
    </w:p>
    <w:p>
      <w:pPr>
        <w:spacing w:after="0"/>
        <w:ind w:left="0"/>
        <w:jc w:val="both"/>
      </w:pPr>
      <w:r>
        <w:rPr>
          <w:rFonts w:ascii="Times New Roman"/>
          <w:b w:val="false"/>
          <w:i w:val="false"/>
          <w:color w:val="000000"/>
          <w:sz w:val="28"/>
        </w:rPr>
        <w:t>
      22. 22-бағанда "Тегін медициналық көмектің кепілдік берілген көлеміне және міндетті әлеуметтік медициналық сақтандыруға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23. 23-бағанда "Тегін медициналық көмектің кепілдік берілген көлеміне және міндетті әлеуметтік медициналық сақтандыруға кіретін медициналық көмек көрсету кезінде дәрі-дәрмектерді, медициналық бұйымдарды және пациенттің ақшалай қаражатын тарту" 12.0 ақау коды бойынша алу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73" w:id="7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көрсетілетін қызметтердің сапасы мен көлемі мониторингінің қорытындылары бойынша медициналық көмек көрсетудің анықталған ақаулары бойынша есеп (олар бойынша шығындар кешенді жан басына шаққандағы норматив бойынша ақы төлеу кезінде ескерілмейді)</w:t>
      </w:r>
    </w:p>
    <w:bookmarkEnd w:id="7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2-МНҰ (АМБ)</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045"/>
        <w:gridCol w:w="645"/>
        <w:gridCol w:w="718"/>
        <w:gridCol w:w="392"/>
        <w:gridCol w:w="501"/>
        <w:gridCol w:w="1480"/>
        <w:gridCol w:w="413"/>
        <w:gridCol w:w="413"/>
        <w:gridCol w:w="608"/>
        <w:gridCol w:w="608"/>
        <w:gridCol w:w="608"/>
        <w:gridCol w:w="608"/>
        <w:gridCol w:w="608"/>
        <w:gridCol w:w="609"/>
        <w:gridCol w:w="609"/>
        <w:gridCol w:w="609"/>
        <w:gridCol w:w="609"/>
        <w:gridCol w:w="609"/>
      </w:tblGrid>
      <w:tr>
        <w:trPr>
          <w:trHeight w:val="30" w:hRule="atLeast"/>
        </w:trPr>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бірлік</w:t>
            </w:r>
          </w:p>
        </w:tc>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 по ОСМС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 по ГОБМП</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xml:space="preserve">
      Басқарма Төрағасы 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қосымша </w:t>
            </w:r>
          </w:p>
        </w:tc>
      </w:tr>
    </w:tbl>
    <w:bookmarkStart w:name="z175" w:id="73"/>
    <w:p>
      <w:pPr>
        <w:spacing w:after="0"/>
        <w:ind w:left="0"/>
        <w:jc w:val="left"/>
      </w:pPr>
      <w:r>
        <w:rPr>
          <w:rFonts w:ascii="Times New Roman"/>
          <w:b/>
          <w:i w:val="false"/>
          <w:color w:val="000000"/>
        </w:rPr>
        <w:t xml:space="preserve"> "Тегін медициналық көмектің кепілдік берілген көлемін және міндетті әлеуметтік медициналық сақтандыруды көрсету шеңберінде амбулаториялық жағдайларда көрсетілетін қызметтердің сапасы мен көлемі мониторингінің қорытындылары бойынша медициналық көмек көрсетудің анықталған ақаулары бойынша есеп (кешенді жан басына шаққандағы норматив бойынша ақы төлеу кезінде ескерілмеген шығындар)" әкімшілік деректерді жинауға арналған нысанды толтыру бойынша түсіндірме</w:t>
      </w:r>
    </w:p>
    <w:bookmarkEnd w:id="7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22, 38-бағандар бойынша мәндердің сомасы көрсетіледі.</w:t>
      </w:r>
    </w:p>
    <w:p>
      <w:pPr>
        <w:spacing w:after="0"/>
        <w:ind w:left="0"/>
        <w:jc w:val="both"/>
      </w:pPr>
      <w:r>
        <w:rPr>
          <w:rFonts w:ascii="Times New Roman"/>
          <w:b w:val="false"/>
          <w:i w:val="false"/>
          <w:color w:val="000000"/>
          <w:sz w:val="28"/>
        </w:rPr>
        <w:t>
      6. 6-бағанда 23, 39-бағандар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24, 40-бағандар бойынша мәндердің сомасы көрсетіледі.</w:t>
      </w:r>
    </w:p>
    <w:p>
      <w:pPr>
        <w:spacing w:after="0"/>
        <w:ind w:left="0"/>
        <w:jc w:val="both"/>
      </w:pPr>
      <w:r>
        <w:rPr>
          <w:rFonts w:ascii="Times New Roman"/>
          <w:b w:val="false"/>
          <w:i w:val="false"/>
          <w:color w:val="000000"/>
          <w:sz w:val="28"/>
        </w:rPr>
        <w:t>
      9. 9-бағанда 25, 41-бағандар бойынша мәндердің сомасы мың теңгемен көрсетіледі.</w:t>
      </w:r>
    </w:p>
    <w:p>
      <w:pPr>
        <w:spacing w:after="0"/>
        <w:ind w:left="0"/>
        <w:jc w:val="both"/>
      </w:pPr>
      <w:r>
        <w:rPr>
          <w:rFonts w:ascii="Times New Roman"/>
          <w:b w:val="false"/>
          <w:i w:val="false"/>
          <w:color w:val="000000"/>
          <w:sz w:val="28"/>
        </w:rPr>
        <w:t>
      10. 10-бағанда 26, 42-бағандар бойынша мәндердің сомасы көрсетіледі.</w:t>
      </w:r>
    </w:p>
    <w:p>
      <w:pPr>
        <w:spacing w:after="0"/>
        <w:ind w:left="0"/>
        <w:jc w:val="both"/>
      </w:pPr>
      <w:r>
        <w:rPr>
          <w:rFonts w:ascii="Times New Roman"/>
          <w:b w:val="false"/>
          <w:i w:val="false"/>
          <w:color w:val="000000"/>
          <w:sz w:val="28"/>
        </w:rPr>
        <w:t>
      11. 11-бағанда 27, 43-бағандар бойынша мәндердің сомасы мың теңгемен көрсетіледі.</w:t>
      </w:r>
    </w:p>
    <w:p>
      <w:pPr>
        <w:spacing w:after="0"/>
        <w:ind w:left="0"/>
        <w:jc w:val="both"/>
      </w:pPr>
      <w:r>
        <w:rPr>
          <w:rFonts w:ascii="Times New Roman"/>
          <w:b w:val="false"/>
          <w:i w:val="false"/>
          <w:color w:val="000000"/>
          <w:sz w:val="28"/>
        </w:rPr>
        <w:t>
      12. 12-бағанда 28, 44-бағандар бойынша мәндердің сомасы көрсетіледі.</w:t>
      </w:r>
    </w:p>
    <w:p>
      <w:pPr>
        <w:spacing w:after="0"/>
        <w:ind w:left="0"/>
        <w:jc w:val="both"/>
      </w:pPr>
      <w:r>
        <w:rPr>
          <w:rFonts w:ascii="Times New Roman"/>
          <w:b w:val="false"/>
          <w:i w:val="false"/>
          <w:color w:val="000000"/>
          <w:sz w:val="28"/>
        </w:rPr>
        <w:t>
      13. 13-бағанда 29, 45-бағандар бойынша мәндердің сомасы мың теңгемен көрсетіледі.</w:t>
      </w:r>
    </w:p>
    <w:p>
      <w:pPr>
        <w:spacing w:after="0"/>
        <w:ind w:left="0"/>
        <w:jc w:val="both"/>
      </w:pPr>
      <w:r>
        <w:rPr>
          <w:rFonts w:ascii="Times New Roman"/>
          <w:b w:val="false"/>
          <w:i w:val="false"/>
          <w:color w:val="000000"/>
          <w:sz w:val="28"/>
        </w:rPr>
        <w:t>
      14. 14-бағанда 30, 46-бағандар бойынша мәндердің сомасы көрсетіледі.</w:t>
      </w:r>
    </w:p>
    <w:p>
      <w:pPr>
        <w:spacing w:after="0"/>
        <w:ind w:left="0"/>
        <w:jc w:val="both"/>
      </w:pPr>
      <w:r>
        <w:rPr>
          <w:rFonts w:ascii="Times New Roman"/>
          <w:b w:val="false"/>
          <w:i w:val="false"/>
          <w:color w:val="000000"/>
          <w:sz w:val="28"/>
        </w:rPr>
        <w:t>
      15. 15-бағанда 31, 47-бағандар бойынша мәндердің сомасы мың теңгемен көрсетіледі.</w:t>
      </w:r>
    </w:p>
    <w:p>
      <w:pPr>
        <w:spacing w:after="0"/>
        <w:ind w:left="0"/>
        <w:jc w:val="both"/>
      </w:pPr>
      <w:r>
        <w:rPr>
          <w:rFonts w:ascii="Times New Roman"/>
          <w:b w:val="false"/>
          <w:i w:val="false"/>
          <w:color w:val="000000"/>
          <w:sz w:val="28"/>
        </w:rPr>
        <w:t>
      16. 16-бағанда 32, 48-бағандар бойынша мәндердің сомасы көрсетіледі.</w:t>
      </w:r>
    </w:p>
    <w:p>
      <w:pPr>
        <w:spacing w:after="0"/>
        <w:ind w:left="0"/>
        <w:jc w:val="both"/>
      </w:pPr>
      <w:r>
        <w:rPr>
          <w:rFonts w:ascii="Times New Roman"/>
          <w:b w:val="false"/>
          <w:i w:val="false"/>
          <w:color w:val="000000"/>
          <w:sz w:val="28"/>
        </w:rPr>
        <w:t>
      17. 17-бағанда 33, 49-бағандар бойынша мәндердің сомасы мың теңгемен көрсетіледі.</w:t>
      </w:r>
    </w:p>
    <w:p>
      <w:pPr>
        <w:spacing w:after="0"/>
        <w:ind w:left="0"/>
        <w:jc w:val="both"/>
      </w:pPr>
      <w:r>
        <w:rPr>
          <w:rFonts w:ascii="Times New Roman"/>
          <w:b w:val="false"/>
          <w:i w:val="false"/>
          <w:color w:val="000000"/>
          <w:sz w:val="28"/>
        </w:rPr>
        <w:t>
      18. 18-бағанда 34, 50-бағандар бойынша мәндердің сомасы көрсетіледі.</w:t>
      </w:r>
    </w:p>
    <w:p>
      <w:pPr>
        <w:spacing w:after="0"/>
        <w:ind w:left="0"/>
        <w:jc w:val="both"/>
      </w:pPr>
      <w:r>
        <w:rPr>
          <w:rFonts w:ascii="Times New Roman"/>
          <w:b w:val="false"/>
          <w:i w:val="false"/>
          <w:color w:val="000000"/>
          <w:sz w:val="28"/>
        </w:rPr>
        <w:t>
      19. 19-бағанда 35, 51-бағандар бойынша мәндердің сомасы мың теңгемен көрсетіледі.</w:t>
      </w:r>
    </w:p>
    <w:p>
      <w:pPr>
        <w:spacing w:after="0"/>
        <w:ind w:left="0"/>
        <w:jc w:val="both"/>
      </w:pPr>
      <w:r>
        <w:rPr>
          <w:rFonts w:ascii="Times New Roman"/>
          <w:b w:val="false"/>
          <w:i w:val="false"/>
          <w:color w:val="000000"/>
          <w:sz w:val="28"/>
        </w:rPr>
        <w:t>
      20. 20-бағанда 36, 52-бағандар бойынша мәндердің сомасы көрсетіледі.</w:t>
      </w:r>
    </w:p>
    <w:p>
      <w:pPr>
        <w:spacing w:after="0"/>
        <w:ind w:left="0"/>
        <w:jc w:val="both"/>
      </w:pPr>
      <w:r>
        <w:rPr>
          <w:rFonts w:ascii="Times New Roman"/>
          <w:b w:val="false"/>
          <w:i w:val="false"/>
          <w:color w:val="000000"/>
          <w:sz w:val="28"/>
        </w:rPr>
        <w:t>
      21. 21-бағанда 37, 53-бағандар бойынша мәндердің сомасы мың теңгемен көрсетіледі.</w:t>
      </w:r>
    </w:p>
    <w:p>
      <w:pPr>
        <w:spacing w:after="0"/>
        <w:ind w:left="0"/>
        <w:jc w:val="both"/>
      </w:pPr>
      <w:r>
        <w:rPr>
          <w:rFonts w:ascii="Times New Roman"/>
          <w:b w:val="false"/>
          <w:i w:val="false"/>
          <w:color w:val="000000"/>
          <w:sz w:val="28"/>
        </w:rPr>
        <w:t>
      22. 22-бағанда бағандар бойынша мәндердің сомасы көрсетіледі 24, 26, 28, 30, 32, 34, 36.</w:t>
      </w:r>
    </w:p>
    <w:p>
      <w:pPr>
        <w:spacing w:after="0"/>
        <w:ind w:left="0"/>
        <w:jc w:val="both"/>
      </w:pPr>
      <w:r>
        <w:rPr>
          <w:rFonts w:ascii="Times New Roman"/>
          <w:b w:val="false"/>
          <w:i w:val="false"/>
          <w:color w:val="000000"/>
          <w:sz w:val="28"/>
        </w:rPr>
        <w:t>
      23. 23-бағанда бағандар бойынша мәндердің сомасы көрсетіледі 25, 27, 29, 31, 33, 35, 37 мың теңгемен.</w:t>
      </w:r>
    </w:p>
    <w:p>
      <w:pPr>
        <w:spacing w:after="0"/>
        <w:ind w:left="0"/>
        <w:jc w:val="both"/>
      </w:pPr>
      <w:r>
        <w:rPr>
          <w:rFonts w:ascii="Times New Roman"/>
          <w:b w:val="false"/>
          <w:i w:val="false"/>
          <w:color w:val="000000"/>
          <w:sz w:val="28"/>
        </w:rPr>
        <w:t>
      24. 24-бағанда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25. 25-бағанда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26. 26-бағанда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27. 27-бағанда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28. 28-бағанда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29. 29-бағанда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30. 30-бағанда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31. 31-бағанда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32. 32-бағанда "Медициналық қызметтерді күту ұзақтығы" 7.0 ақау коды бойынша анықталған ақаулардың саны көрсетіледі.</w:t>
      </w:r>
    </w:p>
    <w:p>
      <w:pPr>
        <w:spacing w:after="0"/>
        <w:ind w:left="0"/>
        <w:jc w:val="both"/>
      </w:pPr>
      <w:r>
        <w:rPr>
          <w:rFonts w:ascii="Times New Roman"/>
          <w:b w:val="false"/>
          <w:i w:val="false"/>
          <w:color w:val="000000"/>
          <w:sz w:val="28"/>
        </w:rPr>
        <w:t>
      33. 33-бағанда "Медициналық қызметтерді күту ұзақтығы" 7.0 ақау коды бойынша алуға сомасы мың теңгемен көрсетіледі.</w:t>
      </w:r>
    </w:p>
    <w:p>
      <w:pPr>
        <w:spacing w:after="0"/>
        <w:ind w:left="0"/>
        <w:jc w:val="both"/>
      </w:pPr>
      <w:r>
        <w:rPr>
          <w:rFonts w:ascii="Times New Roman"/>
          <w:b w:val="false"/>
          <w:i w:val="false"/>
          <w:color w:val="000000"/>
          <w:sz w:val="28"/>
        </w:rPr>
        <w:t>
      34. 34-бағанда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35. 35-бағанда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36. 36-бағанда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37. 37-бағанда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p>
      <w:pPr>
        <w:spacing w:after="0"/>
        <w:ind w:left="0"/>
        <w:jc w:val="both"/>
      </w:pPr>
      <w:r>
        <w:rPr>
          <w:rFonts w:ascii="Times New Roman"/>
          <w:b w:val="false"/>
          <w:i w:val="false"/>
          <w:color w:val="000000"/>
          <w:sz w:val="28"/>
        </w:rPr>
        <w:t>
      38. 38-бағанда бағандар бойынша мәндердің сомасы көрсетіледі 40, 42, 44, 46, 48, 50, 52.</w:t>
      </w:r>
    </w:p>
    <w:p>
      <w:pPr>
        <w:spacing w:after="0"/>
        <w:ind w:left="0"/>
        <w:jc w:val="both"/>
      </w:pPr>
      <w:r>
        <w:rPr>
          <w:rFonts w:ascii="Times New Roman"/>
          <w:b w:val="false"/>
          <w:i w:val="false"/>
          <w:color w:val="000000"/>
          <w:sz w:val="28"/>
        </w:rPr>
        <w:t>
      39. 39-бағанда бағандар бойынша мәндердің сомасы көрсетіледі 41, 43, 45, 47, 49, 51, 53 мың теңгемен.</w:t>
      </w:r>
    </w:p>
    <w:p>
      <w:pPr>
        <w:spacing w:after="0"/>
        <w:ind w:left="0"/>
        <w:jc w:val="both"/>
      </w:pPr>
      <w:r>
        <w:rPr>
          <w:rFonts w:ascii="Times New Roman"/>
          <w:b w:val="false"/>
          <w:i w:val="false"/>
          <w:color w:val="000000"/>
          <w:sz w:val="28"/>
        </w:rPr>
        <w:t>
      40. 40-бағанда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41. 41-бағанда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42. 42-бағанда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43. 43-бағанда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44. 44-бағанда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45. 45-бағанда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46. 46-бағанда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анықталған ақаулардың саны көрсетіледі.</w:t>
      </w:r>
    </w:p>
    <w:p>
      <w:pPr>
        <w:spacing w:after="0"/>
        <w:ind w:left="0"/>
        <w:jc w:val="both"/>
      </w:pPr>
      <w:r>
        <w:rPr>
          <w:rFonts w:ascii="Times New Roman"/>
          <w:b w:val="false"/>
          <w:i w:val="false"/>
          <w:color w:val="000000"/>
          <w:sz w:val="28"/>
        </w:rPr>
        <w:t>
      47. 47-бағанда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48. 48-бағанда "Медициналық қызметтерді күту ұзақтығы" 7.0 ақау коды бойынша анықталған ақаулардың саны көрсетіледі.</w:t>
      </w:r>
    </w:p>
    <w:p>
      <w:pPr>
        <w:spacing w:after="0"/>
        <w:ind w:left="0"/>
        <w:jc w:val="both"/>
      </w:pPr>
      <w:r>
        <w:rPr>
          <w:rFonts w:ascii="Times New Roman"/>
          <w:b w:val="false"/>
          <w:i w:val="false"/>
          <w:color w:val="000000"/>
          <w:sz w:val="28"/>
        </w:rPr>
        <w:t>
      49. 49-бағанда "Медициналық қызметтерді күту ұзақтығы" 7.0 ақау коды бойынша алуға сомасы мың теңгемен көрсетіледі.</w:t>
      </w:r>
    </w:p>
    <w:p>
      <w:pPr>
        <w:spacing w:after="0"/>
        <w:ind w:left="0"/>
        <w:jc w:val="both"/>
      </w:pPr>
      <w:r>
        <w:rPr>
          <w:rFonts w:ascii="Times New Roman"/>
          <w:b w:val="false"/>
          <w:i w:val="false"/>
          <w:color w:val="000000"/>
          <w:sz w:val="28"/>
        </w:rPr>
        <w:t>
      50. 50-бағанда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51. 51-бағанда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52. 52-бағанда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53. 53-бағанда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ББұйрыққа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78" w:id="74"/>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стационарлық және стационарды алмастыратын көмектің сапасы мен көлемі мониторингінің қорытындылары бойынша медициналық көмек көрсетудің анықталған ақаулары бойынша есеп</w:t>
      </w:r>
    </w:p>
    <w:bookmarkEnd w:id="7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3-МНҰ (ШКС, ШКС)</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104"/>
        <w:gridCol w:w="681"/>
        <w:gridCol w:w="759"/>
        <w:gridCol w:w="414"/>
        <w:gridCol w:w="529"/>
        <w:gridCol w:w="872"/>
        <w:gridCol w:w="436"/>
        <w:gridCol w:w="436"/>
        <w:gridCol w:w="642"/>
        <w:gridCol w:w="642"/>
        <w:gridCol w:w="642"/>
        <w:gridCol w:w="643"/>
        <w:gridCol w:w="643"/>
        <w:gridCol w:w="643"/>
        <w:gridCol w:w="643"/>
        <w:gridCol w:w="643"/>
        <w:gridCol w:w="643"/>
        <w:gridCol w:w="64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бірлік</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міндетті әлеуметтік медициналық сақтандыру бойынша алынатын сомалар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862"/>
        <w:gridCol w:w="862"/>
        <w:gridCol w:w="863"/>
        <w:gridCol w:w="863"/>
        <w:gridCol w:w="863"/>
        <w:gridCol w:w="863"/>
        <w:gridCol w:w="863"/>
        <w:gridCol w:w="863"/>
        <w:gridCol w:w="863"/>
        <w:gridCol w:w="863"/>
        <w:gridCol w:w="863"/>
        <w:gridCol w:w="86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бойынша алынған ақаулардың барлығы және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both"/>
      </w:pPr>
      <w:r>
        <w:rPr>
          <w:rFonts w:ascii="Times New Roman"/>
          <w:b w:val="false"/>
          <w:i w:val="false"/>
          <w:color w:val="000000"/>
          <w:sz w:val="28"/>
        </w:rPr>
        <w:t xml:space="preserve">
      Басқарма Төрағасы _________________________________________________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80" w:id="75"/>
    <w:p>
      <w:pPr>
        <w:spacing w:after="0"/>
        <w:ind w:left="0"/>
        <w:jc w:val="left"/>
      </w:pPr>
      <w:r>
        <w:rPr>
          <w:rFonts w:ascii="Times New Roman"/>
          <w:b/>
          <w:i w:val="false"/>
          <w:color w:val="000000"/>
        </w:rPr>
        <w:t xml:space="preserve"> "Тегін медициналық көмектің кепілдік берілген көлемін көрсету және міндетті әлеуметтік медициналық сақтандыру шеңберінде стационарлық және стационарды алмастыратын көмектің сапасы мен көлемі мониторингінің қорытындылары бойынша медициналық көмек көрсетудің анықталған ақаулары бойынша есеп" әкімшілік деректерді жинауға арналған нысанды толтыру бойынша түсіндірме</w:t>
      </w:r>
    </w:p>
    <w:bookmarkEnd w:id="7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30, 54-бағандар бойынша мәндердің сомасы көрсетіледі.</w:t>
      </w:r>
    </w:p>
    <w:p>
      <w:pPr>
        <w:spacing w:after="0"/>
        <w:ind w:left="0"/>
        <w:jc w:val="both"/>
      </w:pPr>
      <w:r>
        <w:rPr>
          <w:rFonts w:ascii="Times New Roman"/>
          <w:b w:val="false"/>
          <w:i w:val="false"/>
          <w:color w:val="000000"/>
          <w:sz w:val="28"/>
        </w:rPr>
        <w:t>
      6. 6-бағанда 31, 55-бағандар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32, 56-бағандар бойынша мәндердің сомасы көрсетіледі.</w:t>
      </w:r>
    </w:p>
    <w:p>
      <w:pPr>
        <w:spacing w:after="0"/>
        <w:ind w:left="0"/>
        <w:jc w:val="both"/>
      </w:pPr>
      <w:r>
        <w:rPr>
          <w:rFonts w:ascii="Times New Roman"/>
          <w:b w:val="false"/>
          <w:i w:val="false"/>
          <w:color w:val="000000"/>
          <w:sz w:val="28"/>
        </w:rPr>
        <w:t>
      9. 9-бағанда 33, 57-бағандар бойынша мәндердің сомасы мың теңгемен көрсетіледі.</w:t>
      </w:r>
    </w:p>
    <w:p>
      <w:pPr>
        <w:spacing w:after="0"/>
        <w:ind w:left="0"/>
        <w:jc w:val="both"/>
      </w:pPr>
      <w:r>
        <w:rPr>
          <w:rFonts w:ascii="Times New Roman"/>
          <w:b w:val="false"/>
          <w:i w:val="false"/>
          <w:color w:val="000000"/>
          <w:sz w:val="28"/>
        </w:rPr>
        <w:t>
      10. 10-бағанда 34, 58-бағандар бойынша мәндердің сомасы көрсетіледі.</w:t>
      </w:r>
    </w:p>
    <w:p>
      <w:pPr>
        <w:spacing w:after="0"/>
        <w:ind w:left="0"/>
        <w:jc w:val="both"/>
      </w:pPr>
      <w:r>
        <w:rPr>
          <w:rFonts w:ascii="Times New Roman"/>
          <w:b w:val="false"/>
          <w:i w:val="false"/>
          <w:color w:val="000000"/>
          <w:sz w:val="28"/>
        </w:rPr>
        <w:t>
      11. 11-бағанда 35, 59-бағандар бойынша мәндердің сомасы мың теңгемен көрсетіледі.</w:t>
      </w:r>
    </w:p>
    <w:p>
      <w:pPr>
        <w:spacing w:after="0"/>
        <w:ind w:left="0"/>
        <w:jc w:val="both"/>
      </w:pPr>
      <w:r>
        <w:rPr>
          <w:rFonts w:ascii="Times New Roman"/>
          <w:b w:val="false"/>
          <w:i w:val="false"/>
          <w:color w:val="000000"/>
          <w:sz w:val="28"/>
        </w:rPr>
        <w:t>
      12. 12-бағанда 36, 60-бағандар бойынша мәндердің сомасы көрсетіледі.</w:t>
      </w:r>
    </w:p>
    <w:p>
      <w:pPr>
        <w:spacing w:after="0"/>
        <w:ind w:left="0"/>
        <w:jc w:val="both"/>
      </w:pPr>
      <w:r>
        <w:rPr>
          <w:rFonts w:ascii="Times New Roman"/>
          <w:b w:val="false"/>
          <w:i w:val="false"/>
          <w:color w:val="000000"/>
          <w:sz w:val="28"/>
        </w:rPr>
        <w:t>
      13. 13-бағанда 37, 61-бағандар бойынша мәндердің сомасы мың теңгемен көрсетіледі.</w:t>
      </w:r>
    </w:p>
    <w:p>
      <w:pPr>
        <w:spacing w:after="0"/>
        <w:ind w:left="0"/>
        <w:jc w:val="both"/>
      </w:pPr>
      <w:r>
        <w:rPr>
          <w:rFonts w:ascii="Times New Roman"/>
          <w:b w:val="false"/>
          <w:i w:val="false"/>
          <w:color w:val="000000"/>
          <w:sz w:val="28"/>
        </w:rPr>
        <w:t>
      14. 14-бағанда 38, 62-бағандар бойынша мәндердің сомасы көрсетіледі.</w:t>
      </w:r>
    </w:p>
    <w:p>
      <w:pPr>
        <w:spacing w:after="0"/>
        <w:ind w:left="0"/>
        <w:jc w:val="both"/>
      </w:pPr>
      <w:r>
        <w:rPr>
          <w:rFonts w:ascii="Times New Roman"/>
          <w:b w:val="false"/>
          <w:i w:val="false"/>
          <w:color w:val="000000"/>
          <w:sz w:val="28"/>
        </w:rPr>
        <w:t>
      15. 15-бағанда 39, 63-бағандар бойынша мәндердің сомасы мың теңгемен көрсетіледі.</w:t>
      </w:r>
    </w:p>
    <w:p>
      <w:pPr>
        <w:spacing w:after="0"/>
        <w:ind w:left="0"/>
        <w:jc w:val="both"/>
      </w:pPr>
      <w:r>
        <w:rPr>
          <w:rFonts w:ascii="Times New Roman"/>
          <w:b w:val="false"/>
          <w:i w:val="false"/>
          <w:color w:val="000000"/>
          <w:sz w:val="28"/>
        </w:rPr>
        <w:t>
      16. 16-бағанда 40, 64-бағандар бойынша мәндердің сомасы көрсетіледі.</w:t>
      </w:r>
    </w:p>
    <w:p>
      <w:pPr>
        <w:spacing w:after="0"/>
        <w:ind w:left="0"/>
        <w:jc w:val="both"/>
      </w:pPr>
      <w:r>
        <w:rPr>
          <w:rFonts w:ascii="Times New Roman"/>
          <w:b w:val="false"/>
          <w:i w:val="false"/>
          <w:color w:val="000000"/>
          <w:sz w:val="28"/>
        </w:rPr>
        <w:t>
      17. 17-бағанда 41, 65-бағандар бойынша мәндердің сомасы мың теңгемен көрсетіледі.</w:t>
      </w:r>
    </w:p>
    <w:p>
      <w:pPr>
        <w:spacing w:after="0"/>
        <w:ind w:left="0"/>
        <w:jc w:val="both"/>
      </w:pPr>
      <w:r>
        <w:rPr>
          <w:rFonts w:ascii="Times New Roman"/>
          <w:b w:val="false"/>
          <w:i w:val="false"/>
          <w:color w:val="000000"/>
          <w:sz w:val="28"/>
        </w:rPr>
        <w:t>
      18. 18-бағанда 42, 66-бағандар бойынша мәндердің сомасы көрсетіледі</w:t>
      </w:r>
    </w:p>
    <w:p>
      <w:pPr>
        <w:spacing w:after="0"/>
        <w:ind w:left="0"/>
        <w:jc w:val="both"/>
      </w:pPr>
      <w:r>
        <w:rPr>
          <w:rFonts w:ascii="Times New Roman"/>
          <w:b w:val="false"/>
          <w:i w:val="false"/>
          <w:color w:val="000000"/>
          <w:sz w:val="28"/>
        </w:rPr>
        <w:t>
      19. 19-бағанда 43, 67-бағандар бойынша мәндердің сомасы мың теңгемен көрсетіледі.</w:t>
      </w:r>
    </w:p>
    <w:p>
      <w:pPr>
        <w:spacing w:after="0"/>
        <w:ind w:left="0"/>
        <w:jc w:val="both"/>
      </w:pPr>
      <w:r>
        <w:rPr>
          <w:rFonts w:ascii="Times New Roman"/>
          <w:b w:val="false"/>
          <w:i w:val="false"/>
          <w:color w:val="000000"/>
          <w:sz w:val="28"/>
        </w:rPr>
        <w:t>
      20. 20-бағанда 44, 68-бағандар бойынша мәндердің сомасы көрсетіледі.</w:t>
      </w:r>
    </w:p>
    <w:p>
      <w:pPr>
        <w:spacing w:after="0"/>
        <w:ind w:left="0"/>
        <w:jc w:val="both"/>
      </w:pPr>
      <w:r>
        <w:rPr>
          <w:rFonts w:ascii="Times New Roman"/>
          <w:b w:val="false"/>
          <w:i w:val="false"/>
          <w:color w:val="000000"/>
          <w:sz w:val="28"/>
        </w:rPr>
        <w:t>
      21. 21-бағанда 45, 69-бағандар бойынша мәндердің сомасы мың теңгемен көрсетіледі.</w:t>
      </w:r>
    </w:p>
    <w:p>
      <w:pPr>
        <w:spacing w:after="0"/>
        <w:ind w:left="0"/>
        <w:jc w:val="both"/>
      </w:pPr>
      <w:r>
        <w:rPr>
          <w:rFonts w:ascii="Times New Roman"/>
          <w:b w:val="false"/>
          <w:i w:val="false"/>
          <w:color w:val="000000"/>
          <w:sz w:val="28"/>
        </w:rPr>
        <w:t>
      22. 22-бағанда 46, 70-бағандар бойынша мәндердің сомасы көрсетіледі.</w:t>
      </w:r>
    </w:p>
    <w:p>
      <w:pPr>
        <w:spacing w:after="0"/>
        <w:ind w:left="0"/>
        <w:jc w:val="both"/>
      </w:pPr>
      <w:r>
        <w:rPr>
          <w:rFonts w:ascii="Times New Roman"/>
          <w:b w:val="false"/>
          <w:i w:val="false"/>
          <w:color w:val="000000"/>
          <w:sz w:val="28"/>
        </w:rPr>
        <w:t>
      23. 23-бағанда 47, 71-бағандар бойынша мәндердің сомасы мың теңгемен көрсетіледі.</w:t>
      </w:r>
    </w:p>
    <w:p>
      <w:pPr>
        <w:spacing w:after="0"/>
        <w:ind w:left="0"/>
        <w:jc w:val="both"/>
      </w:pPr>
      <w:r>
        <w:rPr>
          <w:rFonts w:ascii="Times New Roman"/>
          <w:b w:val="false"/>
          <w:i w:val="false"/>
          <w:color w:val="000000"/>
          <w:sz w:val="28"/>
        </w:rPr>
        <w:t>
      24. 24-бағанда 48, 72-бағандар бойынша мәндердің сомасы көрсетіледі.</w:t>
      </w:r>
    </w:p>
    <w:p>
      <w:pPr>
        <w:spacing w:after="0"/>
        <w:ind w:left="0"/>
        <w:jc w:val="both"/>
      </w:pPr>
      <w:r>
        <w:rPr>
          <w:rFonts w:ascii="Times New Roman"/>
          <w:b w:val="false"/>
          <w:i w:val="false"/>
          <w:color w:val="000000"/>
          <w:sz w:val="28"/>
        </w:rPr>
        <w:t>
      25. 25-бағанда 49, 73-бағандар бойынша мәндердің сомасы мың теңгемен көрсетіледі.</w:t>
      </w:r>
    </w:p>
    <w:p>
      <w:pPr>
        <w:spacing w:after="0"/>
        <w:ind w:left="0"/>
        <w:jc w:val="both"/>
      </w:pPr>
      <w:r>
        <w:rPr>
          <w:rFonts w:ascii="Times New Roman"/>
          <w:b w:val="false"/>
          <w:i w:val="false"/>
          <w:color w:val="000000"/>
          <w:sz w:val="28"/>
        </w:rPr>
        <w:t>
      26. 26-бағанда 50, 74-бағандар бойынша мәндердің сомасы көрсетіледі.</w:t>
      </w:r>
    </w:p>
    <w:p>
      <w:pPr>
        <w:spacing w:after="0"/>
        <w:ind w:left="0"/>
        <w:jc w:val="both"/>
      </w:pPr>
      <w:r>
        <w:rPr>
          <w:rFonts w:ascii="Times New Roman"/>
          <w:b w:val="false"/>
          <w:i w:val="false"/>
          <w:color w:val="000000"/>
          <w:sz w:val="28"/>
        </w:rPr>
        <w:t>
      27. 27-бағанда 51, 75-бағандар бойынша мәндердің сомасы мың теңгемен көрсетіледі.</w:t>
      </w:r>
    </w:p>
    <w:p>
      <w:pPr>
        <w:spacing w:after="0"/>
        <w:ind w:left="0"/>
        <w:jc w:val="both"/>
      </w:pPr>
      <w:r>
        <w:rPr>
          <w:rFonts w:ascii="Times New Roman"/>
          <w:b w:val="false"/>
          <w:i w:val="false"/>
          <w:color w:val="000000"/>
          <w:sz w:val="28"/>
        </w:rPr>
        <w:t>
      28. 28-бағанда 52, 76-бағандар бойынша мәндердің сомасы көрсетіледі.</w:t>
      </w:r>
    </w:p>
    <w:p>
      <w:pPr>
        <w:spacing w:after="0"/>
        <w:ind w:left="0"/>
        <w:jc w:val="both"/>
      </w:pPr>
      <w:r>
        <w:rPr>
          <w:rFonts w:ascii="Times New Roman"/>
          <w:b w:val="false"/>
          <w:i w:val="false"/>
          <w:color w:val="000000"/>
          <w:sz w:val="28"/>
        </w:rPr>
        <w:t>
      29. 29-бағанда 53, 77-бағандар бойынша мәндердің сомасы мың теңгемен көрсетіледі.</w:t>
      </w:r>
    </w:p>
    <w:p>
      <w:pPr>
        <w:spacing w:after="0"/>
        <w:ind w:left="0"/>
        <w:jc w:val="both"/>
      </w:pPr>
      <w:r>
        <w:rPr>
          <w:rFonts w:ascii="Times New Roman"/>
          <w:b w:val="false"/>
          <w:i w:val="false"/>
          <w:color w:val="000000"/>
          <w:sz w:val="28"/>
        </w:rPr>
        <w:t>
      30. 30-бағанда бағандар бойынша мәндердің сомасы көрсетіледі 32, 34, 36, 38, 40, 42, 44, 46, 48, 50, 52.</w:t>
      </w:r>
    </w:p>
    <w:p>
      <w:pPr>
        <w:spacing w:after="0"/>
        <w:ind w:left="0"/>
        <w:jc w:val="both"/>
      </w:pPr>
      <w:r>
        <w:rPr>
          <w:rFonts w:ascii="Times New Roman"/>
          <w:b w:val="false"/>
          <w:i w:val="false"/>
          <w:color w:val="000000"/>
          <w:sz w:val="28"/>
        </w:rPr>
        <w:t>
      31. 31-бағанда бағандар бойынша мәндердің сомасы көрсетіледі 33, 35, 37, 39, 41, 43, 45, 47, 49, 51, 53 мың теңгемен.</w:t>
      </w:r>
    </w:p>
    <w:p>
      <w:pPr>
        <w:spacing w:after="0"/>
        <w:ind w:left="0"/>
        <w:jc w:val="both"/>
      </w:pPr>
      <w:r>
        <w:rPr>
          <w:rFonts w:ascii="Times New Roman"/>
          <w:b w:val="false"/>
          <w:i w:val="false"/>
          <w:color w:val="000000"/>
          <w:sz w:val="28"/>
        </w:rPr>
        <w:t>
      32. 32-бағанда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33. 33-бағанда 1.0 ақау коды бойынша алынатын сома мың теңгемен көрсетіледі. "Негізсіз ауруханаға жатқызу".</w:t>
      </w:r>
    </w:p>
    <w:p>
      <w:pPr>
        <w:spacing w:after="0"/>
        <w:ind w:left="0"/>
        <w:jc w:val="both"/>
      </w:pPr>
      <w:r>
        <w:rPr>
          <w:rFonts w:ascii="Times New Roman"/>
          <w:b w:val="false"/>
          <w:i w:val="false"/>
          <w:color w:val="000000"/>
          <w:sz w:val="28"/>
        </w:rPr>
        <w:t>
      34. 34-бағанда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35. 35-бағанда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36. 36-бағанда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37. 37-бағанда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38. 38-бағанда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39. 39-бағанда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40. 40-бағанда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41. 41-бағанда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42. 42-бағанда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43. 43-бағанда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44. 44-бағанда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45. 45-бағанда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46. 46-бағанда 9.0 ақау коды бойынша анықталған ақаулардың саны көрсетіледі. "Стационар деңгейінде төлеуге жатпайтын өлім/амбулаториялық жағдай/жедел жәрдем деңгейінде өлім".</w:t>
      </w:r>
    </w:p>
    <w:p>
      <w:pPr>
        <w:spacing w:after="0"/>
        <w:ind w:left="0"/>
        <w:jc w:val="both"/>
      </w:pPr>
      <w:r>
        <w:rPr>
          <w:rFonts w:ascii="Times New Roman"/>
          <w:b w:val="false"/>
          <w:i w:val="false"/>
          <w:color w:val="000000"/>
          <w:sz w:val="28"/>
        </w:rPr>
        <w:t>
      47. 47-бағанда ақаудың 9.0 коды бойынша алуға сомасы мың теңгемен көрсетіледі. "Стационар деңгейінде төлеуге жатпайтын өлім/амбулаториялық жағдай/жедел жәрдем деңгейінде өлім".</w:t>
      </w:r>
    </w:p>
    <w:p>
      <w:pPr>
        <w:spacing w:after="0"/>
        <w:ind w:left="0"/>
        <w:jc w:val="both"/>
      </w:pPr>
      <w:r>
        <w:rPr>
          <w:rFonts w:ascii="Times New Roman"/>
          <w:b w:val="false"/>
          <w:i w:val="false"/>
          <w:color w:val="000000"/>
          <w:sz w:val="28"/>
        </w:rPr>
        <w:t>
      48. 48-бағанда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49. 49-бағанда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50. 50-бағанда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51. 51-бағанда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 сомасы мың теңгемен көрсетіледі.</w:t>
      </w:r>
    </w:p>
    <w:p>
      <w:pPr>
        <w:spacing w:after="0"/>
        <w:ind w:left="0"/>
        <w:jc w:val="both"/>
      </w:pPr>
      <w:r>
        <w:rPr>
          <w:rFonts w:ascii="Times New Roman"/>
          <w:b w:val="false"/>
          <w:i w:val="false"/>
          <w:color w:val="000000"/>
          <w:sz w:val="28"/>
        </w:rPr>
        <w:t>
      52. 52-бағанда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53. 53-бағанда "Қабылдау бөлімшесі деңгейінде емдеуге жатқызудан негізсіз бас тарту" 14.0 ақау коды бойынша алуға сомасы мың теңгемен көрсетіледі. 31-бағанда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54. 54-бағанда бағандар бойынша мәндердің сомасы көрсетіледі 55, 57, 59, 61, 63, 65, 67, 69,71, 73, 75.</w:t>
      </w:r>
    </w:p>
    <w:p>
      <w:pPr>
        <w:spacing w:after="0"/>
        <w:ind w:left="0"/>
        <w:jc w:val="both"/>
      </w:pPr>
      <w:r>
        <w:rPr>
          <w:rFonts w:ascii="Times New Roman"/>
          <w:b w:val="false"/>
          <w:i w:val="false"/>
          <w:color w:val="000000"/>
          <w:sz w:val="28"/>
        </w:rPr>
        <w:t>
      55. 55-бағанда бағандар бойынша мәндердің сомасы көрсетіледі 56, 58, 60, 62, 64, 66, 68, 70, 72, 74, 76в мың теңге</w:t>
      </w:r>
    </w:p>
    <w:p>
      <w:pPr>
        <w:spacing w:after="0"/>
        <w:ind w:left="0"/>
        <w:jc w:val="both"/>
      </w:pPr>
      <w:r>
        <w:rPr>
          <w:rFonts w:ascii="Times New Roman"/>
          <w:b w:val="false"/>
          <w:i w:val="false"/>
          <w:color w:val="000000"/>
          <w:sz w:val="28"/>
        </w:rPr>
        <w:t>
      56. 56-бағанда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57. 57-бағанда 1.0 ақау коды бойынша алынатын сома мың теңгемен көрсетіледі. "Негізсіз ауруханаға жатқызу".</w:t>
      </w:r>
    </w:p>
    <w:p>
      <w:pPr>
        <w:spacing w:after="0"/>
        <w:ind w:left="0"/>
        <w:jc w:val="both"/>
      </w:pPr>
      <w:r>
        <w:rPr>
          <w:rFonts w:ascii="Times New Roman"/>
          <w:b w:val="false"/>
          <w:i w:val="false"/>
          <w:color w:val="000000"/>
          <w:sz w:val="28"/>
        </w:rPr>
        <w:t>
      58. 58-бағанда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59. 59-бағанда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60. 60-бағанда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61. 61-бағанда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62. 62-бағанда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63. 63-бағанда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64. 64-бағанда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65. 65-бағанда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66. 66–бағанда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анықталған ақаулардың саны көрсетіледі.</w:t>
      </w:r>
    </w:p>
    <w:p>
      <w:pPr>
        <w:spacing w:after="0"/>
        <w:ind w:left="0"/>
        <w:jc w:val="both"/>
      </w:pPr>
      <w:r>
        <w:rPr>
          <w:rFonts w:ascii="Times New Roman"/>
          <w:b w:val="false"/>
          <w:i w:val="false"/>
          <w:color w:val="000000"/>
          <w:sz w:val="28"/>
        </w:rPr>
        <w:t>
      67. 67–бағанда "Емдеу-диагностикалық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68. 68-бағанда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69. 69-бағанда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70. 70-бағанда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71. 71-бағанда ақаудың 9.0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72. 72-бағанда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73. 73-бағанда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74. 74-бағанда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75. 75-бағанда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p>
      <w:pPr>
        <w:spacing w:after="0"/>
        <w:ind w:left="0"/>
        <w:jc w:val="both"/>
      </w:pPr>
      <w:r>
        <w:rPr>
          <w:rFonts w:ascii="Times New Roman"/>
          <w:b w:val="false"/>
          <w:i w:val="false"/>
          <w:color w:val="000000"/>
          <w:sz w:val="28"/>
        </w:rPr>
        <w:t>
      76. 76-бағанда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77. 77-бағанда "Қабылдау бөлімшесі деңгейінде емдеуге жатқызудан негізсіз бас тарту" 14.0 ақау коды бойынша алуға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83" w:id="76"/>
    <w:p>
      <w:pPr>
        <w:spacing w:after="0"/>
        <w:ind w:left="0"/>
        <w:jc w:val="left"/>
      </w:pPr>
      <w:r>
        <w:rPr>
          <w:rFonts w:ascii="Times New Roman"/>
          <w:b/>
          <w:i w:val="false"/>
          <w:color w:val="000000"/>
        </w:rPr>
        <w:t xml:space="preserve"> Тегін медициналық көмектің кепілдік берілген көлемі шеңберінде жедел медициналық көмектің сапасы мен көлемі мониторингінің қорытындылары бойынша медициналық көмек көрсетудің анықталған ақаулары бойынша есеп (1-3-санат)</w:t>
      </w:r>
    </w:p>
    <w:bookmarkEnd w:id="7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4-МКҰ (БК)</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252"/>
        <w:gridCol w:w="1390"/>
        <w:gridCol w:w="1391"/>
        <w:gridCol w:w="2018"/>
        <w:gridCol w:w="1079"/>
        <w:gridCol w:w="1079"/>
        <w:gridCol w:w="1781"/>
      </w:tblGrid>
      <w:tr>
        <w:trPr>
          <w:trHeight w:val="30" w:hRule="atLeast"/>
        </w:trPr>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 бірлік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856"/>
        <w:gridCol w:w="857"/>
        <w:gridCol w:w="857"/>
        <w:gridCol w:w="857"/>
        <w:gridCol w:w="857"/>
        <w:gridCol w:w="857"/>
        <w:gridCol w:w="857"/>
        <w:gridCol w:w="857"/>
        <w:gridCol w:w="857"/>
        <w:gridCol w:w="857"/>
        <w:gridCol w:w="857"/>
        <w:gridCol w:w="1464"/>
        <w:gridCol w:w="568"/>
        <w:gridCol w:w="29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қосымша </w:t>
            </w:r>
          </w:p>
        </w:tc>
      </w:tr>
    </w:tbl>
    <w:bookmarkStart w:name="z185" w:id="77"/>
    <w:p>
      <w:pPr>
        <w:spacing w:after="0"/>
        <w:ind w:left="0"/>
        <w:jc w:val="left"/>
      </w:pPr>
      <w:r>
        <w:rPr>
          <w:rFonts w:ascii="Times New Roman"/>
          <w:b/>
          <w:i w:val="false"/>
          <w:color w:val="000000"/>
        </w:rPr>
        <w:t xml:space="preserve"> "Тегін медициналық көмектің кепілдік берілген көлемін көрсету шеңберінде жедел медициналық көмектің сапасы мен көлемі мониторингінің қорытындылары бойынша медициналық көмек көрсетудің анықталған ақаулары бойынша есеп (1-3-санат)" әкімшілік деректерді жинауға арналған нысанды толтыру бойынша түсіндірме</w:t>
      </w:r>
    </w:p>
    <w:bookmarkEnd w:id="7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8, 10, 12, 14, 16, 18, 20 мың теңгемен.</w:t>
      </w:r>
    </w:p>
    <w:p>
      <w:pPr>
        <w:spacing w:after="0"/>
        <w:ind w:left="0"/>
        <w:jc w:val="both"/>
      </w:pPr>
      <w:r>
        <w:rPr>
          <w:rFonts w:ascii="Times New Roman"/>
          <w:b w:val="false"/>
          <w:i w:val="false"/>
          <w:color w:val="000000"/>
          <w:sz w:val="28"/>
        </w:rPr>
        <w:t>
      6. 6-бағанда бағандар бойынша мәндердің сомасы көрсетіледі 9, 11, 13, 15, 17, 19, 21 мың теңгемен.</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9. 9-бағанда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10. 10-бағанда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12. 12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14. 14-бағанда "Медициналық қызметтерді күту ұзақтығы" 7.0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"Медициналық қызметтерді күту ұзақтығы" 7.0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18. 18-бағанда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19. 19-бағанда ақаудың 9.0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20. 20-бағанда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21. 21-бағанда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ББұйрыққа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88" w:id="7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ауыл халқына көрсетілетін қызметтердің сапасы мен көлемі мониторингінің қорытындылары бойынша медициналық көмек көрсетудің анықталған ақаулары бойынша есеп</w:t>
      </w:r>
    </w:p>
    <w:bookmarkEnd w:id="7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5-МКҰ (ауыл)</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104"/>
        <w:gridCol w:w="681"/>
        <w:gridCol w:w="759"/>
        <w:gridCol w:w="414"/>
        <w:gridCol w:w="529"/>
        <w:gridCol w:w="872"/>
        <w:gridCol w:w="436"/>
        <w:gridCol w:w="436"/>
        <w:gridCol w:w="642"/>
        <w:gridCol w:w="642"/>
        <w:gridCol w:w="642"/>
        <w:gridCol w:w="643"/>
        <w:gridCol w:w="643"/>
        <w:gridCol w:w="643"/>
        <w:gridCol w:w="643"/>
        <w:gridCol w:w="643"/>
        <w:gridCol w:w="643"/>
        <w:gridCol w:w="64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ед.</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міндетті әлеуметтік медициналық сақтандыру бойынша алынатын сомалар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73"/>
        <w:gridCol w:w="862"/>
        <w:gridCol w:w="862"/>
        <w:gridCol w:w="863"/>
        <w:gridCol w:w="863"/>
        <w:gridCol w:w="863"/>
        <w:gridCol w:w="863"/>
        <w:gridCol w:w="863"/>
        <w:gridCol w:w="863"/>
        <w:gridCol w:w="863"/>
        <w:gridCol w:w="863"/>
        <w:gridCol w:w="863"/>
        <w:gridCol w:w="86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барлығы және тегін медициналық көмектің кепілдік берілген көлемі бойынша алу сомасы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90" w:id="79"/>
    <w:p>
      <w:pPr>
        <w:spacing w:after="0"/>
        <w:ind w:left="0"/>
        <w:jc w:val="left"/>
      </w:pPr>
      <w:r>
        <w:rPr>
          <w:rFonts w:ascii="Times New Roman"/>
          <w:b/>
          <w:i w:val="false"/>
          <w:color w:val="000000"/>
        </w:rPr>
        <w:t xml:space="preserve"> "Тегін медициналық көмектің кепілдік берілген көлемін көрсету және міндетті әлеуметтік медициналық сақтандыру шеңберінде ауыл халқына көрсетілетін қызметтердің сапасы мен көлемі мониторингінің қорытындылары бойынша медициналық көмек көрсетудің анықталған ақаулары бойынша есеп" әкімшілік деректерді жинауға арналған нысанды толтыру бойынша түсіндірме</w:t>
      </w:r>
    </w:p>
    <w:bookmarkEnd w:id="79"/>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 2-бағанда облыстардың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30, 54-бағандар бойынша мәндердің сомасы көрсетіледі.</w:t>
      </w:r>
    </w:p>
    <w:p>
      <w:pPr>
        <w:spacing w:after="0"/>
        <w:ind w:left="0"/>
        <w:jc w:val="both"/>
      </w:pPr>
      <w:r>
        <w:rPr>
          <w:rFonts w:ascii="Times New Roman"/>
          <w:b w:val="false"/>
          <w:i w:val="false"/>
          <w:color w:val="000000"/>
          <w:sz w:val="28"/>
        </w:rPr>
        <w:t>
      6. 6-бағанда 31, 55-бағандар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32, 56-бағандар бойынша мәндердің сомасы көрсетіледі.</w:t>
      </w:r>
    </w:p>
    <w:p>
      <w:pPr>
        <w:spacing w:after="0"/>
        <w:ind w:left="0"/>
        <w:jc w:val="both"/>
      </w:pPr>
      <w:r>
        <w:rPr>
          <w:rFonts w:ascii="Times New Roman"/>
          <w:b w:val="false"/>
          <w:i w:val="false"/>
          <w:color w:val="000000"/>
          <w:sz w:val="28"/>
        </w:rPr>
        <w:t>
      9. 9-бағанда 33, 57-бағандар бойынша мәндердің сомасы мың теңгемен көрсетіледі.</w:t>
      </w:r>
    </w:p>
    <w:p>
      <w:pPr>
        <w:spacing w:after="0"/>
        <w:ind w:left="0"/>
        <w:jc w:val="both"/>
      </w:pPr>
      <w:r>
        <w:rPr>
          <w:rFonts w:ascii="Times New Roman"/>
          <w:b w:val="false"/>
          <w:i w:val="false"/>
          <w:color w:val="000000"/>
          <w:sz w:val="28"/>
        </w:rPr>
        <w:t>
      10. 10-бағанда 34, 58-бағандар бойынша мәндердің сомасы көрсетіледі.</w:t>
      </w:r>
    </w:p>
    <w:p>
      <w:pPr>
        <w:spacing w:after="0"/>
        <w:ind w:left="0"/>
        <w:jc w:val="both"/>
      </w:pPr>
      <w:r>
        <w:rPr>
          <w:rFonts w:ascii="Times New Roman"/>
          <w:b w:val="false"/>
          <w:i w:val="false"/>
          <w:color w:val="000000"/>
          <w:sz w:val="28"/>
        </w:rPr>
        <w:t>
      11. 11-бағанда 35, 59-бағандар бойынша мәндердің сомасы мың теңгемен көрсетіледі.</w:t>
      </w:r>
    </w:p>
    <w:p>
      <w:pPr>
        <w:spacing w:after="0"/>
        <w:ind w:left="0"/>
        <w:jc w:val="both"/>
      </w:pPr>
      <w:r>
        <w:rPr>
          <w:rFonts w:ascii="Times New Roman"/>
          <w:b w:val="false"/>
          <w:i w:val="false"/>
          <w:color w:val="000000"/>
          <w:sz w:val="28"/>
        </w:rPr>
        <w:t>
      12. 12-бағанда 36, 60-бағандар бойынша мәндердің сомасы көрсетіледі.</w:t>
      </w:r>
    </w:p>
    <w:p>
      <w:pPr>
        <w:spacing w:after="0"/>
        <w:ind w:left="0"/>
        <w:jc w:val="both"/>
      </w:pPr>
      <w:r>
        <w:rPr>
          <w:rFonts w:ascii="Times New Roman"/>
          <w:b w:val="false"/>
          <w:i w:val="false"/>
          <w:color w:val="000000"/>
          <w:sz w:val="28"/>
        </w:rPr>
        <w:t>
      13. 13-бағанда 37, 61-бағандар бойынша мәндердің сомасы мың теңгемен көрсетіледі.</w:t>
      </w:r>
    </w:p>
    <w:p>
      <w:pPr>
        <w:spacing w:after="0"/>
        <w:ind w:left="0"/>
        <w:jc w:val="both"/>
      </w:pPr>
      <w:r>
        <w:rPr>
          <w:rFonts w:ascii="Times New Roman"/>
          <w:b w:val="false"/>
          <w:i w:val="false"/>
          <w:color w:val="000000"/>
          <w:sz w:val="28"/>
        </w:rPr>
        <w:t>
      14. 14-бағанда 38, 62-бағандар бойынша мәндердің сомасы көрсетіледі.</w:t>
      </w:r>
    </w:p>
    <w:p>
      <w:pPr>
        <w:spacing w:after="0"/>
        <w:ind w:left="0"/>
        <w:jc w:val="both"/>
      </w:pPr>
      <w:r>
        <w:rPr>
          <w:rFonts w:ascii="Times New Roman"/>
          <w:b w:val="false"/>
          <w:i w:val="false"/>
          <w:color w:val="000000"/>
          <w:sz w:val="28"/>
        </w:rPr>
        <w:t>
      15. 15-бағанда 39, 63-бағандар бойынша мәндердің сомасы мың теңгемен көрсетіледі.</w:t>
      </w:r>
    </w:p>
    <w:p>
      <w:pPr>
        <w:spacing w:after="0"/>
        <w:ind w:left="0"/>
        <w:jc w:val="both"/>
      </w:pPr>
      <w:r>
        <w:rPr>
          <w:rFonts w:ascii="Times New Roman"/>
          <w:b w:val="false"/>
          <w:i w:val="false"/>
          <w:color w:val="000000"/>
          <w:sz w:val="28"/>
        </w:rPr>
        <w:t>
      16. 16-бағанда 40, 64-бағандар бойынша мәндердің сомасы көрсетіледі.</w:t>
      </w:r>
    </w:p>
    <w:p>
      <w:pPr>
        <w:spacing w:after="0"/>
        <w:ind w:left="0"/>
        <w:jc w:val="both"/>
      </w:pPr>
      <w:r>
        <w:rPr>
          <w:rFonts w:ascii="Times New Roman"/>
          <w:b w:val="false"/>
          <w:i w:val="false"/>
          <w:color w:val="000000"/>
          <w:sz w:val="28"/>
        </w:rPr>
        <w:t>
      17. 17-бағанда 41, 65-бағандар бойынша мәндердің сомасы мың теңгемен көрсетіледі.</w:t>
      </w:r>
    </w:p>
    <w:p>
      <w:pPr>
        <w:spacing w:after="0"/>
        <w:ind w:left="0"/>
        <w:jc w:val="both"/>
      </w:pPr>
      <w:r>
        <w:rPr>
          <w:rFonts w:ascii="Times New Roman"/>
          <w:b w:val="false"/>
          <w:i w:val="false"/>
          <w:color w:val="000000"/>
          <w:sz w:val="28"/>
        </w:rPr>
        <w:t>
      18. 18-бағанда 42, 66-бағандар бойынша мәндердің сомасы көрсетіледі</w:t>
      </w:r>
    </w:p>
    <w:p>
      <w:pPr>
        <w:spacing w:after="0"/>
        <w:ind w:left="0"/>
        <w:jc w:val="both"/>
      </w:pPr>
      <w:r>
        <w:rPr>
          <w:rFonts w:ascii="Times New Roman"/>
          <w:b w:val="false"/>
          <w:i w:val="false"/>
          <w:color w:val="000000"/>
          <w:sz w:val="28"/>
        </w:rPr>
        <w:t>
      19. 19-бағанда 43, 67-бағандар бойынша мәндердің сомасы мың теңгемен көрсетіледі.</w:t>
      </w:r>
    </w:p>
    <w:p>
      <w:pPr>
        <w:spacing w:after="0"/>
        <w:ind w:left="0"/>
        <w:jc w:val="both"/>
      </w:pPr>
      <w:r>
        <w:rPr>
          <w:rFonts w:ascii="Times New Roman"/>
          <w:b w:val="false"/>
          <w:i w:val="false"/>
          <w:color w:val="000000"/>
          <w:sz w:val="28"/>
        </w:rPr>
        <w:t>
      20. 20-бағанда 44, 68-бағандар бойынша мәндердің сомасы көрсетіледі.</w:t>
      </w:r>
    </w:p>
    <w:p>
      <w:pPr>
        <w:spacing w:after="0"/>
        <w:ind w:left="0"/>
        <w:jc w:val="both"/>
      </w:pPr>
      <w:r>
        <w:rPr>
          <w:rFonts w:ascii="Times New Roman"/>
          <w:b w:val="false"/>
          <w:i w:val="false"/>
          <w:color w:val="000000"/>
          <w:sz w:val="28"/>
        </w:rPr>
        <w:t>
      21. 21-бағанда 45, 69-бағандар бойынша мәндердің сомасы мың теңгемен көрсетіледі.</w:t>
      </w:r>
    </w:p>
    <w:p>
      <w:pPr>
        <w:spacing w:after="0"/>
        <w:ind w:left="0"/>
        <w:jc w:val="both"/>
      </w:pPr>
      <w:r>
        <w:rPr>
          <w:rFonts w:ascii="Times New Roman"/>
          <w:b w:val="false"/>
          <w:i w:val="false"/>
          <w:color w:val="000000"/>
          <w:sz w:val="28"/>
        </w:rPr>
        <w:t>
      22. 22-бағанда 46, 70-бағандар бойынша мәндердің сомасы көрсетіледі.</w:t>
      </w:r>
    </w:p>
    <w:p>
      <w:pPr>
        <w:spacing w:after="0"/>
        <w:ind w:left="0"/>
        <w:jc w:val="both"/>
      </w:pPr>
      <w:r>
        <w:rPr>
          <w:rFonts w:ascii="Times New Roman"/>
          <w:b w:val="false"/>
          <w:i w:val="false"/>
          <w:color w:val="000000"/>
          <w:sz w:val="28"/>
        </w:rPr>
        <w:t>
      23. 23-бағанда 47, 71-бағандар бойынша мәндердің сомасы мың теңгемен көрсетіледі.</w:t>
      </w:r>
    </w:p>
    <w:p>
      <w:pPr>
        <w:spacing w:after="0"/>
        <w:ind w:left="0"/>
        <w:jc w:val="both"/>
      </w:pPr>
      <w:r>
        <w:rPr>
          <w:rFonts w:ascii="Times New Roman"/>
          <w:b w:val="false"/>
          <w:i w:val="false"/>
          <w:color w:val="000000"/>
          <w:sz w:val="28"/>
        </w:rPr>
        <w:t>
      24. 24-бағанда 48, 72-бағандар бойынша мәндердің сомасы көрсетіледі.</w:t>
      </w:r>
    </w:p>
    <w:p>
      <w:pPr>
        <w:spacing w:after="0"/>
        <w:ind w:left="0"/>
        <w:jc w:val="both"/>
      </w:pPr>
      <w:r>
        <w:rPr>
          <w:rFonts w:ascii="Times New Roman"/>
          <w:b w:val="false"/>
          <w:i w:val="false"/>
          <w:color w:val="000000"/>
          <w:sz w:val="28"/>
        </w:rPr>
        <w:t>
      25. 25-бағанда 49, 73-бағандар бойынша мәндердің сомасы мың теңгемен көрсетіледі.</w:t>
      </w:r>
    </w:p>
    <w:p>
      <w:pPr>
        <w:spacing w:after="0"/>
        <w:ind w:left="0"/>
        <w:jc w:val="both"/>
      </w:pPr>
      <w:r>
        <w:rPr>
          <w:rFonts w:ascii="Times New Roman"/>
          <w:b w:val="false"/>
          <w:i w:val="false"/>
          <w:color w:val="000000"/>
          <w:sz w:val="28"/>
        </w:rPr>
        <w:t>
      26. 26-бағанда 50, 74-бағандар бойынша мәндердің сомасы көрсетіледі.</w:t>
      </w:r>
    </w:p>
    <w:p>
      <w:pPr>
        <w:spacing w:after="0"/>
        <w:ind w:left="0"/>
        <w:jc w:val="both"/>
      </w:pPr>
      <w:r>
        <w:rPr>
          <w:rFonts w:ascii="Times New Roman"/>
          <w:b w:val="false"/>
          <w:i w:val="false"/>
          <w:color w:val="000000"/>
          <w:sz w:val="28"/>
        </w:rPr>
        <w:t>
      27. 27-бағанда 51, 75-бағандар бойынша мәндердің сомасы мың теңгемен көрсетіледі.</w:t>
      </w:r>
    </w:p>
    <w:p>
      <w:pPr>
        <w:spacing w:after="0"/>
        <w:ind w:left="0"/>
        <w:jc w:val="both"/>
      </w:pPr>
      <w:r>
        <w:rPr>
          <w:rFonts w:ascii="Times New Roman"/>
          <w:b w:val="false"/>
          <w:i w:val="false"/>
          <w:color w:val="000000"/>
          <w:sz w:val="28"/>
        </w:rPr>
        <w:t>
      28. 28-бағанда 52, 76-бағандар бойынша мәндердің сомасы көрсетіледі.</w:t>
      </w:r>
    </w:p>
    <w:p>
      <w:pPr>
        <w:spacing w:after="0"/>
        <w:ind w:left="0"/>
        <w:jc w:val="both"/>
      </w:pPr>
      <w:r>
        <w:rPr>
          <w:rFonts w:ascii="Times New Roman"/>
          <w:b w:val="false"/>
          <w:i w:val="false"/>
          <w:color w:val="000000"/>
          <w:sz w:val="28"/>
        </w:rPr>
        <w:t>
      29. 29-бағанда 53, 77-бағандар бойынша мәндердің сомасы мың теңгемен көрсетіледі.</w:t>
      </w:r>
    </w:p>
    <w:p>
      <w:pPr>
        <w:spacing w:after="0"/>
        <w:ind w:left="0"/>
        <w:jc w:val="both"/>
      </w:pPr>
      <w:r>
        <w:rPr>
          <w:rFonts w:ascii="Times New Roman"/>
          <w:b w:val="false"/>
          <w:i w:val="false"/>
          <w:color w:val="000000"/>
          <w:sz w:val="28"/>
        </w:rPr>
        <w:t>
      30. 30-бағанда бағандар бойынша мәндердің сомасы көрсетіледі 32, 34, 36, 38, 40, 42, 44, 46, 48, 50, 52.</w:t>
      </w:r>
    </w:p>
    <w:p>
      <w:pPr>
        <w:spacing w:after="0"/>
        <w:ind w:left="0"/>
        <w:jc w:val="both"/>
      </w:pPr>
      <w:r>
        <w:rPr>
          <w:rFonts w:ascii="Times New Roman"/>
          <w:b w:val="false"/>
          <w:i w:val="false"/>
          <w:color w:val="000000"/>
          <w:sz w:val="28"/>
        </w:rPr>
        <w:t>
      31. 31-бағанда бағандар бойынша мәндердің сомасы көрсетіледі 33, 35, 37, 39, 41, 43, 45, 47, 49, 51, 53 мың теңгемен.</w:t>
      </w:r>
    </w:p>
    <w:p>
      <w:pPr>
        <w:spacing w:after="0"/>
        <w:ind w:left="0"/>
        <w:jc w:val="both"/>
      </w:pPr>
      <w:r>
        <w:rPr>
          <w:rFonts w:ascii="Times New Roman"/>
          <w:b w:val="false"/>
          <w:i w:val="false"/>
          <w:color w:val="000000"/>
          <w:sz w:val="28"/>
        </w:rPr>
        <w:t>
      32. 32-бағанда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33. 33-бағанда 1.0 ақау коды бойынша алынатын сома мың теңгемен көрсетіледі. "Негізсіз ауруханаға жатқызу".</w:t>
      </w:r>
    </w:p>
    <w:p>
      <w:pPr>
        <w:spacing w:after="0"/>
        <w:ind w:left="0"/>
        <w:jc w:val="both"/>
      </w:pPr>
      <w:r>
        <w:rPr>
          <w:rFonts w:ascii="Times New Roman"/>
          <w:b w:val="false"/>
          <w:i w:val="false"/>
          <w:color w:val="000000"/>
          <w:sz w:val="28"/>
        </w:rPr>
        <w:t>
      34. 34-бағанда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35. 35-бағанда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36. 36-бағанда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37. 37-бағанда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38. 38-бағанда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39. 39-бағанда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40. 40-бағанда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41. 41-бағанда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42. 42-бағанда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43. 43-бағанда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44. 44-бағанда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45. 45-бағанда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46. 46-бағанда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47. 47-бағанда ақаудың 9.0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48. 48-бағанда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49. 49-бағанда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50. 50-бағанда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51. 51-бағанда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 сомасы мың теңгемен көрсетіледі.</w:t>
      </w:r>
    </w:p>
    <w:p>
      <w:pPr>
        <w:spacing w:after="0"/>
        <w:ind w:left="0"/>
        <w:jc w:val="both"/>
      </w:pPr>
      <w:r>
        <w:rPr>
          <w:rFonts w:ascii="Times New Roman"/>
          <w:b w:val="false"/>
          <w:i w:val="false"/>
          <w:color w:val="000000"/>
          <w:sz w:val="28"/>
        </w:rPr>
        <w:t>
      52. 52-бағанда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53. 53-бағанда "Қабылдау бөлімшесі деңгейінде емдеуге жатқызудан негізсіз бас тарту" 14.0 ақау коды бойынша алуға сомасы мың теңгемен көрсетіледі.</w:t>
      </w:r>
    </w:p>
    <w:p>
      <w:pPr>
        <w:spacing w:after="0"/>
        <w:ind w:left="0"/>
        <w:jc w:val="both"/>
      </w:pPr>
      <w:r>
        <w:rPr>
          <w:rFonts w:ascii="Times New Roman"/>
          <w:b w:val="false"/>
          <w:i w:val="false"/>
          <w:color w:val="000000"/>
          <w:sz w:val="28"/>
        </w:rPr>
        <w:t>
      54. 54-бағанда бағандар бойынша мәндердің сомасы көрсетіледі 56, 58, 60, 62, 64, 66, 68, 70,72, 75, 76.</w:t>
      </w:r>
    </w:p>
    <w:p>
      <w:pPr>
        <w:spacing w:after="0"/>
        <w:ind w:left="0"/>
        <w:jc w:val="both"/>
      </w:pPr>
      <w:r>
        <w:rPr>
          <w:rFonts w:ascii="Times New Roman"/>
          <w:b w:val="false"/>
          <w:i w:val="false"/>
          <w:color w:val="000000"/>
          <w:sz w:val="28"/>
        </w:rPr>
        <w:t>
      55. 55-бағанда бағандар бойынша мәндердің сомасы көрсетіледі 57, 59, 61, 63, 65, 67, 69, 71, 73, 75, 77 мың теңгемен</w:t>
      </w:r>
    </w:p>
    <w:p>
      <w:pPr>
        <w:spacing w:after="0"/>
        <w:ind w:left="0"/>
        <w:jc w:val="both"/>
      </w:pPr>
      <w:r>
        <w:rPr>
          <w:rFonts w:ascii="Times New Roman"/>
          <w:b w:val="false"/>
          <w:i w:val="false"/>
          <w:color w:val="000000"/>
          <w:sz w:val="28"/>
        </w:rPr>
        <w:t>
      56. 56-бағанда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57. 57-бағанда 1.0 ақау коды бойынша алынатын сома мың теңгемен көрсетіледі. "Негізсіз ауруханаға жатқызу".</w:t>
      </w:r>
    </w:p>
    <w:p>
      <w:pPr>
        <w:spacing w:after="0"/>
        <w:ind w:left="0"/>
        <w:jc w:val="both"/>
      </w:pPr>
      <w:r>
        <w:rPr>
          <w:rFonts w:ascii="Times New Roman"/>
          <w:b w:val="false"/>
          <w:i w:val="false"/>
          <w:color w:val="000000"/>
          <w:sz w:val="28"/>
        </w:rPr>
        <w:t>
      58. 58-бағанда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59. 59-бағанда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60. 60-бағанда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61. 61-бағанда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62. 62-бағанда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63. 63-бағанда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64. 64-бағанда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65. 65-бағанда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66. 66 – 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анықталған ақаулардың саны көрсетіледі.</w:t>
      </w:r>
    </w:p>
    <w:p>
      <w:pPr>
        <w:spacing w:after="0"/>
        <w:ind w:left="0"/>
        <w:jc w:val="both"/>
      </w:pPr>
      <w:r>
        <w:rPr>
          <w:rFonts w:ascii="Times New Roman"/>
          <w:b w:val="false"/>
          <w:i w:val="false"/>
          <w:color w:val="000000"/>
          <w:sz w:val="28"/>
        </w:rPr>
        <w:t>
      67. 67 – бағанда "Емдеу-диагностикалық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68. 68-бағанда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69. 69-бағанда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70. 70-бағанда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71. 71-бағанда ақаудың 9.0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72. 72-бағанда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73. 73-бағанда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74. 74-бағанда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75. 75-бағанда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p>
      <w:pPr>
        <w:spacing w:after="0"/>
        <w:ind w:left="0"/>
        <w:jc w:val="both"/>
      </w:pPr>
      <w:r>
        <w:rPr>
          <w:rFonts w:ascii="Times New Roman"/>
          <w:b w:val="false"/>
          <w:i w:val="false"/>
          <w:color w:val="000000"/>
          <w:sz w:val="28"/>
        </w:rPr>
        <w:t>
      76. 76-бағанда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77. 77-бағанда "Қабылдау бөлімшесі деңгейінде емдеуге жатқызудан негізсіз бас тарту" 14.0 ақау коды бойынша алуға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93" w:id="80"/>
    <w:p>
      <w:pPr>
        <w:spacing w:after="0"/>
        <w:ind w:left="0"/>
        <w:jc w:val="left"/>
      </w:pPr>
      <w:r>
        <w:rPr>
          <w:rFonts w:ascii="Times New Roman"/>
          <w:b/>
          <w:i w:val="false"/>
          <w:color w:val="000000"/>
        </w:rPr>
        <w:t xml:space="preserve"> Тегін медициналық көмектің кепілдік берілген көлемі шеңберінде онкологиялық науқастарға медициналық көмектің сапасы мен көлемі мониторингінің қорытындылары бойынша медициналық көмек көрсетудің анықталған ақаулары бойынша есеп (кешенді тарифтің еселігі)</w:t>
      </w:r>
    </w:p>
    <w:bookmarkEnd w:id="8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6-МКҰ (онко)</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027"/>
        <w:gridCol w:w="634"/>
        <w:gridCol w:w="920"/>
        <w:gridCol w:w="385"/>
        <w:gridCol w:w="492"/>
        <w:gridCol w:w="1454"/>
        <w:gridCol w:w="406"/>
        <w:gridCol w:w="406"/>
        <w:gridCol w:w="597"/>
        <w:gridCol w:w="598"/>
        <w:gridCol w:w="598"/>
        <w:gridCol w:w="598"/>
        <w:gridCol w:w="598"/>
        <w:gridCol w:w="598"/>
        <w:gridCol w:w="598"/>
        <w:gridCol w:w="598"/>
        <w:gridCol w:w="598"/>
        <w:gridCol w:w="598"/>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к снятию от суммы по договору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чество,</w:t>
            </w:r>
            <w:r>
              <w:br/>
            </w:r>
            <w:r>
              <w:rPr>
                <w:rFonts w:ascii="Times New Roman"/>
                <w:b w:val="false"/>
                <w:i w:val="false"/>
                <w:color w:val="000000"/>
                <w:sz w:val="20"/>
              </w:rPr>
              <w:t>
ед.</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195" w:id="81"/>
    <w:p>
      <w:pPr>
        <w:spacing w:after="0"/>
        <w:ind w:left="0"/>
        <w:jc w:val="left"/>
      </w:pPr>
      <w:r>
        <w:rPr>
          <w:rFonts w:ascii="Times New Roman"/>
          <w:b/>
          <w:i w:val="false"/>
          <w:color w:val="000000"/>
        </w:rPr>
        <w:t xml:space="preserve"> "Тегін медициналық көмектің кепілдік берілген көлемі шеңберінде онкологиялық науқастарға медициналық көмектің сапасы мен көлемі мониторингінің қорытындылары бойынша медициналық көмек көрсетудің анықталған ақаулары бойынша есеп (кешенді тарифтің еселігі)" әкімшілік деректерді жинауға арналған нысанды толтыру бойынша түсіндірме</w:t>
      </w:r>
    </w:p>
    <w:bookmarkEnd w:id="8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8, 10, 12, 14, 16, 18, 20, 22, 24, 26, 27 мың теңгемен.</w:t>
      </w:r>
    </w:p>
    <w:p>
      <w:pPr>
        <w:spacing w:after="0"/>
        <w:ind w:left="0"/>
        <w:jc w:val="both"/>
      </w:pPr>
      <w:r>
        <w:rPr>
          <w:rFonts w:ascii="Times New Roman"/>
          <w:b w:val="false"/>
          <w:i w:val="false"/>
          <w:color w:val="000000"/>
          <w:sz w:val="28"/>
        </w:rPr>
        <w:t>
      6. 6-бағанда бағандар бойынша мәндердің сомасы көрсетіледі 9, 11, 13, 15, 17, 19, 21, 23, 25, 27, 29 мың теңгемен.</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9. 9-бағанда 1.0 ақау коды бойынша алуға сомасы мың теңгемен көрсетіледі. "Негізсіз ауруханаға жатқызу".</w:t>
      </w:r>
    </w:p>
    <w:p>
      <w:pPr>
        <w:spacing w:after="0"/>
        <w:ind w:left="0"/>
        <w:jc w:val="both"/>
      </w:pPr>
      <w:r>
        <w:rPr>
          <w:rFonts w:ascii="Times New Roman"/>
          <w:b w:val="false"/>
          <w:i w:val="false"/>
          <w:color w:val="000000"/>
          <w:sz w:val="28"/>
        </w:rPr>
        <w:t>
      10. 10-бағанда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12. 12-бағанда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14. 14-бағанда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18. 18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19. 19-бағанда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20. 20-бағанда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21. 21-бағанда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22. 22-бағанда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23. 23-бағанда 9.0 ақау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24. 24-бағанда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25. 25-бағанда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26. 26-бағанда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27. 27-бағанда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p>
      <w:pPr>
        <w:spacing w:after="0"/>
        <w:ind w:left="0"/>
        <w:jc w:val="both"/>
      </w:pPr>
      <w:r>
        <w:rPr>
          <w:rFonts w:ascii="Times New Roman"/>
          <w:b w:val="false"/>
          <w:i w:val="false"/>
          <w:color w:val="000000"/>
          <w:sz w:val="28"/>
        </w:rPr>
        <w:t>
      28. 28-бағанда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29. 29-бағанда "Қабылдау бөлімшесі деңгейінде емдеуге жатқызудан негізсіз бас тарту" 14.0 ақау коды бойынша алуға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198" w:id="82"/>
    <w:p>
      <w:pPr>
        <w:spacing w:after="0"/>
        <w:ind w:left="0"/>
        <w:jc w:val="left"/>
      </w:pPr>
      <w:r>
        <w:rPr>
          <w:rFonts w:ascii="Times New Roman"/>
          <w:b/>
          <w:i w:val="false"/>
          <w:color w:val="000000"/>
        </w:rPr>
        <w:t xml:space="preserve"> Тегін медициналық көмектің кепілдік берілген көлемі шеңберінде психикасының және мінез-құлқының бұзылулары бар адамдарға медициналық-әлеуметтік көмектің сапасы мен көлемі мониторингінің қорытындылары бойынша медициналық көмек көрсетудің анықталған ақаулары бойынша есеп</w:t>
      </w:r>
    </w:p>
    <w:bookmarkEnd w:id="8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7-МНҰ (СҚА)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055"/>
        <w:gridCol w:w="651"/>
        <w:gridCol w:w="725"/>
        <w:gridCol w:w="395"/>
        <w:gridCol w:w="505"/>
        <w:gridCol w:w="1383"/>
        <w:gridCol w:w="416"/>
        <w:gridCol w:w="416"/>
        <w:gridCol w:w="614"/>
        <w:gridCol w:w="614"/>
        <w:gridCol w:w="614"/>
        <w:gridCol w:w="614"/>
        <w:gridCol w:w="614"/>
        <w:gridCol w:w="614"/>
        <w:gridCol w:w="614"/>
        <w:gridCol w:w="614"/>
        <w:gridCol w:w="614"/>
        <w:gridCol w:w="615"/>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сомасынан ақаулар сомасының үлесі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w:t>
            </w:r>
            <w:r>
              <w:br/>
            </w:r>
            <w:r>
              <w:rPr>
                <w:rFonts w:ascii="Times New Roman"/>
                <w:b w:val="false"/>
                <w:i w:val="false"/>
                <w:color w:val="000000"/>
                <w:sz w:val="20"/>
              </w:rPr>
              <w:t>
ед.</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00" w:id="83"/>
    <w:p>
      <w:pPr>
        <w:spacing w:after="0"/>
        <w:ind w:left="0"/>
        <w:jc w:val="left"/>
      </w:pPr>
      <w:r>
        <w:rPr>
          <w:rFonts w:ascii="Times New Roman"/>
          <w:b/>
          <w:i w:val="false"/>
          <w:color w:val="000000"/>
        </w:rPr>
        <w:t xml:space="preserve"> "Тегін медициналық көмектің кепілдік берілген көлемі шеңберінде психикасының және мінез-құлқының бұзылулары бар адамдарға медициналық-әлеуметтік көмектің сапасы мен көлемі мониторингінің қорытындылары бойынша медициналық көмек көрсетудің анықталған ақаулары бойынша есеп" әкімшілік деректерді жинауға арналған нысанды толтыру бойынша түсіндірме</w:t>
      </w:r>
    </w:p>
    <w:bookmarkEnd w:id="8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8, 10, 12, 14, 16, 18, 20, 22, 24, 26, 28 мың теңгемен.</w:t>
      </w:r>
    </w:p>
    <w:p>
      <w:pPr>
        <w:spacing w:after="0"/>
        <w:ind w:left="0"/>
        <w:jc w:val="both"/>
      </w:pPr>
      <w:r>
        <w:rPr>
          <w:rFonts w:ascii="Times New Roman"/>
          <w:b w:val="false"/>
          <w:i w:val="false"/>
          <w:color w:val="000000"/>
          <w:sz w:val="28"/>
        </w:rPr>
        <w:t>
      6. 6-бағанда бағандар бойынша мәндердің сомасы көрсетіледі 9, 11, 13, 15, 17, 19, 21, 23, 25, 27, 29 мың теңгемен.</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9. 9-бағанда 1.0 ақау коды бойынша алуға сомасы мың теңгемен көрсетіледі. "Негізсіз ауруханаға жатқызу".</w:t>
      </w:r>
    </w:p>
    <w:p>
      <w:pPr>
        <w:spacing w:after="0"/>
        <w:ind w:left="0"/>
        <w:jc w:val="both"/>
      </w:pPr>
      <w:r>
        <w:rPr>
          <w:rFonts w:ascii="Times New Roman"/>
          <w:b w:val="false"/>
          <w:i w:val="false"/>
          <w:color w:val="000000"/>
          <w:sz w:val="28"/>
        </w:rPr>
        <w:t>
      10. 10-бағанда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12. 12-бағанда "Көрсетілген медициналық көмектің/қызметтердің көлемін негізсіз арттыру"3.0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14. 14-бағанда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18. 18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19. 19-бағанда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20. 20-бағанда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21. 21-бағанда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22. 22-бағанда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23. 23-бағанда 9.0 ақау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24. 24-бағанда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25. 25-бағанда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26. 26-бағанда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27. 27-бағанда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p>
      <w:pPr>
        <w:spacing w:after="0"/>
        <w:ind w:left="0"/>
        <w:jc w:val="both"/>
      </w:pPr>
      <w:r>
        <w:rPr>
          <w:rFonts w:ascii="Times New Roman"/>
          <w:b w:val="false"/>
          <w:i w:val="false"/>
          <w:color w:val="000000"/>
          <w:sz w:val="28"/>
        </w:rPr>
        <w:t>
      28. 28-бағанда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29. 29-бағанда "Қабылдау бөлімшесі деңгейінде емдеуге жатқызудан негізсіз бас тарту" 14.0 ақау коды бойынша алуға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03" w:id="84"/>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медициналық-әлеуметтік көмектің (туберкулезбен ауыратын науқастарға) сапасы мен көлемі мониторингінің қорытындылары бойынша медициналық көмек көрсетудің анықталған ақаулары бойынша есеп </w:t>
      </w:r>
    </w:p>
    <w:bookmarkEnd w:id="8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8-МКҰ (СҚА)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094"/>
        <w:gridCol w:w="675"/>
        <w:gridCol w:w="752"/>
        <w:gridCol w:w="524"/>
        <w:gridCol w:w="524"/>
        <w:gridCol w:w="864"/>
        <w:gridCol w:w="432"/>
        <w:gridCol w:w="432"/>
        <w:gridCol w:w="636"/>
        <w:gridCol w:w="636"/>
        <w:gridCol w:w="636"/>
        <w:gridCol w:w="637"/>
        <w:gridCol w:w="637"/>
        <w:gridCol w:w="637"/>
        <w:gridCol w:w="637"/>
        <w:gridCol w:w="637"/>
        <w:gridCol w:w="637"/>
        <w:gridCol w:w="637"/>
      </w:tblGrid>
      <w:tr>
        <w:trPr>
          <w:trHeight w:val="3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205" w:id="85"/>
    <w:p>
      <w:pPr>
        <w:spacing w:after="0"/>
        <w:ind w:left="0"/>
        <w:jc w:val="left"/>
      </w:pPr>
      <w:r>
        <w:rPr>
          <w:rFonts w:ascii="Times New Roman"/>
          <w:b/>
          <w:i w:val="false"/>
          <w:color w:val="000000"/>
        </w:rPr>
        <w:t xml:space="preserve"> "Тегін медициналық көмектің кепілдік берілген көлемін көрсету шеңберінде медициналық-әлеуметтік көмектің (туберкулезбен ауыратын науқастарға) сапасы мен көлемі мониторингінің қорытындылары бойынша медициналық көмек көрсетудің анықталған ақаулары бойынша есеп" әкімшілік деректерді жинауға арналған нысанды толтыру бойынша түсіндірме</w:t>
      </w:r>
    </w:p>
    <w:bookmarkEnd w:id="8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8, 10, 12, 14, 16, 18, 20, 22, 24, 26, 28 мың теңгемен.</w:t>
      </w:r>
    </w:p>
    <w:p>
      <w:pPr>
        <w:spacing w:after="0"/>
        <w:ind w:left="0"/>
        <w:jc w:val="both"/>
      </w:pPr>
      <w:r>
        <w:rPr>
          <w:rFonts w:ascii="Times New Roman"/>
          <w:b w:val="false"/>
          <w:i w:val="false"/>
          <w:color w:val="000000"/>
          <w:sz w:val="28"/>
        </w:rPr>
        <w:t>
      6. 6-бағанда бағандар бойынша мәндердің сомасы көрсетіледі 9, 11, 13, 15, 17, 19, 21, 23, 25, 27, 29 мың теңгемен.</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1.0 ақау коды бойынша анықталған ақаулардың саны көрсетіледі. "Негізсіз ауруханаға жатқызу".</w:t>
      </w:r>
    </w:p>
    <w:p>
      <w:pPr>
        <w:spacing w:after="0"/>
        <w:ind w:left="0"/>
        <w:jc w:val="both"/>
      </w:pPr>
      <w:r>
        <w:rPr>
          <w:rFonts w:ascii="Times New Roman"/>
          <w:b w:val="false"/>
          <w:i w:val="false"/>
          <w:color w:val="000000"/>
          <w:sz w:val="28"/>
        </w:rPr>
        <w:t>
      9. 9-бағанда 1.0 ақау коды бойынша алуға сомасы мың теңгемен көрсетіледі. "Негізсіз ауруханаға жатқызу".</w:t>
      </w:r>
    </w:p>
    <w:p>
      <w:pPr>
        <w:spacing w:after="0"/>
        <w:ind w:left="0"/>
        <w:jc w:val="both"/>
      </w:pPr>
      <w:r>
        <w:rPr>
          <w:rFonts w:ascii="Times New Roman"/>
          <w:b w:val="false"/>
          <w:i w:val="false"/>
          <w:color w:val="000000"/>
          <w:sz w:val="28"/>
        </w:rPr>
        <w:t>
      10. 10-бағанда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12. 12-бағанда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14. 14-бағанда "Негізсіз қайта емдеуге жатқызу" 4.0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"Негізсіз қайта емдеуге жатқызу" 4.0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18. 18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19. 19-бағанда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20. 20-бағанда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21. 21-бағанда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22. 22-бағанда 9.0 ақау коды бойынша анықталған ақаулардың саны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23. 23-бағанда 9.0 ақау коды бойынша алуға сомасы мың теңгемен көрсетіледі. "Стационар деңгейінде төлеуге жатпайтын өлім/амбулаториялық жағдай /жедел жәрдем деңгейінде өлім".</w:t>
      </w:r>
    </w:p>
    <w:p>
      <w:pPr>
        <w:spacing w:after="0"/>
        <w:ind w:left="0"/>
        <w:jc w:val="both"/>
      </w:pPr>
      <w:r>
        <w:rPr>
          <w:rFonts w:ascii="Times New Roman"/>
          <w:b w:val="false"/>
          <w:i w:val="false"/>
          <w:color w:val="000000"/>
          <w:sz w:val="28"/>
        </w:rPr>
        <w:t>
      24. 24-бағанда "Клиникалық және морфологиялық диагноздар айырмашылықтарының жағдайлары" 10.0 ақау коды бойынша анықталған ақаулардың саны көрсетіледі.</w:t>
      </w:r>
    </w:p>
    <w:p>
      <w:pPr>
        <w:spacing w:after="0"/>
        <w:ind w:left="0"/>
        <w:jc w:val="both"/>
      </w:pPr>
      <w:r>
        <w:rPr>
          <w:rFonts w:ascii="Times New Roman"/>
          <w:b w:val="false"/>
          <w:i w:val="false"/>
          <w:color w:val="000000"/>
          <w:sz w:val="28"/>
        </w:rPr>
        <w:t>
      25. 25-бағанда "Клиникалық және морфологиялық диагноздардың айырмашылық жағдайлары" 10.0 ақау коды бойынша алуға сомасы мың теңгемен көрсетіледі.</w:t>
      </w:r>
    </w:p>
    <w:p>
      <w:pPr>
        <w:spacing w:after="0"/>
        <w:ind w:left="0"/>
        <w:jc w:val="both"/>
      </w:pPr>
      <w:r>
        <w:rPr>
          <w:rFonts w:ascii="Times New Roman"/>
          <w:b w:val="false"/>
          <w:i w:val="false"/>
          <w:color w:val="000000"/>
          <w:sz w:val="28"/>
        </w:rPr>
        <w:t>
      26. 26-бағанда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27. 27-бағанда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p>
      <w:pPr>
        <w:spacing w:after="0"/>
        <w:ind w:left="0"/>
        <w:jc w:val="both"/>
      </w:pPr>
      <w:r>
        <w:rPr>
          <w:rFonts w:ascii="Times New Roman"/>
          <w:b w:val="false"/>
          <w:i w:val="false"/>
          <w:color w:val="000000"/>
          <w:sz w:val="28"/>
        </w:rPr>
        <w:t>
      28. 28-бағанда "Қабылдау бөлімшесі деңгейінде емдеуге жатқызудан негізсіз бас тарту" 14.0 ақау коды бойынша анықталған ақаулардың саны көрсетіледі.</w:t>
      </w:r>
    </w:p>
    <w:p>
      <w:pPr>
        <w:spacing w:after="0"/>
        <w:ind w:left="0"/>
        <w:jc w:val="both"/>
      </w:pPr>
      <w:r>
        <w:rPr>
          <w:rFonts w:ascii="Times New Roman"/>
          <w:b w:val="false"/>
          <w:i w:val="false"/>
          <w:color w:val="000000"/>
          <w:sz w:val="28"/>
        </w:rPr>
        <w:t>
      29. 29-бағанда "Қабылдау бөлімшесі деңгейінде емдеуге жатқызудан негізсіз бас тарту" 14.0 ақау коды бойынша алуға сомасы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08" w:id="86"/>
    <w:p>
      <w:pPr>
        <w:spacing w:after="0"/>
        <w:ind w:left="0"/>
        <w:jc w:val="left"/>
      </w:pPr>
      <w:r>
        <w:rPr>
          <w:rFonts w:ascii="Times New Roman"/>
          <w:b/>
          <w:i w:val="false"/>
          <w:color w:val="000000"/>
        </w:rPr>
        <w:t xml:space="preserve"> Тегін медициналық көмектің кепілдік берілген көлемі шеңберінде медициналық-әлеуметтік көмектің (АИТВ инфекциясын жұқтырғандарға) сапасы мен көлемі мониторингінің қорытындылары бойынша медициналық көмек көрсетудің анықталған ақаулары бойынша есеп</w:t>
      </w:r>
    </w:p>
    <w:bookmarkEnd w:id="8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9-МНҰ (СҚА)</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20"/>
        <w:gridCol w:w="753"/>
        <w:gridCol w:w="839"/>
        <w:gridCol w:w="584"/>
        <w:gridCol w:w="584"/>
        <w:gridCol w:w="964"/>
        <w:gridCol w:w="482"/>
        <w:gridCol w:w="482"/>
        <w:gridCol w:w="710"/>
        <w:gridCol w:w="710"/>
        <w:gridCol w:w="710"/>
        <w:gridCol w:w="710"/>
        <w:gridCol w:w="710"/>
        <w:gridCol w:w="711"/>
        <w:gridCol w:w="711"/>
        <w:gridCol w:w="711"/>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0" w:id="87"/>
    <w:p>
      <w:pPr>
        <w:spacing w:after="0"/>
        <w:ind w:left="0"/>
        <w:jc w:val="left"/>
      </w:pPr>
      <w:r>
        <w:rPr>
          <w:rFonts w:ascii="Times New Roman"/>
          <w:b/>
          <w:i w:val="false"/>
          <w:color w:val="000000"/>
        </w:rPr>
        <w:t xml:space="preserve"> "Тегін медициналық көмектің кепілдік берілген көлемін көрсету шеңберінде медициналық-әлеуметтік көмектің (АИТВ-инфекциясын жұқтырған) сапасы мен көлемі мониторингінің қорытындылары бойынша медициналық көмек көрсетудің анықталған ақаулары бойынша есеп" әкімшілік деректерді жинау үшін көзделген нысанды толтыру бойынша түсіндірме</w:t>
      </w:r>
    </w:p>
    <w:bookmarkEnd w:id="8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8, 10, 12, 14, 16-бағандар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9, 11, 13, 15, 17-бағандар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9. 9-бағанда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10. 10-бағанда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12. 12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14. 14-бағанда "Негізделген шағымдар" 8.0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"Негізделген шағымдар" 8.0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3" w:id="8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патологиялық-анатомиялық диагностика қызметтерінің сапасы мен көлемі мониторингінің қорытындылары бойынша медициналық көмек көрсетудің анықталған ақаулары бойынша есеп </w:t>
      </w:r>
    </w:p>
    <w:bookmarkEnd w:id="88"/>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10-МКҰ (ПАД)</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1303"/>
        <w:gridCol w:w="804"/>
        <w:gridCol w:w="896"/>
        <w:gridCol w:w="624"/>
        <w:gridCol w:w="624"/>
        <w:gridCol w:w="1709"/>
        <w:gridCol w:w="515"/>
        <w:gridCol w:w="515"/>
        <w:gridCol w:w="758"/>
        <w:gridCol w:w="758"/>
        <w:gridCol w:w="759"/>
        <w:gridCol w:w="759"/>
        <w:gridCol w:w="759"/>
        <w:gridCol w:w="759"/>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15" w:id="89"/>
    <w:p>
      <w:pPr>
        <w:spacing w:after="0"/>
        <w:ind w:left="0"/>
        <w:jc w:val="left"/>
      </w:pPr>
      <w:r>
        <w:rPr>
          <w:rFonts w:ascii="Times New Roman"/>
          <w:b/>
          <w:i w:val="false"/>
          <w:color w:val="000000"/>
        </w:rPr>
        <w:t xml:space="preserve"> "Тегін медициналық көмектің кепілдік берілген көлемін көрсету және/немесе міндетті әлеуметтік медициналық сақтандыру шеңберінде патологиялық-анатомиялық диагностика қызметтерінің сапасы мен көлемі мониторингінің қорытындылары бойынша медициналық көмек көрсетудің анықталған ақаулары бойынша есеп" әкімшілік деректерді жинауға арналған нысанды толтыру бойынша түсіндірме </w:t>
      </w:r>
    </w:p>
    <w:bookmarkEnd w:id="89"/>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8, 10, 12, 14-бағандар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9, 11, 13, 15-бағандар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9. 9-бағанда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10. 10-бағанда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12. 12-бағанда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14. 14-бағанда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арналған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2017 жылғы 16 тамыздағы </w:t>
            </w:r>
            <w:r>
              <w:br/>
            </w:r>
            <w:r>
              <w:rPr>
                <w:rFonts w:ascii="Times New Roman"/>
                <w:b w:val="false"/>
                <w:i w:val="false"/>
                <w:color w:val="000000"/>
                <w:sz w:val="20"/>
              </w:rPr>
              <w:t>№ 612 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18" w:id="90"/>
    <w:p>
      <w:pPr>
        <w:spacing w:after="0"/>
        <w:ind w:left="0"/>
        <w:jc w:val="left"/>
      </w:pPr>
      <w:r>
        <w:rPr>
          <w:rFonts w:ascii="Times New Roman"/>
          <w:b/>
          <w:i w:val="false"/>
          <w:color w:val="000000"/>
        </w:rPr>
        <w:t xml:space="preserve"> Тегін медициналық көмектің кепілдік берілген көлемі шеңберінде қан мен оның компоненттерін дайындау, қайта өңдеу, сақтау және өткізу қызметтерінің сапасы мен көлемі мониторингінің қорытындылары бойынша медициналық көмек көрсетудің анықталған ақаулары бойынша есеп</w:t>
      </w:r>
    </w:p>
    <w:bookmarkEnd w:id="90"/>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11-МНҰ (оқытушы.қан)</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149"/>
        <w:gridCol w:w="709"/>
        <w:gridCol w:w="790"/>
        <w:gridCol w:w="550"/>
        <w:gridCol w:w="550"/>
        <w:gridCol w:w="1626"/>
        <w:gridCol w:w="454"/>
        <w:gridCol w:w="454"/>
        <w:gridCol w:w="668"/>
        <w:gridCol w:w="668"/>
        <w:gridCol w:w="669"/>
        <w:gridCol w:w="669"/>
        <w:gridCol w:w="669"/>
        <w:gridCol w:w="669"/>
        <w:gridCol w:w="669"/>
        <w:gridCol w:w="669"/>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және алып тастауға арналған сомалар</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 кодтары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ед.</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20" w:id="91"/>
    <w:p>
      <w:pPr>
        <w:spacing w:after="0"/>
        <w:ind w:left="0"/>
        <w:jc w:val="left"/>
      </w:pPr>
      <w:r>
        <w:rPr>
          <w:rFonts w:ascii="Times New Roman"/>
          <w:b/>
          <w:i w:val="false"/>
          <w:color w:val="000000"/>
        </w:rPr>
        <w:t xml:space="preserve"> "Тегін медициналық көмектің кепілдік берілген көлемін көрсету шеңберінде қан мен оның компоненттерін дайындау, қайта өңдеу, сақтау және өткізу қызметтерінің сапасы мен көлемі мониторингінің қорытындылары бойынша медициналық көмек көрсетудің анықталған ақаулары бойынша есеп" әкімшілік деректерді жинауға арналған нысанды толтыру бойынша түсіндірме</w:t>
      </w:r>
    </w:p>
    <w:bookmarkEnd w:id="91"/>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8, 10, 12, 14, 16-бағандар бойынша мәндердің сомасы мың теңгемен көрсетіледі.</w:t>
      </w:r>
    </w:p>
    <w:p>
      <w:pPr>
        <w:spacing w:after="0"/>
        <w:ind w:left="0"/>
        <w:jc w:val="both"/>
      </w:pPr>
      <w:r>
        <w:rPr>
          <w:rFonts w:ascii="Times New Roman"/>
          <w:b w:val="false"/>
          <w:i w:val="false"/>
          <w:color w:val="000000"/>
          <w:sz w:val="28"/>
        </w:rPr>
        <w:t>
      6. 6-бағанда 9, 11, 13, 15, 17-бағандар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пайыздық 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"Медициналық құжаттаманы ресімдеудегі ақаулар" 2.0 ақау коды бойынша анықталған ақаулардың саны көрсетіледі.</w:t>
      </w:r>
    </w:p>
    <w:p>
      <w:pPr>
        <w:spacing w:after="0"/>
        <w:ind w:left="0"/>
        <w:jc w:val="both"/>
      </w:pPr>
      <w:r>
        <w:rPr>
          <w:rFonts w:ascii="Times New Roman"/>
          <w:b w:val="false"/>
          <w:i w:val="false"/>
          <w:color w:val="000000"/>
          <w:sz w:val="28"/>
        </w:rPr>
        <w:t>
      9. 9-бағанда "Медициналық құжаттаманы ресімдеудегі ақаулар" 2.0 ақау коды бойынша алуға сомасы мың теңгемен көрсетіледі.</w:t>
      </w:r>
    </w:p>
    <w:p>
      <w:pPr>
        <w:spacing w:after="0"/>
        <w:ind w:left="0"/>
        <w:jc w:val="both"/>
      </w:pPr>
      <w:r>
        <w:rPr>
          <w:rFonts w:ascii="Times New Roman"/>
          <w:b w:val="false"/>
          <w:i w:val="false"/>
          <w:color w:val="000000"/>
          <w:sz w:val="28"/>
        </w:rPr>
        <w:t>
      10. 10-бағанда "Көрсетілген медициналық көмектің/қызметтердің көлемін негізсіз арттыру" 3.0 ақау коды бойынша анықталған ақаулардың саны көрсетіледі.</w:t>
      </w:r>
    </w:p>
    <w:p>
      <w:pPr>
        <w:spacing w:after="0"/>
        <w:ind w:left="0"/>
        <w:jc w:val="both"/>
      </w:pPr>
      <w:r>
        <w:rPr>
          <w:rFonts w:ascii="Times New Roman"/>
          <w:b w:val="false"/>
          <w:i w:val="false"/>
          <w:color w:val="000000"/>
          <w:sz w:val="28"/>
        </w:rPr>
        <w:t>
      11. 11-бағанда "Көрсетілген медициналық көмектің/қызметтердің көлемін негізсіз арттыру" 3.0 ақау коды бойынша алуға сомасы мың теңгемен көрсетіледі.</w:t>
      </w:r>
    </w:p>
    <w:p>
      <w:pPr>
        <w:spacing w:after="0"/>
        <w:ind w:left="0"/>
        <w:jc w:val="both"/>
      </w:pPr>
      <w:r>
        <w:rPr>
          <w:rFonts w:ascii="Times New Roman"/>
          <w:b w:val="false"/>
          <w:i w:val="false"/>
          <w:color w:val="000000"/>
          <w:sz w:val="28"/>
        </w:rPr>
        <w:t>
      12. 12-бағанда "Медициналық көмек (қызмет) көрсетудің расталмаған жағдайы" 5.0 ақау коды бойынша анықталған ақаулардың саны көрсетіледі.</w:t>
      </w:r>
    </w:p>
    <w:p>
      <w:pPr>
        <w:spacing w:after="0"/>
        <w:ind w:left="0"/>
        <w:jc w:val="both"/>
      </w:pPr>
      <w:r>
        <w:rPr>
          <w:rFonts w:ascii="Times New Roman"/>
          <w:b w:val="false"/>
          <w:i w:val="false"/>
          <w:color w:val="000000"/>
          <w:sz w:val="28"/>
        </w:rPr>
        <w:t>
      13. 13-бағанда "Медициналық көмек (қызмет) көрсетудің расталмаған жағдайы" 5.0 ақау коды бойынша алуға сомасы мың теңгемен көрсетіледі.</w:t>
      </w:r>
    </w:p>
    <w:p>
      <w:pPr>
        <w:spacing w:after="0"/>
        <w:ind w:left="0"/>
        <w:jc w:val="both"/>
      </w:pPr>
      <w:r>
        <w:rPr>
          <w:rFonts w:ascii="Times New Roman"/>
          <w:b w:val="false"/>
          <w:i w:val="false"/>
          <w:color w:val="000000"/>
          <w:sz w:val="28"/>
        </w:rPr>
        <w:t>
      14. 14 – бағанда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 6.0 ақау коды бойынша анықталған ақаулардың саны көрсетіледі.</w:t>
      </w:r>
    </w:p>
    <w:p>
      <w:pPr>
        <w:spacing w:after="0"/>
        <w:ind w:left="0"/>
        <w:jc w:val="both"/>
      </w:pPr>
      <w:r>
        <w:rPr>
          <w:rFonts w:ascii="Times New Roman"/>
          <w:b w:val="false"/>
          <w:i w:val="false"/>
          <w:color w:val="000000"/>
          <w:sz w:val="28"/>
        </w:rPr>
        <w:t>
      15. 15-бағанда "Емдеу – диагностикалық іс-шараларды, Қызметтерді көрсетуді денсаулық сақтау саласындағы стандарттардан, ережелерден/ клиникалық хаттамалардан негізсіз ауытқу" 6.0 ақау коды бойынша алуға сомасы мың теңгемен көрсетіледі.</w:t>
      </w:r>
    </w:p>
    <w:p>
      <w:pPr>
        <w:spacing w:after="0"/>
        <w:ind w:left="0"/>
        <w:jc w:val="both"/>
      </w:pPr>
      <w:r>
        <w:rPr>
          <w:rFonts w:ascii="Times New Roman"/>
          <w:b w:val="false"/>
          <w:i w:val="false"/>
          <w:color w:val="000000"/>
          <w:sz w:val="28"/>
        </w:rPr>
        <w:t>
      16. 16-бағанда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анықталған ақаулардың саны көрсетіледі.</w:t>
      </w:r>
    </w:p>
    <w:p>
      <w:pPr>
        <w:spacing w:after="0"/>
        <w:ind w:left="0"/>
        <w:jc w:val="both"/>
      </w:pPr>
      <w:r>
        <w:rPr>
          <w:rFonts w:ascii="Times New Roman"/>
          <w:b w:val="false"/>
          <w:i w:val="false"/>
          <w:color w:val="000000"/>
          <w:sz w:val="28"/>
        </w:rPr>
        <w:t>
      17. 17-бағанда "Тегін медициналық көмектің және міндетті әлеуметтік медициналық сақтандырудың кепілдік берілген көлеміне кіретін медициналық көмек көрсету кезінде дәрі-дәрмектерді, медициналық бұйымдарды және пациенттің ақшалай қаражатын тарту" 12.0 ақау коды бойынша алуға сомасы мың теңгемен көрсетілед.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тамыздағы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3" w:id="9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шарттарды орындау кезінде алынған сомалар бойынша есеп</w:t>
      </w:r>
    </w:p>
    <w:bookmarkEnd w:id="92"/>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12 м КО/МУ (жинақ)</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543"/>
        <w:gridCol w:w="953"/>
        <w:gridCol w:w="1061"/>
        <w:gridCol w:w="900"/>
        <w:gridCol w:w="900"/>
        <w:gridCol w:w="1061"/>
        <w:gridCol w:w="900"/>
        <w:gridCol w:w="1061"/>
        <w:gridCol w:w="1061"/>
        <w:gridCol w:w="901"/>
        <w:gridCol w:w="1062"/>
      </w:tblGrid>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(МӘМС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(ТМККК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сома, мың теңге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Алынғаннан кейінгі қалдық 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сома, 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Алынғаннан кейінгі қалдық, мың теңге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 мың теңге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сома, мың теңге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Алынғаннан кейінгі қалдық,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нысанға</w:t>
            </w:r>
            <w:r>
              <w:br/>
            </w:r>
            <w:r>
              <w:rPr>
                <w:rFonts w:ascii="Times New Roman"/>
                <w:b w:val="false"/>
                <w:i w:val="false"/>
                <w:color w:val="000000"/>
                <w:sz w:val="20"/>
              </w:rPr>
              <w:t>қосымша әкімшілік деректер</w:t>
            </w:r>
          </w:p>
        </w:tc>
      </w:tr>
    </w:tbl>
    <w:bookmarkStart w:name="z225" w:id="93"/>
    <w:p>
      <w:pPr>
        <w:spacing w:after="0"/>
        <w:ind w:left="0"/>
        <w:jc w:val="left"/>
      </w:pPr>
      <w:r>
        <w:rPr>
          <w:rFonts w:ascii="Times New Roman"/>
          <w:b/>
          <w:i w:val="false"/>
          <w:color w:val="000000"/>
        </w:rPr>
        <w:t xml:space="preserve"> "Тегін медициналық көмектің кепілдік берілген көлемі және міндетті әлеуметтік медициналық сақтандыру шеңберінде ақаулар анықталған кезде алынған сомалар жөніндегі есеп" әкімшілік деректерді жинауға арналған нысанды толтыру бойынша түсіндірме</w:t>
      </w:r>
    </w:p>
    <w:bookmarkEnd w:id="93"/>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7, 10-бағандар бойынша мәндердің сомасы көрсетіледі.</w:t>
      </w:r>
    </w:p>
    <w:p>
      <w:pPr>
        <w:spacing w:after="0"/>
        <w:ind w:left="0"/>
        <w:jc w:val="both"/>
      </w:pPr>
      <w:r>
        <w:rPr>
          <w:rFonts w:ascii="Times New Roman"/>
          <w:b w:val="false"/>
          <w:i w:val="false"/>
          <w:color w:val="000000"/>
          <w:sz w:val="28"/>
        </w:rPr>
        <w:t>
      5. 5-бағанда 8, 11-бағандар бойынша мәндердің сомасы көрсетіледі.</w:t>
      </w:r>
    </w:p>
    <w:p>
      <w:pPr>
        <w:spacing w:after="0"/>
        <w:ind w:left="0"/>
        <w:jc w:val="both"/>
      </w:pPr>
      <w:r>
        <w:rPr>
          <w:rFonts w:ascii="Times New Roman"/>
          <w:b w:val="false"/>
          <w:i w:val="false"/>
          <w:color w:val="000000"/>
          <w:sz w:val="28"/>
        </w:rPr>
        <w:t>
      6. 6-бағанда 9, 12-бағандар бойынша мәндердің сомасы көрсетіледі.</w:t>
      </w:r>
    </w:p>
    <w:p>
      <w:pPr>
        <w:spacing w:after="0"/>
        <w:ind w:left="0"/>
        <w:jc w:val="both"/>
      </w:pPr>
      <w:r>
        <w:rPr>
          <w:rFonts w:ascii="Times New Roman"/>
          <w:b w:val="false"/>
          <w:i w:val="false"/>
          <w:color w:val="000000"/>
          <w:sz w:val="28"/>
        </w:rPr>
        <w:t>
      7. 7-бағанда міндетті әлеуметтік медициналық сақтандыру бойынша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8. 8-бағанда міндетті әлеуметтік медициналық сақтандыру бойынша есепті кезеңнен кейінгі айдың бірінші күніне ақаулар анықталған кезде алынатын сома көрсетіледі.</w:t>
      </w:r>
    </w:p>
    <w:p>
      <w:pPr>
        <w:spacing w:after="0"/>
        <w:ind w:left="0"/>
        <w:jc w:val="both"/>
      </w:pPr>
      <w:r>
        <w:rPr>
          <w:rFonts w:ascii="Times New Roman"/>
          <w:b w:val="false"/>
          <w:i w:val="false"/>
          <w:color w:val="000000"/>
          <w:sz w:val="28"/>
        </w:rPr>
        <w:t>
      9. 9-бағанда міндетті әлеуметтік медициналық сақтандыру бойынша есепті кезеңнен кейінгі айдың бірінші күніне алынғаннан кейінгі қалдық (7-баған мен 8-бағанның айырмасы) көрсетіледі.</w:t>
      </w:r>
    </w:p>
    <w:p>
      <w:pPr>
        <w:spacing w:after="0"/>
        <w:ind w:left="0"/>
        <w:jc w:val="both"/>
      </w:pPr>
      <w:r>
        <w:rPr>
          <w:rFonts w:ascii="Times New Roman"/>
          <w:b w:val="false"/>
          <w:i w:val="false"/>
          <w:color w:val="000000"/>
          <w:sz w:val="28"/>
        </w:rPr>
        <w:t>
      10. 10-бағанда тегін медициналық көмектің кепілдік берілген көлемі бойынша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11. 11-бағанда тегін медициналық көмектің кепілдік берілген көлемі бойынша есепті кезеңнен кейінгі айдың бірінші күніне ақаулар анықталған кезде алынатын сома көрсетіледі.</w:t>
      </w:r>
    </w:p>
    <w:p>
      <w:pPr>
        <w:spacing w:after="0"/>
        <w:ind w:left="0"/>
        <w:jc w:val="both"/>
      </w:pPr>
      <w:r>
        <w:rPr>
          <w:rFonts w:ascii="Times New Roman"/>
          <w:b w:val="false"/>
          <w:i w:val="false"/>
          <w:color w:val="000000"/>
          <w:sz w:val="28"/>
        </w:rPr>
        <w:t>
      12. 12-бағанда тегін медициналық көмектің кепілдік берілген көлемі бойынша есепті кезеңнен кейінгі айдың бірінші күніне алынғаннан кейінгі қалдық (10-баған мен 11-бағанның айырмасы)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28" w:id="94"/>
    <w:p>
      <w:pPr>
        <w:spacing w:after="0"/>
        <w:ind w:left="0"/>
        <w:jc w:val="left"/>
      </w:pPr>
      <w:r>
        <w:rPr>
          <w:rFonts w:ascii="Times New Roman"/>
          <w:b/>
          <w:i w:val="false"/>
          <w:color w:val="000000"/>
        </w:rPr>
        <w:t xml:space="preserve"> Медициналық көрсетілетін қызметтердің сапасы мен көлемі мониторингінің түрлері бойынша есеп</w:t>
      </w:r>
    </w:p>
    <w:bookmarkEnd w:id="94"/>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 13-МКҰ (жинақ)</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15 наурыз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846"/>
        <w:gridCol w:w="1757"/>
        <w:gridCol w:w="1363"/>
        <w:gridCol w:w="1066"/>
        <w:gridCol w:w="1363"/>
        <w:gridCol w:w="2250"/>
      </w:tblGrid>
      <w:tr>
        <w:trPr>
          <w:trHeight w:val="30" w:hRule="atLeast"/>
        </w:trPr>
        <w:tc>
          <w:tcPr>
            <w:tcW w:w="1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w:t>
            </w:r>
            <w:r>
              <w:br/>
            </w: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мониторингтер бойынша барлығы</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сомадан алуға үлес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408"/>
        <w:gridCol w:w="1710"/>
        <w:gridCol w:w="1711"/>
        <w:gridCol w:w="855"/>
        <w:gridCol w:w="855"/>
        <w:gridCol w:w="2329"/>
        <w:gridCol w:w="23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(жоспарлы) мониторингтер жүргізілді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 жүргізілді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мониторингтер жүргізілді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жататын ақаулардың сомасы, мың теңге</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Шешіп алу үшін сома,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мониторингтер жүргізілді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мен өлім жағдайына мониторинг жүргізілді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Құрылымдық бөлімшенің басшысы 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30" w:id="95"/>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шарт талаптарының орындалуын бұзғаны үшін тұрақсыздық айыбын өндіріп алу жөніндегі есеп" әкімшілік деректерді жинауға арналған нысанды толтыру бойынша түсіндірме</w:t>
      </w:r>
    </w:p>
    <w:bookmarkEnd w:id="95"/>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есепті кезеңнен кейінгі айдың бірінші күніне жасалған шарттардың сомасы көрсетіледі.</w:t>
      </w:r>
    </w:p>
    <w:p>
      <w:pPr>
        <w:spacing w:after="0"/>
        <w:ind w:left="0"/>
        <w:jc w:val="both"/>
      </w:pPr>
      <w:r>
        <w:rPr>
          <w:rFonts w:ascii="Times New Roman"/>
          <w:b w:val="false"/>
          <w:i w:val="false"/>
          <w:color w:val="000000"/>
          <w:sz w:val="28"/>
        </w:rPr>
        <w:t>
      5. 5-бағанда бағандар бойынша мәндердің сомасы көрсетіледі 8, 10, 12, 15, 17.</w:t>
      </w:r>
    </w:p>
    <w:p>
      <w:pPr>
        <w:spacing w:after="0"/>
        <w:ind w:left="0"/>
        <w:jc w:val="both"/>
      </w:pPr>
      <w:r>
        <w:rPr>
          <w:rFonts w:ascii="Times New Roman"/>
          <w:b w:val="false"/>
          <w:i w:val="false"/>
          <w:color w:val="000000"/>
          <w:sz w:val="28"/>
        </w:rPr>
        <w:t>
      6. 6-бағанда 9, 11, 14, 16, 18-бағандар бойынша мәндердің сомасы мың теңгемен көрсетіледі.</w:t>
      </w:r>
    </w:p>
    <w:p>
      <w:pPr>
        <w:spacing w:after="0"/>
        <w:ind w:left="0"/>
        <w:jc w:val="both"/>
      </w:pPr>
      <w:r>
        <w:rPr>
          <w:rFonts w:ascii="Times New Roman"/>
          <w:b w:val="false"/>
          <w:i w:val="false"/>
          <w:color w:val="000000"/>
          <w:sz w:val="28"/>
        </w:rPr>
        <w:t>
      7. 7-бағанда шарт бойынша сомадан % арақатынаста алу үлесі көрсетіледі (6-баған 4-бағанға бөлінеді).</w:t>
      </w:r>
    </w:p>
    <w:p>
      <w:pPr>
        <w:spacing w:after="0"/>
        <w:ind w:left="0"/>
        <w:jc w:val="both"/>
      </w:pPr>
      <w:r>
        <w:rPr>
          <w:rFonts w:ascii="Times New Roman"/>
          <w:b w:val="false"/>
          <w:i w:val="false"/>
          <w:color w:val="000000"/>
          <w:sz w:val="28"/>
        </w:rPr>
        <w:t>
      8. 8-бағанда ағымдағы (жоспарлы) мониторинг нәтижелері бойынша анықталған ақаулардың саны көрсетіледі.</w:t>
      </w:r>
    </w:p>
    <w:p>
      <w:pPr>
        <w:spacing w:after="0"/>
        <w:ind w:left="0"/>
        <w:jc w:val="both"/>
      </w:pPr>
      <w:r>
        <w:rPr>
          <w:rFonts w:ascii="Times New Roman"/>
          <w:b w:val="false"/>
          <w:i w:val="false"/>
          <w:color w:val="000000"/>
          <w:sz w:val="28"/>
        </w:rPr>
        <w:t>
      9. 9-бағанда ағымдағы (жоспарлы) мониторинг нәтижелері бойынша алу сомасы мың теңгемен көрсетіледі.</w:t>
      </w:r>
    </w:p>
    <w:p>
      <w:pPr>
        <w:spacing w:after="0"/>
        <w:ind w:left="0"/>
        <w:jc w:val="both"/>
      </w:pPr>
      <w:r>
        <w:rPr>
          <w:rFonts w:ascii="Times New Roman"/>
          <w:b w:val="false"/>
          <w:i w:val="false"/>
          <w:color w:val="000000"/>
          <w:sz w:val="28"/>
        </w:rPr>
        <w:t>
      10. 10-бағанда жоспардан тыс мониторинг нәтижелері бойынша анықталған ақаулардың саны көрсетіледі.</w:t>
      </w:r>
    </w:p>
    <w:p>
      <w:pPr>
        <w:spacing w:after="0"/>
        <w:ind w:left="0"/>
        <w:jc w:val="both"/>
      </w:pPr>
      <w:r>
        <w:rPr>
          <w:rFonts w:ascii="Times New Roman"/>
          <w:b w:val="false"/>
          <w:i w:val="false"/>
          <w:color w:val="000000"/>
          <w:sz w:val="28"/>
        </w:rPr>
        <w:t>
      11. 11-бағанда жоспардан тыс мониторинг нәтижелері бойынша алынатын сома мың теңгемен көрсетіледі.</w:t>
      </w:r>
    </w:p>
    <w:p>
      <w:pPr>
        <w:spacing w:after="0"/>
        <w:ind w:left="0"/>
        <w:jc w:val="both"/>
      </w:pPr>
      <w:r>
        <w:rPr>
          <w:rFonts w:ascii="Times New Roman"/>
          <w:b w:val="false"/>
          <w:i w:val="false"/>
          <w:color w:val="000000"/>
          <w:sz w:val="28"/>
        </w:rPr>
        <w:t>
      12. 12-бағанда проактивті мониторинг нәтижелері бойынша анықталған ақаулардың саны көрсетіледі.</w:t>
      </w:r>
    </w:p>
    <w:p>
      <w:pPr>
        <w:spacing w:after="0"/>
        <w:ind w:left="0"/>
        <w:jc w:val="both"/>
      </w:pPr>
      <w:r>
        <w:rPr>
          <w:rFonts w:ascii="Times New Roman"/>
          <w:b w:val="false"/>
          <w:i w:val="false"/>
          <w:color w:val="000000"/>
          <w:sz w:val="28"/>
        </w:rPr>
        <w:t>
      13. 13-бағанда проактивті мониторинг нәтижелері бойынша жоюға жататын ақаулардың сомасы мың теңгемен көрсетіледі.</w:t>
      </w:r>
    </w:p>
    <w:p>
      <w:pPr>
        <w:spacing w:after="0"/>
        <w:ind w:left="0"/>
        <w:jc w:val="both"/>
      </w:pPr>
      <w:r>
        <w:rPr>
          <w:rFonts w:ascii="Times New Roman"/>
          <w:b w:val="false"/>
          <w:i w:val="false"/>
          <w:color w:val="000000"/>
          <w:sz w:val="28"/>
        </w:rPr>
        <w:t>
      14. 14-бағанда проактивті мониторинг нәтижелері бойынша алынатын ақаулардың сомасы мың теңгемен көрсетіледі.</w:t>
      </w:r>
    </w:p>
    <w:p>
      <w:pPr>
        <w:spacing w:after="0"/>
        <w:ind w:left="0"/>
        <w:jc w:val="both"/>
      </w:pPr>
      <w:r>
        <w:rPr>
          <w:rFonts w:ascii="Times New Roman"/>
          <w:b w:val="false"/>
          <w:i w:val="false"/>
          <w:color w:val="000000"/>
          <w:sz w:val="28"/>
        </w:rPr>
        <w:t>
      15. 15-бағанда нысаналы мониторинг нәтижелері бойынша анықталған ақаулардың саны көрсетіледі.</w:t>
      </w:r>
    </w:p>
    <w:p>
      <w:pPr>
        <w:spacing w:after="0"/>
        <w:ind w:left="0"/>
        <w:jc w:val="both"/>
      </w:pPr>
      <w:r>
        <w:rPr>
          <w:rFonts w:ascii="Times New Roman"/>
          <w:b w:val="false"/>
          <w:i w:val="false"/>
          <w:color w:val="000000"/>
          <w:sz w:val="28"/>
        </w:rPr>
        <w:t>
      16. 16-бағанда нысаналы мониторинг нәтижелері бойынша алынатын сома мың теңгемен көрсетіледі.</w:t>
      </w:r>
    </w:p>
    <w:p>
      <w:pPr>
        <w:spacing w:after="0"/>
        <w:ind w:left="0"/>
        <w:jc w:val="both"/>
      </w:pPr>
      <w:r>
        <w:rPr>
          <w:rFonts w:ascii="Times New Roman"/>
          <w:b w:val="false"/>
          <w:i w:val="false"/>
          <w:color w:val="000000"/>
          <w:sz w:val="28"/>
        </w:rPr>
        <w:t>
      17. 17-бағанда өлім және өлім жағдайлары мониторингінің нәтижелері бойынша анықталған ақаулардың саны көрсетіледі.</w:t>
      </w:r>
    </w:p>
    <w:p>
      <w:pPr>
        <w:spacing w:after="0"/>
        <w:ind w:left="0"/>
        <w:jc w:val="both"/>
      </w:pPr>
      <w:r>
        <w:rPr>
          <w:rFonts w:ascii="Times New Roman"/>
          <w:b w:val="false"/>
          <w:i w:val="false"/>
          <w:color w:val="000000"/>
          <w:sz w:val="28"/>
        </w:rPr>
        <w:t>
      18. 18-бағанда өлім-жітім және өлім жағдайлары мониторингінің нәтижелері бойынша алынатын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w:t>
            </w:r>
            <w:r>
              <w:br/>
            </w:r>
            <w:r>
              <w:rPr>
                <w:rFonts w:ascii="Times New Roman"/>
                <w:b w:val="false"/>
                <w:i w:val="false"/>
                <w:color w:val="000000"/>
                <w:sz w:val="20"/>
              </w:rPr>
              <w:t>№ 612 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 арналған нысан</w:t>
            </w:r>
          </w:p>
        </w:tc>
      </w:tr>
    </w:tbl>
    <w:bookmarkStart w:name="z233" w:id="9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шарт талаптарының орындалуын бұзғаны үшін тұрақсыздық айыбын алу жөніндегі есеп</w:t>
      </w:r>
    </w:p>
    <w:bookmarkEnd w:id="96"/>
    <w:p>
      <w:pPr>
        <w:spacing w:after="0"/>
        <w:ind w:left="0"/>
        <w:jc w:val="both"/>
      </w:pPr>
      <w:r>
        <w:rPr>
          <w:rFonts w:ascii="Times New Roman"/>
          <w:b w:val="false"/>
          <w:i w:val="false"/>
          <w:color w:val="000000"/>
          <w:sz w:val="28"/>
        </w:rPr>
        <w:t>
      Ұсынылады: Қазақстан Республикасы Денсаулық сақтау министрлігіне</w:t>
      </w:r>
    </w:p>
    <w:p>
      <w:pPr>
        <w:spacing w:after="0"/>
        <w:ind w:left="0"/>
        <w:jc w:val="both"/>
      </w:pPr>
      <w:r>
        <w:rPr>
          <w:rFonts w:ascii="Times New Roman"/>
          <w:b w:val="false"/>
          <w:i w:val="false"/>
          <w:color w:val="000000"/>
          <w:sz w:val="28"/>
        </w:rPr>
        <w:t>
      Әкімшілік деректер нысаны интернет-ресурста орналастырылған: https://www.gov.kz/memleket/entities/dsm/activities/directions?lang=kk</w:t>
      </w:r>
    </w:p>
    <w:p>
      <w:pPr>
        <w:spacing w:after="0"/>
        <w:ind w:left="0"/>
        <w:jc w:val="both"/>
      </w:pPr>
      <w:r>
        <w:rPr>
          <w:rFonts w:ascii="Times New Roman"/>
          <w:b w:val="false"/>
          <w:i w:val="false"/>
          <w:color w:val="000000"/>
          <w:sz w:val="28"/>
        </w:rPr>
        <w:t>
      Индексі: 1 тұрақсыздық айыбы</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Есепті кезең: жағдай бойынша "____" __________ 20__жыл</w:t>
      </w:r>
    </w:p>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p>
      <w:pPr>
        <w:spacing w:after="0"/>
        <w:ind w:left="0"/>
        <w:jc w:val="both"/>
      </w:pPr>
      <w:r>
        <w:rPr>
          <w:rFonts w:ascii="Times New Roman"/>
          <w:b w:val="false"/>
          <w:i w:val="false"/>
          <w:color w:val="000000"/>
          <w:sz w:val="28"/>
        </w:rPr>
        <w:t>
      Ұсыну мерзімі: есепті кезеңнен кейінгі күнтізбелік айдың 20-күні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385"/>
        <w:gridCol w:w="1472"/>
        <w:gridCol w:w="1639"/>
        <w:gridCol w:w="1639"/>
        <w:gridCol w:w="1640"/>
        <w:gridCol w:w="2138"/>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(ТМККК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(МӘМС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есептелді, мың теңге</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кірісіне төленгені, мың теңге</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есептелді, мың теңге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төленгені, мың теңге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қалысы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Басқарма Төрағасы 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xml:space="preserve">
      Бас бухгалтер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Құрылымдық бөлімшенің </w:t>
      </w:r>
    </w:p>
    <w:p>
      <w:pPr>
        <w:spacing w:after="0"/>
        <w:ind w:left="0"/>
        <w:jc w:val="both"/>
      </w:pPr>
      <w:r>
        <w:rPr>
          <w:rFonts w:ascii="Times New Roman"/>
          <w:b w:val="false"/>
          <w:i w:val="false"/>
          <w:color w:val="000000"/>
          <w:sz w:val="28"/>
        </w:rPr>
        <w:t xml:space="preserve">
      басшысы ______________________________________________________ </w:t>
      </w:r>
    </w:p>
    <w:p>
      <w:pPr>
        <w:spacing w:after="0"/>
        <w:ind w:left="0"/>
        <w:jc w:val="both"/>
      </w:pPr>
      <w:r>
        <w:rPr>
          <w:rFonts w:ascii="Times New Roman"/>
          <w:b w:val="false"/>
          <w:i w:val="false"/>
          <w:color w:val="000000"/>
          <w:sz w:val="28"/>
        </w:rPr>
        <w:t xml:space="preserve">
      тегі, аты, әкесінің аты (кезде) қолы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нысанға қосымша</w:t>
            </w:r>
          </w:p>
        </w:tc>
      </w:tr>
    </w:tbl>
    <w:bookmarkStart w:name="z235" w:id="9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шарт талаптарының орындалуын бұзғаны үшін тұрақсыздық айыбын өндіріп алу жөніндегі есеп" әкімшілік деректерді жинауға арналған нысанды толтыру бойынша түсіндірме</w:t>
      </w:r>
    </w:p>
    <w:bookmarkEnd w:id="97"/>
    <w:p>
      <w:pPr>
        <w:spacing w:after="0"/>
        <w:ind w:left="0"/>
        <w:jc w:val="both"/>
      </w:pPr>
      <w:r>
        <w:rPr>
          <w:rFonts w:ascii="Times New Roman"/>
          <w:b w:val="false"/>
          <w:i w:val="false"/>
          <w:color w:val="000000"/>
          <w:sz w:val="28"/>
        </w:rPr>
        <w:t>
      1. 1-бағанда реттік нөмірі көрсетіледі.</w:t>
      </w:r>
    </w:p>
    <w:p>
      <w:pPr>
        <w:spacing w:after="0"/>
        <w:ind w:left="0"/>
        <w:jc w:val="both"/>
      </w:pPr>
      <w:r>
        <w:rPr>
          <w:rFonts w:ascii="Times New Roman"/>
          <w:b w:val="false"/>
          <w:i w:val="false"/>
          <w:color w:val="000000"/>
          <w:sz w:val="28"/>
        </w:rPr>
        <w:t>
      2. 2-бағанда облыстардың, республикалық маңызы бар қаланың және астананың атаулары көрсетіледі.</w:t>
      </w:r>
    </w:p>
    <w:p>
      <w:pPr>
        <w:spacing w:after="0"/>
        <w:ind w:left="0"/>
        <w:jc w:val="both"/>
      </w:pPr>
      <w:r>
        <w:rPr>
          <w:rFonts w:ascii="Times New Roman"/>
          <w:b w:val="false"/>
          <w:i w:val="false"/>
          <w:color w:val="000000"/>
          <w:sz w:val="28"/>
        </w:rPr>
        <w:t>
      3. 3-бағанда әкімшілік-аумақтық объектілер жіктеуішінің коды көрсетіледі.</w:t>
      </w:r>
    </w:p>
    <w:p>
      <w:pPr>
        <w:spacing w:after="0"/>
        <w:ind w:left="0"/>
        <w:jc w:val="both"/>
      </w:pPr>
      <w:r>
        <w:rPr>
          <w:rFonts w:ascii="Times New Roman"/>
          <w:b w:val="false"/>
          <w:i w:val="false"/>
          <w:color w:val="000000"/>
          <w:sz w:val="28"/>
        </w:rPr>
        <w:t>
      4. 4-бағанда тегін медициналық көмектің кепілдік берілген көлемі шеңберінде есептелген тұрақсыздық айыбының сомасы мың теңгемен көрсетіледі.</w:t>
      </w:r>
    </w:p>
    <w:p>
      <w:pPr>
        <w:spacing w:after="0"/>
        <w:ind w:left="0"/>
        <w:jc w:val="both"/>
      </w:pPr>
      <w:r>
        <w:rPr>
          <w:rFonts w:ascii="Times New Roman"/>
          <w:b w:val="false"/>
          <w:i w:val="false"/>
          <w:color w:val="000000"/>
          <w:sz w:val="28"/>
        </w:rPr>
        <w:t>
      5. 5-бағанда тегін медициналық көмектің кепілдік берілген көлемі шеңберінде республикалық бюджет кірісіне төленген тұрақсыздық айыбының сомасы мың теңгемен көрсетіледі.</w:t>
      </w:r>
    </w:p>
    <w:p>
      <w:pPr>
        <w:spacing w:after="0"/>
        <w:ind w:left="0"/>
        <w:jc w:val="both"/>
      </w:pPr>
      <w:r>
        <w:rPr>
          <w:rFonts w:ascii="Times New Roman"/>
          <w:b w:val="false"/>
          <w:i w:val="false"/>
          <w:color w:val="000000"/>
          <w:sz w:val="28"/>
        </w:rPr>
        <w:t>
      6. 6-бағанда міндетті әлеуметтік медициналық сақтандыру жүйесінде есептелген тұрақсыздық айыбының сомасы мың теңгемен көрсетіледі.</w:t>
      </w:r>
    </w:p>
    <w:p>
      <w:pPr>
        <w:spacing w:after="0"/>
        <w:ind w:left="0"/>
        <w:jc w:val="both"/>
      </w:pPr>
      <w:r>
        <w:rPr>
          <w:rFonts w:ascii="Times New Roman"/>
          <w:b w:val="false"/>
          <w:i w:val="false"/>
          <w:color w:val="000000"/>
          <w:sz w:val="28"/>
        </w:rPr>
        <w:t>
      7. 7-бағанда әлеуметтік медициналық сақтандыру қорына мың теңгемен төленген міндетті әлеуметтік медициналық сақтандыру жүйесіндегі тұрақсыздық айыбының сомасы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