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611e" w14:textId="81f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"Қауіпті жүктерді тасымалдауды жүзеге асыратын автокөлік құралдарының жүргізушілерін арнайы даярлау курстарын ұйымдастыру қағидаларын бекіту туралы" Қазақстан Республикасы Көлік және коммуникация министрінің 2011 жылғы 24 ақпандағы № 88 бұйрығына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24 мамырдағы № 255 бұйрығы. Қазақстан Республикасының Әділет министрлігінде 2021 жылғы 2 маусымда № 22895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"Қауіпті жүктерді тасымалдауды жүзеге асыратын автокөлік құралдарының жүргізушілерін арнайы даярлау курстарын ұйымдастыру қағидаларын бекіту туралы" Қазақстан Республикасы Көлік және коммуникация министрінің 2011 жылғы 24 ақпандағы № 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актілерініңмемлекеттік тіркеу тізілімінде № 6828 болып тіркелген, "Егемен Қазақстан" газетінің 2011 жылғы 31 наурыздағы № 109-110 санында жарияланған (26530-26531)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Қауіпті жүктерді тасымалдауды жүзеге асыратын автокөлік құралдарының жүргізушілерін арнайы даярлау курстарын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Қауіпті жүктерді тасымалдауға рұқсат етілген жүргізушілерді арнайы қайта даярлау, тиісті емтихандардан өткізу кемінде бес жылда 1 рет жүргізіледі.";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Тиісті оқу курстарында оқуды сәтті аяқтаған жағдайда тыңдаушыларға пластиктен жасалған ISO 7810:2003 ID-1 стандарты бойынша мөлшері бар карта нысанындағы куәліктер беріледі. Түсі ақ, қарпі қара. Куәлікке қосымша қорғаныс элементі қолданылады, мысалы, голограмма, ультракүлгін сәуледе ғана көрінетін суретті басып шығару немесе гильошир үлгісі.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Өздеріне қатысты берілген куәлік шын мәнінде берілген қауіптілік сыныптарын айқындау бағандарындағы белгілер оқыту жүргізілген сыныптарды көрсету арқылы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Куәлікті қайта шығару куәліктің қолданылу мерзімі аяқталғанға дейін бір жыл ішінде өткен тиісті оқу курстары бойынша емтихандарды табысты тапсыру (емтихан сұрақтарына жауаптардың 70% және одан да көп дұрыстығы кезінде) негізінде жүргізіледі.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тыңдаушы жарамдылық мерзімі алдыңғы куәліктің жарамдылық мерзімі өткен күннен басталатын тиісті куәліктер береді.".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Индустрия және 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