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39e2" w14:textId="5913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2016 жылғы 28 қыркүйектегі №7-2 "Теректі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14 қазандағы № 46-11 шешімі. Батыс Қазақстан облысының Әділет департаментінде 2020 жылғы 16 қазанда № 6427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2016 жылғы 28 қыркүйектегі №7-2 "Теректі аудандық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№4581 тіркелген, 2016 жылы 21 қазанда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(Б.Кенжеғұлов)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