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d697" w14:textId="91dd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2020 жылғы 27 ақпандағы № 41 "2020 жылға асыл тұқымды мал шаруашылығын дамытуға мал шаруашылығының өнiмдiлiгiн және өнім сапасын арттыруға субсидиялар көлемдерін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23 қарашадағы № 235 қаулысы. Түркістан облысының Әдiлет департаментiнде 2020 жылғы 24 қарашада № 5904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18404 болып тіркелген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Түркістан облыстық мәслихатының 2020 жылғы 30 қазандағы № 53/543-VI "Түркістан облыстық мәслихатының 2019 жылғы 9 желтоқсандағы № 44/472-VI "2020-2022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2020 жылғы 27 ақпандағы № 41 "2020 жылға асыл тұқымды мал шаруашылығын дамытуға мал шаруашылығының өнiмдiлiгiн және өнім сапасын арттыруға субсидиялар көлемдерін бекіту туралы" (нормативтік құқықтық актілерді мемлекеттік тіркеу тізілімінде № 5450 болып тіркелген, Қазақстан Республикасының нормативтік құқықтық актілерінің эталондық бақылау банкінде 2020 жылғы 2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"Республикалық бюджеттен бөлінген қаражат шегінде асыл тұқымды мал шаруашылығын дамытуға, мал шаруашылығының өнімділігін және өнім сапасын арттыруға субсидиялар көлемдері"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енгеннен кейінгі өтінімдер негізінде асыл тұқымды мал шаруашылығын дамытуға, мал шаруашылығының өнімділігін және өнім сапасын арттыруға субсидиялар көлемдері"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Түркістан облысы әкімдігінің интернет-ресурсында орналастырылуын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Ұ.Қ.Тәжібаевқа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 әкімдігінің 2020 жылғы 27 ақпандағы №41 "2020 жылға асыл тұқымды мал шаруашылығын дамытуға мал шаруашылығының өнiмдiлiгiн және өнім сапасын арттыруға субсидиялар көлемдерін бекіту туралы" қаулысына өзгерістер енгізу туралы" Түркістан облысы әкімдігінің 2020 жылғы "___"_____________№_____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"Республикалық бюджеттен бөлінген қаражат шегінде 2020 жылға асыл тұқымды мал шаруашылығын дамытуға, мал шаруашылығының өнімділігін және өнім сапасын арттыруға субсидиялар көлемдері"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дамытуға субсидиялар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өнімділігін және өнім сапасын арттыруға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№229 бұйрығы күшіне енгеннен кейінгі өтінімдер негізінде, асыл тұқымды мал шаруашылығын дамытуға, мал шаруашылығының өнімділігін және өнім сапасын арттыруға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дамытуға субсидиялар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өнімділігін және өнім сапасын арттыруға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тоннадан басталатын нақты өндіріс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 тауық етін өндіру құнын арзандату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азығына жұмсалған шығындар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ірі қара малдың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666 666,7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501 735,5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