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5c984" w14:textId="f45c9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2019 жылғы 30 желтоқсандағы № 291 "Арқалық қаласының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2020 жылғы 17 қарашадағы № 345 шешімі. Қостанай облысының Әділет департаментінде 2020 жылғы 19 қарашада № 9563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"Арқалық қаласының 2020-2022 жылдарға арналған бюджеті туралы" 2019 жылғы 30 желтоқсандағы № 291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31 желтоқсанда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8852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Арқалық қаласының 2020-2022 жылдарға арналған бюджеті тиісінше 1, 2, 3-қосымшаларға сәйкес, оның ішінде 2020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13403563,4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1810355,8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28732,0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75970,0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11488505,6 мың теңге, оның ішінде субвенциялардың көлемі – 2927676,0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13698709,3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3836,0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- 12095,0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- 8259,0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51330,0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51330,0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-350311,9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350311,9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219528,7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8259,1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139042,3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 жылға арналған қала бюджетінде республикалық бюджеттен ағымдағы нысаналы трансферттер көлемі 1303622,0 мың теңге сомасында көзделгені ескерілсін.";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2020 жылға арналған қала бюджетінде облыстық бюджеттен ағымдағы нысаналы трансферттер көлемі 2742395,6 мың теңге сомасында көзделгені ескерілсін.";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 жылға арналған қала бюджетінде республикалық бюджеттен нысаналы даму трансферттерінің көлемі 3808690,0 мың теңге сомасында көзделгені ескерілсін.";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2020 жылға арналған қала бюджетінде республикалық бюджеттен бюджеттік кредиттер көлемі 12095,0 мың теңге сомасында көзделгені ескерілсін, оның ішінде: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мамандарды әлеуметтік қолдау шараларын іске асыру үшін жергілікті атқарушы органдарға 12095,0 мың теңге сомасында.";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Тасмағанбет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Арқалық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2020 жылға арналған бюджетi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13 403 563,4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1 810 355,8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528 774,8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528 774,8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11 488 505,6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11 478 618,2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11 478 618,2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13 698 709,3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4 618 682,7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3 998 785,7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3 936 007,7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3 692 236,7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2 693 328,8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2 465 363,2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4 120 220,5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4 120 220,5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4 120 220,5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4 120 220,5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-350 311,9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139 042,3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