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b4837" w14:textId="f7b48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учаскесіне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2020 жылғы 22 мамырдағы № 760 қаулысы. Қостанай облысының Әділет департаментінде 2020 жылғы 25 мамырда № 9211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20 маусымдағы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"Қостанай қаласы әкімдігінің тұрғын үй-коммуналдық шаруашылығы, жолаушылар көлігі және автомобиль жолдары бөлімі" мемлекеттік мекемесінің Қостанай қаласы әкімдігінің "Қостанай-Су" мемлекеттік коммуналдық кәсіпорнына "Абай даңғылы - Маяковский көшесі шекараларындағы Быковский көшесі бойымен су құбырын реконструкциялау" объектісі бойынша инженерлік желілерді жүргізу мен пайдалану мақсатында Абай даңғылы - Маяковский көшесі шекараларындағы Быковский көшесі бойында орналасқан жалпы алаңы 0,4272 гектар жер учаскесіне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қаласы әкімдігінің жер қатынастары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Қостанай қаласы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қаласы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