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f507" w14:textId="2c3f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45/362 "2020 - 2022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55/438 шешімі. Маңғыстау облысы Әділет департаментінде 2020 жылғы 29 қазанда № 4333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4299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Есет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4120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Есет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23 482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535,0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22 947,0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23 482,0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Есет ауылының бюджетіне 22 947,0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45/362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