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4c3a" w14:textId="ba84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Қарабұлақ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30 желтоқсандағы № 469 шешімі. Ақтөбе облысының Әділет департаментінде 2021 жылғы 5 қаңтарда № 7924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Қарабұлақ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24 255,1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22 833,1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24 657,8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402,7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- 402,7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Алға аудандық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жеке, заңды тұлғалар және жеке кәсіпкерлер мүлкіне салық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ауылдық округ бюджетіне аудандық бюджеттен берілетін субвенция көлемі – 16 213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"Алға аудандық мәслихат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