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99c0" w14:textId="43d9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сәуірдегі № 224 "Қостанай облысы Қарасу ауданы Железнодорожный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2019 жылғы 18 қазандағы № 347 шешімі. Қостанай облысының Әділет департаментінде 2019 жылғы 23 қазанда № 8715 болып тіркелді. Күші жойылды - Қостанай облысы Қарасу ауданы мәслихатының 2020 жылғы 5 ақпандағы № 369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05.02.2020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ауылдар, ауылдық округ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Қарасу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Қарасу ауданы Железнодорожный ауылдық округінің жергілікті қоғамдастық жиналысының регламентін бекіту туралы" 2018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жылы 28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7767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Жиналыс жергілікті маңызы бар ағымдағы мына мәселелер: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бағдарламалық құжаттардың, жергілікті қоғамдастықты дамыту бағдарламаларының жобаларын талқылау және қарау;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ауылдық округі (бұдан әрі - ауылдық округ) бюджетінің жобасын және бюджеттің атқарылуы туралы есепті келісу;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ауылдық округтің коммуналдық меншігін (жергілікті өзін-өзі басқарудың коммуналдық меншігін) басқару жөніндегі шешімдерін келісу;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атқарылуын мониторингтеу мақсатында жиналысқа қатысушылар қатарынан жергілікті қоғамдастық комиссиясын құру;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бюджетінің атқарылуына жүргізілген мониторинг нәтижелері туралы есепті тыңдау және талқылау;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мүлкін иеліктен шығаруды келісу;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өзекті мәселелерін, азаматтардың құқықтары мен бостандықтарын қозғайтын нормативтік құқықтық актілердің жобаларын талқылау;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әкімін лауазымынан босату туралы мәселеге бастамашылық жасау;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басқа да ағымдағы мәселелері бойынша өткізіледі.".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Өскімбаева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