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4115" w14:textId="23a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тұратын, аз қамтылған отбасыларға (азаматтарға) тұрғын үй көмегін көрсету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2019 жылғы 21 ақпандағы № 37/2 шешімі. Ақмола облысының Әділет департаментінде 2019 жылғы 26 ақпанда № 7075 болып тіркелді. Күші жойылды - Ақмола облысы Аршалы аудандық мәслихатының 2020 жылғы 12 наурыздағы № 52/4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аудандық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52/4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ауданында тұратын, аз қамтылған отбасыларға (азаматтарға) тұрғын үй көмегін көрсету тәртібі және мөлшері қосымшаға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Аршалы аудандық мәслихатының "Аршалы ауданында тұрғын үй көмегін көрсету тәртібін және мөлшерін айқындау туралы" 2018 жылғы 7 желтоқсандағы № 31/3 (Нормативтік құқықтық актілерді мемлекеттік тіркеу тізілімінде № 6912 тіркелген, 2018 жылғы 19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21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ауданында тұратын, аз қамтылған отбасыларға (азаматтарға) тұрғын үй көмегін көрсету тәртібі және мөлшері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Тұрғын үй көмегін көрсету тәртібі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көмегі жергілікті бюджет қаражаты есебінен Аршалы ауданы аумағында тұрақты тұратын аз қамтылған отбасыларға (азаматтарға) беріледі.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 (бұдан әрі – Мемлекеттік корпорация) және/немесе "электрондық үкімет" веб-порталына тоқсанына бір рет жүгінуге құқылы.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"Аршалы ауданының жұмыспен қамту және әлеуметтік бағдарламалар бөлімі" мемлекеттік мекемесі (бұдан әрі-уәкілетті орган)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сәйкес, тұрғын үй көмегін тағайындауды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Отбасы (азамат) (не нотариат куәландырған сенімхат бойынша оның өкілі) тұрғын үй көмегін тағайындау үшін Ереженің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береді.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құжаттарды берген айдан бастап толық ағымдағы тоқсанға тағайындалады, бұл ретте отбасының (азаматтың) өткен тоқсандағы табыстары мен коммуналдық қызметтерінің шығындары есепке алынады,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меншігінде бір бірліктен артық тұрғын үйі (пәтер, үй) бар немесе тұрғын үйін жалға (қосымша жалға) беретін отбасыларды (азаматтарды);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 қабілетті мүшелері жұмыс істемейтін, күндізгі оқу нысанында оқымайтын, әскерде мерзімді қызмет етпейтін және уәкілетті органда жұмыссыз ретінде тіркелмеген (медициналық - әлеуметтік сараптау комиссиясының қорытындысына сәйкес күтімге мұқтаж тұлғаларға күтімді жүзеге асыратын азаматтардан басқалары) отбасыларды (азаматтарды).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көтерілген немесе заңсыз тұрғын үй көмегін тағайындауға апарып соқтыратын көрінеу күмәнді мәлімет ұсынған кезде, меншік иесі (жалдаушы) заңсыз алынған соманы ерікті түрде, бас тартқан жағдайда сот тәртібімен қайтарады.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аз қамтылған отбасыларға (азаматтарға) тұрғын үй көмегін төлеуді екінші деңгейдегі банктер арқылы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көмегін төлеуді қаржыландыру тиісті қаржы жылына аудан бюджетінде көзделген қаржы шегінде жүргізіледі.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 көмегін көрсету мөлшері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Отбасының (азаматтың)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Тұрғын үй көмегінің мөлшері осы мақсаттарға отбасының (азаматтың) коммуналдық қызметтерге жұмсаған шығыстарының нормалары мен шекті жол берілетін сомасы арасындағы айырма ретінде анықталады.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Отбасының (азаматтың) шекті жол берілетін шығыстарының үлесі отбасының (азаматтың) жиынтық кірісінің 11 % мөлшерінде: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 үй-жайды пайдаланғаны үшін.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Жекешелендiрiлген тұрғын 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және коммуналдық қызметтерді тұтыну белгіленген көлемнің нормасынан жоғары болса, төлем жалпыға бірдей негізде жүргізіледі.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Өтемақы шараларына жататын тұрғын үй көлемнің нормасы бір адамға 18 шаршы метр болып қабылданады. Жалғыз тұратын азаматтар үшін өтемақы шараларына жататын тұрғын үй көлемінің нормасы 30 шаршы метр болып қабылданады.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Жылумен қамтамасыз ету, кәріз, қоқысты шығару және сумен қамтамасыз ету қызметтерін тұтыну жөніндегі шығыстар үшін өтемақы коммуналдық қызмет жеткізушілері ұсынған төлем құжаттарының негізінде алдынғы тоқсандағы нақты шығындар бойынша төленеді.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Өтемақы шараларына жататын, электр қуатының шығысы нормасына айына бір адамға 101 киловатт/сағат болып қабылданады.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