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63ed4" w14:textId="d063e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2017 жылғы 15 желтоқсандағы № 167 "Меңдіқара ауданы ауылының, ауылдық округтерінің 2018-2020 жылдарға арналған бюджеттері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Меңдіқара ауданы мәслихатының 2018 жылғы 22 маусымдағы № 215 шешімі. Қостанай облысының Әділет департаментінде 2018 жылғы 2 шілдеде № 7914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Меңдіқара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2017 жылғы 15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167</w:t>
      </w:r>
      <w:r>
        <w:rPr>
          <w:rFonts w:ascii="Times New Roman"/>
          <w:b w:val="false"/>
          <w:i w:val="false"/>
          <w:color w:val="000000"/>
          <w:sz w:val="28"/>
        </w:rPr>
        <w:t xml:space="preserve"> "Меңдіқара ауданы ауылының, ауылдық округтерінің 2018-2020 жылдарға арналған бюджеттері туралы" шешіміне (Нормативтік құқықтық актілерді мемлекеттік тіркеу тізілімінде № 7453 болып тіркелген, 2018 жылы 19 қаңтарда Қазақстан Республикасы нормативтік құқықтық актілерінің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Боровское ауылының 2018-2020 жылдарға арналған бюджетті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- 172866,6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- 36659,0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- 180,0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- 136027,6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- 172866,6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- 0,0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- 0,0 мың теңге.".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2018 жылға арналған аудандық бюджеттен берілетін субвенциялар көлемі 106090,0 мың теңге сомасында Боровское ауылының бюджетінде ескерілгені есепке алынсын және 29937,6 мың теңге сомасында нысаналы ағымдағы трансферттер.".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Михайлов ауылдық округінің 2018-2020 жылдарға арналған бюджетті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мынадай көлемдерде бекітілсін: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- 29764,0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- 8353,0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- 195,0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- 21 216,0 мың теңге;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- 29764,0 мың теңге;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 оның ішінде: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- 0,0 мың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- 0,0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- 0,0 мың теңге.".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2018 жылға арналған аудандық бюджеттен берілетін 21135,0 мың теңге сомасында субвенциялар көлемі және 81,0 мың теңге сомасында нысаналы ағымдағы трансферттер Михайлов ауылдық округінің бюджетінде ескерілгені есепке алынсын.".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Первомай ауылдық округінің 2018-2020 жылдарға арналған бюджетті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мынадай көлемдерде бекітілсін: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- 28887,7 мың теңге, оның ішінде;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- 10894,0 мың теңге;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- 183,0 мың теңге;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- 17810,7 мың теңге;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- 28887,7 мың теңге;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 оның ішінде: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- 0,0 мың теңге;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тенге;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- 0,0 мың теңге;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- 0,0 мың теңге.".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2018 жылға арналған аудандық бюджеттен берілетін субвенциялар көлемі 9528,0 мың теңге сомасында Первомай ауылдық округінің бюджетінде ескерілгені есепке алынсын және 8282,7 мың теңге сомасында нысаналы ағымдағы трансферттер.".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жылдың 1 қаңтарынан бастап қолданысқа енгізіледі.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Укина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Арықов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"Боровское ауылы әкімінің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аппараты" мемлекеттік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әкімінің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міндетін атқарушы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С. Есқалиев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"Меңдіқара ауданының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бөлімі" мемлекеттік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басшысы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 С. Хабалкина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"Меңдіқара ауданы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Михайлов ауылдық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округі әкімінің аппараты"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әкімінің міндетін атқарушы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С. Рахимова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"Меңдіқара ауданы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Первомай ауылдық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округі әкімінің аппараты"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В. Сосенко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"Меңдіқара ауданының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экономика және бюджеттік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жоспарлау бөлімі"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басшысы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Н. Тимашова</w:t>
      </w:r>
    </w:p>
    <w:bookmarkEnd w:id="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22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167 шешіміне 1-қосымша</w:t>
            </w:r>
          </w:p>
        </w:tc>
      </w:tr>
    </w:tbl>
    <w:bookmarkStart w:name="z91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Меңдіқара ауданы Боровское ауылының 2018 жылға арналған бюджеті 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78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136027,6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  <w:bookmarkEnd w:id="95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Бюджеттық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қоркейту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(-) / (профициті)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22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167 шешіміне 4-қосымша</w:t>
            </w:r>
          </w:p>
        </w:tc>
      </w:tr>
    </w:tbl>
    <w:bookmarkStart w:name="z146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Меңдіқара ауданы Михайлов ауылдық округінің 2018 жылға арналған бюджеті 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01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  <w:bookmarkEnd w:id="116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Бюджеттық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қоркейту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(-) / (профициті)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22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167 шешіміне 7-қосымша</w:t>
            </w:r>
          </w:p>
        </w:tc>
      </w:tr>
    </w:tbl>
    <w:bookmarkStart w:name="z201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Меңдіқара ауданы Первомай ауылдық округінің 2018 жылға арналған бюджеті 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23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  <w:bookmarkEnd w:id="140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Бюджеттық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қоркейту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(-) / (профициті)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